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3574" w14:textId="50B40CF6" w:rsidR="00B907A5" w:rsidRPr="007C319B" w:rsidRDefault="007C319B" w:rsidP="0000451E">
      <w:pPr>
        <w:shd w:val="clear" w:color="auto" w:fill="D9E2F3" w:themeFill="accent1" w:themeFillTint="33"/>
        <w:jc w:val="center"/>
        <w:rPr>
          <w:rFonts w:ascii="Century Gothic" w:hAnsi="Century Gothic"/>
          <w:color w:val="4472C4" w:themeColor="accent1"/>
          <w:sz w:val="32"/>
        </w:rPr>
      </w:pPr>
      <w:bookmarkStart w:id="0" w:name="_GoBack"/>
      <w:bookmarkEnd w:id="0"/>
      <w:r w:rsidRPr="007C319B">
        <w:rPr>
          <w:rFonts w:ascii="Century Gothic" w:hAnsi="Century Gothic"/>
          <w:color w:val="4472C4" w:themeColor="accent1"/>
          <w:sz w:val="32"/>
        </w:rPr>
        <w:t>Nene Valley</w:t>
      </w:r>
      <w:r w:rsidR="0086764A" w:rsidRPr="007C319B">
        <w:rPr>
          <w:rFonts w:ascii="Century Gothic" w:hAnsi="Century Gothic"/>
          <w:color w:val="4472C4" w:themeColor="accent1"/>
          <w:sz w:val="32"/>
        </w:rPr>
        <w:t xml:space="preserve"> Primary School – </w:t>
      </w:r>
      <w:r w:rsidR="00CE6762" w:rsidRPr="007C319B">
        <w:rPr>
          <w:rFonts w:ascii="Century Gothic" w:hAnsi="Century Gothic"/>
          <w:color w:val="4472C4" w:themeColor="accent1"/>
          <w:sz w:val="32"/>
        </w:rPr>
        <w:t>Risk Assessment</w:t>
      </w:r>
      <w:r w:rsidR="000F1583" w:rsidRPr="007C319B">
        <w:rPr>
          <w:rFonts w:ascii="Century Gothic" w:hAnsi="Century Gothic"/>
          <w:color w:val="4472C4" w:themeColor="accent1"/>
          <w:sz w:val="32"/>
        </w:rPr>
        <w:t xml:space="preserve"> &amp; Action Plan</w:t>
      </w:r>
    </w:p>
    <w:p w14:paraId="25590654" w14:textId="4D81E806" w:rsidR="0086764A" w:rsidRDefault="0086764A"/>
    <w:tbl>
      <w:tblPr>
        <w:tblStyle w:val="TableGrid"/>
        <w:tblW w:w="0" w:type="auto"/>
        <w:tblLook w:val="04A0" w:firstRow="1" w:lastRow="0" w:firstColumn="1" w:lastColumn="0" w:noHBand="0" w:noVBand="1"/>
      </w:tblPr>
      <w:tblGrid>
        <w:gridCol w:w="2689"/>
        <w:gridCol w:w="12701"/>
      </w:tblGrid>
      <w:tr w:rsidR="000F258C" w:rsidRPr="000F258C" w14:paraId="0D7977F3" w14:textId="77777777" w:rsidTr="000F258C">
        <w:tc>
          <w:tcPr>
            <w:tcW w:w="2689" w:type="dxa"/>
            <w:shd w:val="clear" w:color="auto" w:fill="D9E2F3"/>
          </w:tcPr>
          <w:p w14:paraId="73DF38CF" w14:textId="561E879B" w:rsidR="000F258C" w:rsidRPr="000F258C" w:rsidRDefault="000F258C">
            <w:pPr>
              <w:rPr>
                <w:rFonts w:ascii="Verdana" w:hAnsi="Verdana"/>
                <w:sz w:val="20"/>
                <w:szCs w:val="20"/>
              </w:rPr>
            </w:pPr>
            <w:r w:rsidRPr="000F258C">
              <w:rPr>
                <w:rFonts w:ascii="Verdana" w:hAnsi="Verdana"/>
                <w:sz w:val="20"/>
                <w:szCs w:val="20"/>
              </w:rPr>
              <w:t>COMPLETED BY &amp; DATE</w:t>
            </w:r>
          </w:p>
        </w:tc>
        <w:tc>
          <w:tcPr>
            <w:tcW w:w="12701" w:type="dxa"/>
          </w:tcPr>
          <w:p w14:paraId="559342E0" w14:textId="4105B8BA" w:rsidR="000F258C" w:rsidRPr="000F258C" w:rsidRDefault="000F258C">
            <w:pPr>
              <w:rPr>
                <w:rFonts w:ascii="Verdana" w:hAnsi="Verdana"/>
                <w:sz w:val="20"/>
                <w:szCs w:val="20"/>
              </w:rPr>
            </w:pPr>
            <w:r w:rsidRPr="000F258C">
              <w:rPr>
                <w:rFonts w:ascii="Verdana" w:hAnsi="Verdana"/>
                <w:sz w:val="20"/>
                <w:szCs w:val="20"/>
              </w:rPr>
              <w:t xml:space="preserve">Stuart Mansell (Headteacher) </w:t>
            </w:r>
            <w:r w:rsidR="00EA48F5">
              <w:rPr>
                <w:rFonts w:ascii="Verdana" w:hAnsi="Verdana"/>
                <w:sz w:val="20"/>
                <w:szCs w:val="20"/>
              </w:rPr>
              <w:t xml:space="preserve">to be </w:t>
            </w:r>
            <w:r w:rsidRPr="000F258C">
              <w:rPr>
                <w:rFonts w:ascii="Verdana" w:hAnsi="Verdana"/>
                <w:sz w:val="20"/>
                <w:szCs w:val="20"/>
              </w:rPr>
              <w:t xml:space="preserve">in consultation with all staff.  </w:t>
            </w:r>
            <w:r w:rsidR="00EA48F5">
              <w:rPr>
                <w:rFonts w:ascii="Verdana" w:hAnsi="Verdana"/>
                <w:sz w:val="20"/>
                <w:szCs w:val="20"/>
              </w:rPr>
              <w:t>August</w:t>
            </w:r>
            <w:r w:rsidRPr="000F258C">
              <w:rPr>
                <w:rFonts w:ascii="Verdana" w:hAnsi="Verdana"/>
                <w:sz w:val="20"/>
                <w:szCs w:val="20"/>
              </w:rPr>
              <w:t xml:space="preserve"> 2020</w:t>
            </w:r>
            <w:r>
              <w:rPr>
                <w:rFonts w:ascii="Verdana" w:hAnsi="Verdana"/>
                <w:sz w:val="20"/>
                <w:szCs w:val="20"/>
              </w:rPr>
              <w:t>, for wider opening from 0</w:t>
            </w:r>
            <w:r w:rsidR="00EA48F5">
              <w:rPr>
                <w:rFonts w:ascii="Verdana" w:hAnsi="Verdana"/>
                <w:sz w:val="20"/>
                <w:szCs w:val="20"/>
              </w:rPr>
              <w:t>7</w:t>
            </w:r>
            <w:r>
              <w:rPr>
                <w:rFonts w:ascii="Verdana" w:hAnsi="Verdana"/>
                <w:sz w:val="20"/>
                <w:szCs w:val="20"/>
              </w:rPr>
              <w:t>.0</w:t>
            </w:r>
            <w:r w:rsidR="00EA48F5">
              <w:rPr>
                <w:rFonts w:ascii="Verdana" w:hAnsi="Verdana"/>
                <w:sz w:val="20"/>
                <w:szCs w:val="20"/>
              </w:rPr>
              <w:t>9</w:t>
            </w:r>
            <w:r>
              <w:rPr>
                <w:rFonts w:ascii="Verdana" w:hAnsi="Verdana"/>
                <w:sz w:val="20"/>
                <w:szCs w:val="20"/>
              </w:rPr>
              <w:t>.2020</w:t>
            </w:r>
          </w:p>
        </w:tc>
      </w:tr>
      <w:tr w:rsidR="000F258C" w:rsidRPr="000F258C" w14:paraId="297A805E" w14:textId="77777777" w:rsidTr="000F258C">
        <w:tc>
          <w:tcPr>
            <w:tcW w:w="2689" w:type="dxa"/>
            <w:shd w:val="clear" w:color="auto" w:fill="D9E2F3"/>
          </w:tcPr>
          <w:p w14:paraId="07FB6053" w14:textId="2AEC9BE1" w:rsidR="000F258C" w:rsidRPr="000F258C" w:rsidRDefault="000F258C">
            <w:pPr>
              <w:rPr>
                <w:rFonts w:ascii="Verdana" w:hAnsi="Verdana"/>
                <w:sz w:val="20"/>
                <w:szCs w:val="20"/>
              </w:rPr>
            </w:pPr>
            <w:r w:rsidRPr="000F258C">
              <w:rPr>
                <w:rFonts w:ascii="Verdana" w:hAnsi="Verdana"/>
                <w:sz w:val="20"/>
                <w:szCs w:val="20"/>
              </w:rPr>
              <w:t>REVIEW DATE</w:t>
            </w:r>
          </w:p>
        </w:tc>
        <w:tc>
          <w:tcPr>
            <w:tcW w:w="12701" w:type="dxa"/>
          </w:tcPr>
          <w:p w14:paraId="51AB08B9" w14:textId="2CE22B2A" w:rsidR="000F258C" w:rsidRPr="000F258C" w:rsidRDefault="00325C28">
            <w:pPr>
              <w:rPr>
                <w:rFonts w:ascii="Verdana" w:hAnsi="Verdana"/>
                <w:sz w:val="20"/>
                <w:szCs w:val="20"/>
              </w:rPr>
            </w:pPr>
            <w:r>
              <w:rPr>
                <w:rFonts w:ascii="Verdana" w:hAnsi="Verdana"/>
                <w:sz w:val="20"/>
                <w:szCs w:val="20"/>
              </w:rPr>
              <w:t>2020.09.1</w:t>
            </w:r>
            <w:r w:rsidR="00545183">
              <w:rPr>
                <w:rFonts w:ascii="Verdana" w:hAnsi="Verdana"/>
                <w:sz w:val="20"/>
                <w:szCs w:val="20"/>
              </w:rPr>
              <w:t>8</w:t>
            </w:r>
          </w:p>
        </w:tc>
      </w:tr>
      <w:tr w:rsidR="000F258C" w:rsidRPr="000F258C" w14:paraId="3AC1413B" w14:textId="77777777" w:rsidTr="000F258C">
        <w:tc>
          <w:tcPr>
            <w:tcW w:w="2689" w:type="dxa"/>
            <w:shd w:val="clear" w:color="auto" w:fill="D9E2F3"/>
          </w:tcPr>
          <w:p w14:paraId="5B9B63D9" w14:textId="30D1489C" w:rsidR="000F258C" w:rsidRPr="000F258C" w:rsidRDefault="000F258C">
            <w:pPr>
              <w:rPr>
                <w:rFonts w:ascii="Verdana" w:hAnsi="Verdana"/>
                <w:sz w:val="20"/>
                <w:szCs w:val="20"/>
              </w:rPr>
            </w:pPr>
            <w:r w:rsidRPr="000F258C">
              <w:rPr>
                <w:rFonts w:ascii="Verdana" w:hAnsi="Verdana"/>
                <w:sz w:val="20"/>
                <w:szCs w:val="20"/>
              </w:rPr>
              <w:t>RELATED DOCUMENTS</w:t>
            </w:r>
          </w:p>
        </w:tc>
        <w:tc>
          <w:tcPr>
            <w:tcW w:w="12701" w:type="dxa"/>
          </w:tcPr>
          <w:p w14:paraId="5F0DF0BD" w14:textId="1400ABD1" w:rsidR="000F258C" w:rsidRPr="000F258C" w:rsidRDefault="000F258C" w:rsidP="000F258C">
            <w:pPr>
              <w:rPr>
                <w:rFonts w:ascii="Verdana" w:hAnsi="Verdana"/>
                <w:sz w:val="20"/>
                <w:szCs w:val="20"/>
              </w:rPr>
            </w:pPr>
            <w:r w:rsidRPr="000F258C">
              <w:rPr>
                <w:rFonts w:ascii="Verdana" w:hAnsi="Verdana"/>
                <w:b/>
                <w:bCs/>
                <w:sz w:val="20"/>
                <w:szCs w:val="20"/>
              </w:rPr>
              <w:t>Government guidance:</w:t>
            </w:r>
          </w:p>
          <w:p w14:paraId="34D97468" w14:textId="7B9EC12C" w:rsidR="000F258C" w:rsidRPr="00EA48F5" w:rsidRDefault="00435576" w:rsidP="000F258C">
            <w:pPr>
              <w:rPr>
                <w:rFonts w:ascii="Verdana" w:hAnsi="Verdana"/>
                <w:sz w:val="20"/>
                <w:szCs w:val="20"/>
              </w:rPr>
            </w:pPr>
            <w:hyperlink r:id="rId5" w:history="1">
              <w:r w:rsidR="000F258C" w:rsidRPr="000F258C">
                <w:rPr>
                  <w:rStyle w:val="Hyperlink"/>
                  <w:rFonts w:ascii="Verdana" w:hAnsi="Verdana"/>
                  <w:sz w:val="20"/>
                  <w:szCs w:val="20"/>
                </w:rPr>
                <w:t>Coronavirus (COVID-19): implementing protective measures in education and childcare settings</w:t>
              </w:r>
            </w:hyperlink>
            <w:r w:rsidR="00EA48F5">
              <w:rPr>
                <w:rStyle w:val="Hyperlink"/>
                <w:rFonts w:ascii="Verdana" w:hAnsi="Verdana"/>
                <w:sz w:val="20"/>
                <w:szCs w:val="20"/>
              </w:rPr>
              <w:t xml:space="preserve"> </w:t>
            </w:r>
            <w:r w:rsidR="00545183" w:rsidRPr="00545183">
              <w:rPr>
                <w:rStyle w:val="Hyperlink"/>
                <w:rFonts w:ascii="Verdana" w:hAnsi="Verdana"/>
                <w:sz w:val="20"/>
                <w:szCs w:val="20"/>
                <w:u w:val="none"/>
              </w:rPr>
              <w:t>W</w:t>
            </w:r>
            <w:r w:rsidR="00545183" w:rsidRPr="00545183">
              <w:rPr>
                <w:rStyle w:val="Hyperlink"/>
                <w:rFonts w:ascii="Verdana" w:hAnsi="Verdana"/>
                <w:sz w:val="20"/>
                <w:szCs w:val="20"/>
              </w:rPr>
              <w:t>i</w:t>
            </w:r>
            <w:r w:rsidR="00545183">
              <w:rPr>
                <w:rStyle w:val="Hyperlink"/>
                <w:rFonts w:ascii="Verdana" w:hAnsi="Verdana"/>
                <w:sz w:val="20"/>
                <w:szCs w:val="20"/>
              </w:rPr>
              <w:t>t</w:t>
            </w:r>
            <w:r w:rsidR="00545183" w:rsidRPr="00545183">
              <w:rPr>
                <w:rStyle w:val="Hyperlink"/>
                <w:rFonts w:ascii="Verdana" w:hAnsi="Verdana"/>
                <w:sz w:val="20"/>
                <w:szCs w:val="20"/>
              </w:rPr>
              <w:t>hdrawn</w:t>
            </w:r>
          </w:p>
          <w:p w14:paraId="155379EC" w14:textId="48819AEE" w:rsidR="000F258C" w:rsidRPr="00EA48F5" w:rsidRDefault="00435576" w:rsidP="000F258C">
            <w:pPr>
              <w:rPr>
                <w:rFonts w:ascii="Verdana" w:hAnsi="Verdana"/>
                <w:sz w:val="20"/>
                <w:szCs w:val="20"/>
              </w:rPr>
            </w:pPr>
            <w:hyperlink r:id="rId6" w:history="1">
              <w:r w:rsidR="000F258C" w:rsidRPr="000F258C">
                <w:rPr>
                  <w:rStyle w:val="Hyperlink"/>
                  <w:rFonts w:ascii="Verdana" w:hAnsi="Verdana"/>
                  <w:sz w:val="20"/>
                  <w:szCs w:val="20"/>
                </w:rPr>
                <w:t>Coronavirus (COVID-19) Collection: guidance for schools and other educational settings</w:t>
              </w:r>
            </w:hyperlink>
            <w:r w:rsidR="00EA48F5">
              <w:rPr>
                <w:rStyle w:val="Hyperlink"/>
                <w:rFonts w:ascii="Verdana" w:hAnsi="Verdana"/>
                <w:sz w:val="20"/>
                <w:szCs w:val="20"/>
              </w:rPr>
              <w:t xml:space="preserve"> Updated </w:t>
            </w:r>
            <w:r w:rsidR="00993839">
              <w:rPr>
                <w:rStyle w:val="Hyperlink"/>
                <w:rFonts w:ascii="Verdana" w:hAnsi="Verdana"/>
                <w:sz w:val="20"/>
                <w:szCs w:val="20"/>
              </w:rPr>
              <w:t>September</w:t>
            </w:r>
            <w:r w:rsidR="00EA48F5">
              <w:rPr>
                <w:rStyle w:val="Hyperlink"/>
                <w:rFonts w:ascii="Verdana" w:hAnsi="Verdana"/>
                <w:sz w:val="20"/>
                <w:szCs w:val="20"/>
              </w:rPr>
              <w:t xml:space="preserve"> 2020</w:t>
            </w:r>
          </w:p>
          <w:p w14:paraId="3E7918CB" w14:textId="4E988E8F" w:rsidR="000F258C" w:rsidRPr="00EA48F5" w:rsidRDefault="00435576" w:rsidP="000F258C">
            <w:pPr>
              <w:rPr>
                <w:rFonts w:ascii="Verdana" w:hAnsi="Verdana"/>
                <w:sz w:val="20"/>
                <w:szCs w:val="20"/>
              </w:rPr>
            </w:pPr>
            <w:hyperlink r:id="rId7" w:history="1">
              <w:r w:rsidR="000F258C" w:rsidRPr="000F258C">
                <w:rPr>
                  <w:rStyle w:val="Hyperlink"/>
                  <w:rFonts w:ascii="Verdana" w:hAnsi="Verdana"/>
                  <w:sz w:val="20"/>
                  <w:szCs w:val="20"/>
                </w:rPr>
                <w:t>Actions for schools during the coronavirus outbreak</w:t>
              </w:r>
            </w:hyperlink>
            <w:r w:rsidR="00EA48F5">
              <w:rPr>
                <w:rStyle w:val="Hyperlink"/>
                <w:rFonts w:ascii="Verdana" w:hAnsi="Verdana"/>
                <w:sz w:val="20"/>
                <w:szCs w:val="20"/>
              </w:rPr>
              <w:t xml:space="preserve"> </w:t>
            </w:r>
            <w:r w:rsidR="00EA48F5" w:rsidRPr="00D00886">
              <w:rPr>
                <w:rStyle w:val="Hyperlink"/>
                <w:rFonts w:ascii="Verdana" w:hAnsi="Verdana"/>
                <w:sz w:val="20"/>
                <w:szCs w:val="20"/>
                <w:u w:val="none"/>
              </w:rPr>
              <w:t>(Guidance for Full Opening)</w:t>
            </w:r>
            <w:r w:rsidR="00EA48F5">
              <w:rPr>
                <w:rStyle w:val="Hyperlink"/>
                <w:rFonts w:ascii="Verdana" w:hAnsi="Verdana"/>
                <w:sz w:val="20"/>
                <w:szCs w:val="20"/>
                <w:u w:val="none"/>
              </w:rPr>
              <w:t xml:space="preserve"> Updated  </w:t>
            </w:r>
            <w:r w:rsidR="00545183">
              <w:rPr>
                <w:rStyle w:val="Hyperlink"/>
                <w:rFonts w:ascii="Verdana" w:hAnsi="Verdana"/>
                <w:sz w:val="20"/>
                <w:szCs w:val="20"/>
                <w:u w:val="none"/>
              </w:rPr>
              <w:t>7</w:t>
            </w:r>
            <w:r w:rsidR="00545183">
              <w:rPr>
                <w:rStyle w:val="Hyperlink"/>
                <w:sz w:val="20"/>
                <w:szCs w:val="20"/>
              </w:rPr>
              <w:t xml:space="preserve"> </w:t>
            </w:r>
            <w:r w:rsidR="00993839">
              <w:rPr>
                <w:rStyle w:val="Hyperlink"/>
                <w:rFonts w:ascii="Verdana" w:hAnsi="Verdana"/>
                <w:sz w:val="20"/>
                <w:szCs w:val="20"/>
                <w:u w:val="none"/>
              </w:rPr>
              <w:t>September</w:t>
            </w:r>
            <w:r w:rsidR="00EA48F5">
              <w:rPr>
                <w:rStyle w:val="Hyperlink"/>
                <w:rFonts w:ascii="Verdana" w:hAnsi="Verdana"/>
                <w:sz w:val="20"/>
                <w:szCs w:val="20"/>
                <w:u w:val="none"/>
              </w:rPr>
              <w:t xml:space="preserve"> 2020</w:t>
            </w:r>
          </w:p>
          <w:p w14:paraId="40F0E028" w14:textId="1465A9CD" w:rsidR="000F258C" w:rsidRPr="000F258C" w:rsidRDefault="00435576" w:rsidP="000F258C">
            <w:pPr>
              <w:rPr>
                <w:rFonts w:ascii="Verdana" w:hAnsi="Verdana"/>
                <w:sz w:val="20"/>
                <w:szCs w:val="20"/>
              </w:rPr>
            </w:pPr>
            <w:hyperlink r:id="rId8" w:history="1">
              <w:r w:rsidR="000F258C" w:rsidRPr="000F258C">
                <w:rPr>
                  <w:rStyle w:val="Hyperlink"/>
                  <w:rFonts w:ascii="Verdana" w:hAnsi="Verdana"/>
                  <w:sz w:val="20"/>
                  <w:szCs w:val="20"/>
                </w:rPr>
                <w:t>Coronavirus (COVID-19): implementing social distancing in education and childcare settings</w:t>
              </w:r>
            </w:hyperlink>
            <w:r w:rsidR="00EA48F5">
              <w:rPr>
                <w:rStyle w:val="Hyperlink"/>
                <w:rFonts w:ascii="Verdana" w:hAnsi="Verdana"/>
                <w:sz w:val="20"/>
                <w:szCs w:val="20"/>
              </w:rPr>
              <w:t xml:space="preserve"> </w:t>
            </w:r>
            <w:r w:rsidR="00EA48F5">
              <w:rPr>
                <w:rStyle w:val="Hyperlink"/>
                <w:rFonts w:ascii="Verdana" w:hAnsi="Verdana"/>
                <w:sz w:val="20"/>
                <w:szCs w:val="20"/>
                <w:u w:val="none"/>
              </w:rPr>
              <w:t xml:space="preserve"> </w:t>
            </w:r>
            <w:r w:rsidR="00545183" w:rsidRPr="00545183">
              <w:rPr>
                <w:rStyle w:val="Hyperlink"/>
                <w:rFonts w:ascii="Verdana" w:hAnsi="Verdana"/>
                <w:sz w:val="20"/>
                <w:szCs w:val="20"/>
                <w:u w:val="none"/>
              </w:rPr>
              <w:t>W</w:t>
            </w:r>
            <w:r w:rsidR="00545183" w:rsidRPr="00545183">
              <w:rPr>
                <w:rStyle w:val="Hyperlink"/>
                <w:rFonts w:ascii="Verdana" w:hAnsi="Verdana"/>
                <w:sz w:val="20"/>
                <w:szCs w:val="20"/>
              </w:rPr>
              <w:t>ithdrawn</w:t>
            </w:r>
            <w:r w:rsidR="00545183">
              <w:rPr>
                <w:rStyle w:val="Hyperlink"/>
                <w:sz w:val="20"/>
                <w:szCs w:val="20"/>
              </w:rPr>
              <w:t xml:space="preserve"> </w:t>
            </w:r>
          </w:p>
          <w:p w14:paraId="73526388" w14:textId="1AE69607" w:rsidR="000F258C" w:rsidRPr="00EA48F5" w:rsidRDefault="00435576" w:rsidP="000F258C">
            <w:pPr>
              <w:rPr>
                <w:rFonts w:ascii="Verdana" w:hAnsi="Verdana"/>
                <w:sz w:val="20"/>
                <w:szCs w:val="20"/>
              </w:rPr>
            </w:pPr>
            <w:hyperlink r:id="rId9" w:history="1">
              <w:r w:rsidR="000F258C" w:rsidRPr="000F258C">
                <w:rPr>
                  <w:rStyle w:val="Hyperlink"/>
                  <w:rFonts w:ascii="Verdana" w:hAnsi="Verdana"/>
                  <w:sz w:val="20"/>
                  <w:szCs w:val="20"/>
                </w:rPr>
                <w:t>COVID-19: cleaning in non-healthcare settings</w:t>
              </w:r>
            </w:hyperlink>
            <w:r w:rsidR="00EA48F5">
              <w:rPr>
                <w:rStyle w:val="Hyperlink"/>
                <w:rFonts w:ascii="Verdana" w:hAnsi="Verdana"/>
                <w:sz w:val="20"/>
                <w:szCs w:val="20"/>
              </w:rPr>
              <w:t xml:space="preserve">  </w:t>
            </w:r>
            <w:r w:rsidR="00EA48F5">
              <w:rPr>
                <w:rStyle w:val="Hyperlink"/>
                <w:rFonts w:ascii="Verdana" w:hAnsi="Verdana"/>
                <w:sz w:val="20"/>
                <w:szCs w:val="20"/>
                <w:u w:val="none"/>
              </w:rPr>
              <w:t>Updated July 2020</w:t>
            </w:r>
          </w:p>
        </w:tc>
      </w:tr>
    </w:tbl>
    <w:p w14:paraId="0BAF1DC0" w14:textId="1F2C5C05" w:rsidR="000F258C" w:rsidRDefault="000F258C"/>
    <w:tbl>
      <w:tblPr>
        <w:tblStyle w:val="TableGrid"/>
        <w:tblW w:w="5000" w:type="pct"/>
        <w:tblLook w:val="04A0" w:firstRow="1" w:lastRow="0" w:firstColumn="1" w:lastColumn="0" w:noHBand="0" w:noVBand="1"/>
      </w:tblPr>
      <w:tblGrid>
        <w:gridCol w:w="979"/>
        <w:gridCol w:w="6713"/>
        <w:gridCol w:w="2565"/>
        <w:gridCol w:w="2565"/>
        <w:gridCol w:w="2568"/>
      </w:tblGrid>
      <w:tr w:rsidR="000F258C" w:rsidRPr="000F258C" w14:paraId="4A7A5303" w14:textId="77777777" w:rsidTr="000F258C">
        <w:trPr>
          <w:trHeight w:val="197"/>
        </w:trPr>
        <w:tc>
          <w:tcPr>
            <w:tcW w:w="2488" w:type="pct"/>
            <w:gridSpan w:val="2"/>
            <w:vMerge w:val="restart"/>
            <w:shd w:val="clear" w:color="auto" w:fill="BDD6EE" w:themeFill="accent5" w:themeFillTint="66"/>
            <w:vAlign w:val="center"/>
          </w:tcPr>
          <w:p w14:paraId="4E737365"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Risk rating</w:t>
            </w:r>
          </w:p>
          <w:p w14:paraId="3E1EDBF5"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High (H), Medium (M), Low (L)</w:t>
            </w:r>
          </w:p>
        </w:tc>
        <w:tc>
          <w:tcPr>
            <w:tcW w:w="2512" w:type="pct"/>
            <w:gridSpan w:val="3"/>
            <w:shd w:val="clear" w:color="auto" w:fill="BDD6EE" w:themeFill="accent5" w:themeFillTint="66"/>
            <w:vAlign w:val="center"/>
          </w:tcPr>
          <w:p w14:paraId="40E91FEB"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Likelihood of occurrence</w:t>
            </w:r>
          </w:p>
        </w:tc>
      </w:tr>
      <w:tr w:rsidR="000F258C" w:rsidRPr="000F258C" w14:paraId="12C3647F" w14:textId="77777777" w:rsidTr="000F258C">
        <w:trPr>
          <w:trHeight w:val="197"/>
        </w:trPr>
        <w:tc>
          <w:tcPr>
            <w:tcW w:w="2488" w:type="pct"/>
            <w:gridSpan w:val="2"/>
            <w:vMerge/>
            <w:shd w:val="clear" w:color="auto" w:fill="BDD6EE" w:themeFill="accent5" w:themeFillTint="66"/>
          </w:tcPr>
          <w:p w14:paraId="51CF6F5C" w14:textId="77777777" w:rsidR="000F258C" w:rsidRPr="000F258C" w:rsidRDefault="000F258C" w:rsidP="000F258C">
            <w:pPr>
              <w:jc w:val="center"/>
              <w:rPr>
                <w:rFonts w:ascii="Verdana" w:hAnsi="Verdana" w:cs="Arial"/>
                <w:b/>
                <w:color w:val="000000" w:themeColor="text1"/>
                <w:sz w:val="20"/>
                <w:szCs w:val="20"/>
              </w:rPr>
            </w:pPr>
          </w:p>
        </w:tc>
        <w:tc>
          <w:tcPr>
            <w:tcW w:w="837" w:type="pct"/>
            <w:shd w:val="clear" w:color="auto" w:fill="DEEAF6" w:themeFill="accent5" w:themeFillTint="33"/>
            <w:vAlign w:val="center"/>
          </w:tcPr>
          <w:p w14:paraId="1DEFEB06"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Probable</w:t>
            </w:r>
          </w:p>
        </w:tc>
        <w:tc>
          <w:tcPr>
            <w:tcW w:w="837" w:type="pct"/>
            <w:shd w:val="clear" w:color="auto" w:fill="DEEAF6" w:themeFill="accent5" w:themeFillTint="33"/>
            <w:vAlign w:val="center"/>
          </w:tcPr>
          <w:p w14:paraId="18180D6A"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Possible</w:t>
            </w:r>
          </w:p>
        </w:tc>
        <w:tc>
          <w:tcPr>
            <w:tcW w:w="838" w:type="pct"/>
            <w:shd w:val="clear" w:color="auto" w:fill="DEEAF6" w:themeFill="accent5" w:themeFillTint="33"/>
            <w:vAlign w:val="center"/>
          </w:tcPr>
          <w:p w14:paraId="6DC752E1" w14:textId="77777777" w:rsidR="000F258C" w:rsidRPr="000F258C" w:rsidRDefault="000F258C" w:rsidP="000F258C">
            <w:pPr>
              <w:jc w:val="center"/>
              <w:rPr>
                <w:rFonts w:ascii="Verdana" w:hAnsi="Verdana" w:cs="Arial"/>
                <w:b/>
                <w:color w:val="000000" w:themeColor="text1"/>
                <w:sz w:val="20"/>
                <w:szCs w:val="20"/>
              </w:rPr>
            </w:pPr>
            <w:r w:rsidRPr="000F258C">
              <w:rPr>
                <w:rFonts w:ascii="Verdana" w:hAnsi="Verdana" w:cs="Arial"/>
                <w:b/>
                <w:color w:val="000000" w:themeColor="text1"/>
                <w:sz w:val="20"/>
                <w:szCs w:val="20"/>
              </w:rPr>
              <w:t>Remote</w:t>
            </w:r>
          </w:p>
        </w:tc>
      </w:tr>
      <w:tr w:rsidR="000F258C" w:rsidRPr="000F258C" w14:paraId="0D3DB24D" w14:textId="77777777" w:rsidTr="000F258C">
        <w:trPr>
          <w:trHeight w:val="345"/>
        </w:trPr>
        <w:tc>
          <w:tcPr>
            <w:tcW w:w="303" w:type="pct"/>
            <w:vMerge w:val="restart"/>
            <w:shd w:val="clear" w:color="auto" w:fill="DEEAF6" w:themeFill="accent5" w:themeFillTint="33"/>
            <w:vAlign w:val="center"/>
          </w:tcPr>
          <w:p w14:paraId="6CF31F32" w14:textId="77777777" w:rsidR="000F258C" w:rsidRPr="000F258C" w:rsidRDefault="000F258C" w:rsidP="000F258C">
            <w:pPr>
              <w:jc w:val="center"/>
              <w:rPr>
                <w:rFonts w:ascii="Verdana" w:hAnsi="Verdana" w:cs="Arial"/>
                <w:b/>
                <w:sz w:val="20"/>
                <w:szCs w:val="20"/>
              </w:rPr>
            </w:pPr>
            <w:r w:rsidRPr="000F258C">
              <w:rPr>
                <w:rFonts w:ascii="Verdana" w:hAnsi="Verdana" w:cs="Arial"/>
                <w:b/>
                <w:sz w:val="20"/>
                <w:szCs w:val="20"/>
              </w:rPr>
              <w:t>Likely impact</w:t>
            </w:r>
          </w:p>
        </w:tc>
        <w:tc>
          <w:tcPr>
            <w:tcW w:w="2185" w:type="pct"/>
            <w:shd w:val="clear" w:color="auto" w:fill="auto"/>
            <w:vAlign w:val="center"/>
          </w:tcPr>
          <w:p w14:paraId="4600B0CF" w14:textId="77777777" w:rsidR="000F258C" w:rsidRPr="000F258C" w:rsidRDefault="000F258C" w:rsidP="000F258C">
            <w:pPr>
              <w:rPr>
                <w:rFonts w:ascii="Verdana" w:hAnsi="Verdana"/>
                <w:sz w:val="20"/>
                <w:szCs w:val="20"/>
              </w:rPr>
            </w:pPr>
            <w:r w:rsidRPr="000F258C">
              <w:rPr>
                <w:rFonts w:ascii="Verdana" w:hAnsi="Verdana"/>
                <w:b/>
                <w:bCs/>
                <w:sz w:val="20"/>
                <w:szCs w:val="20"/>
              </w:rPr>
              <w:t>Major:</w:t>
            </w:r>
            <w:r w:rsidRPr="000F258C">
              <w:rPr>
                <w:rFonts w:ascii="Verdana" w:hAnsi="Verdana"/>
                <w:sz w:val="20"/>
                <w:szCs w:val="20"/>
              </w:rPr>
              <w:t xml:space="preserve"> causes major physical injury, harm or ill-health</w:t>
            </w:r>
          </w:p>
        </w:tc>
        <w:tc>
          <w:tcPr>
            <w:tcW w:w="837" w:type="pct"/>
            <w:shd w:val="clear" w:color="auto" w:fill="FF0000"/>
            <w:vAlign w:val="center"/>
          </w:tcPr>
          <w:p w14:paraId="238BC18E"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c>
          <w:tcPr>
            <w:tcW w:w="837" w:type="pct"/>
            <w:shd w:val="clear" w:color="auto" w:fill="FF0000"/>
            <w:vAlign w:val="center"/>
          </w:tcPr>
          <w:p w14:paraId="438D1B95"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c>
          <w:tcPr>
            <w:tcW w:w="838" w:type="pct"/>
            <w:shd w:val="clear" w:color="auto" w:fill="FF0000"/>
            <w:vAlign w:val="center"/>
          </w:tcPr>
          <w:p w14:paraId="17680969"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r>
      <w:tr w:rsidR="000F258C" w:rsidRPr="000F258C" w14:paraId="3CB296FC" w14:textId="77777777" w:rsidTr="000F258C">
        <w:trPr>
          <w:trHeight w:val="358"/>
        </w:trPr>
        <w:tc>
          <w:tcPr>
            <w:tcW w:w="303" w:type="pct"/>
            <w:vMerge/>
            <w:shd w:val="clear" w:color="auto" w:fill="DEEAF6" w:themeFill="accent5" w:themeFillTint="33"/>
          </w:tcPr>
          <w:p w14:paraId="12EDED72" w14:textId="77777777" w:rsidR="000F258C" w:rsidRPr="000F258C" w:rsidRDefault="000F258C" w:rsidP="000F258C">
            <w:pPr>
              <w:jc w:val="center"/>
              <w:rPr>
                <w:rFonts w:ascii="Verdana" w:hAnsi="Verdana" w:cs="Arial"/>
                <w:sz w:val="20"/>
                <w:szCs w:val="20"/>
              </w:rPr>
            </w:pPr>
          </w:p>
        </w:tc>
        <w:tc>
          <w:tcPr>
            <w:tcW w:w="2185" w:type="pct"/>
            <w:shd w:val="clear" w:color="auto" w:fill="auto"/>
            <w:vAlign w:val="center"/>
          </w:tcPr>
          <w:p w14:paraId="4CBAEE1A" w14:textId="77777777" w:rsidR="000F258C" w:rsidRPr="000F258C" w:rsidRDefault="000F258C" w:rsidP="000F258C">
            <w:pPr>
              <w:rPr>
                <w:rFonts w:ascii="Verdana" w:hAnsi="Verdana"/>
                <w:sz w:val="20"/>
                <w:szCs w:val="20"/>
              </w:rPr>
            </w:pPr>
            <w:r w:rsidRPr="000F258C">
              <w:rPr>
                <w:rFonts w:ascii="Verdana" w:hAnsi="Verdana"/>
                <w:b/>
                <w:bCs/>
                <w:sz w:val="20"/>
                <w:szCs w:val="20"/>
              </w:rPr>
              <w:t>Severe:</w:t>
            </w:r>
            <w:r w:rsidRPr="000F258C">
              <w:rPr>
                <w:rFonts w:ascii="Verdana" w:hAnsi="Verdana"/>
                <w:sz w:val="20"/>
                <w:szCs w:val="20"/>
              </w:rPr>
              <w:t xml:space="preserve"> causes physical injury or illness requiring first aid</w:t>
            </w:r>
          </w:p>
        </w:tc>
        <w:tc>
          <w:tcPr>
            <w:tcW w:w="837" w:type="pct"/>
            <w:shd w:val="clear" w:color="auto" w:fill="FF0000"/>
            <w:vAlign w:val="center"/>
          </w:tcPr>
          <w:p w14:paraId="3A4D446C"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H</w:t>
            </w:r>
          </w:p>
        </w:tc>
        <w:tc>
          <w:tcPr>
            <w:tcW w:w="837" w:type="pct"/>
            <w:shd w:val="clear" w:color="auto" w:fill="FFC000"/>
            <w:vAlign w:val="center"/>
          </w:tcPr>
          <w:p w14:paraId="4146A911"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M</w:t>
            </w:r>
          </w:p>
        </w:tc>
        <w:tc>
          <w:tcPr>
            <w:tcW w:w="838" w:type="pct"/>
            <w:shd w:val="clear" w:color="auto" w:fill="92D050"/>
            <w:vAlign w:val="center"/>
          </w:tcPr>
          <w:p w14:paraId="4ED0D61B"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L</w:t>
            </w:r>
          </w:p>
        </w:tc>
      </w:tr>
      <w:tr w:rsidR="000F258C" w:rsidRPr="000F258C" w14:paraId="390D733F" w14:textId="77777777" w:rsidTr="000F258C">
        <w:trPr>
          <w:trHeight w:val="234"/>
        </w:trPr>
        <w:tc>
          <w:tcPr>
            <w:tcW w:w="303" w:type="pct"/>
            <w:vMerge/>
            <w:shd w:val="clear" w:color="auto" w:fill="DEEAF6" w:themeFill="accent5" w:themeFillTint="33"/>
          </w:tcPr>
          <w:p w14:paraId="2A571ED6" w14:textId="77777777" w:rsidR="000F258C" w:rsidRPr="000F258C" w:rsidRDefault="000F258C" w:rsidP="000F258C">
            <w:pPr>
              <w:jc w:val="center"/>
              <w:rPr>
                <w:rFonts w:ascii="Verdana" w:hAnsi="Verdana" w:cs="Arial"/>
                <w:sz w:val="20"/>
                <w:szCs w:val="20"/>
              </w:rPr>
            </w:pPr>
          </w:p>
        </w:tc>
        <w:tc>
          <w:tcPr>
            <w:tcW w:w="2185" w:type="pct"/>
            <w:shd w:val="clear" w:color="auto" w:fill="auto"/>
            <w:vAlign w:val="center"/>
          </w:tcPr>
          <w:p w14:paraId="6B46B0AF" w14:textId="77777777" w:rsidR="000F258C" w:rsidRPr="000F258C" w:rsidRDefault="000F258C" w:rsidP="000F258C">
            <w:pPr>
              <w:rPr>
                <w:rFonts w:ascii="Verdana" w:hAnsi="Verdana"/>
                <w:sz w:val="20"/>
                <w:szCs w:val="20"/>
              </w:rPr>
            </w:pPr>
            <w:r w:rsidRPr="000F258C">
              <w:rPr>
                <w:rFonts w:ascii="Verdana" w:hAnsi="Verdana"/>
                <w:b/>
                <w:bCs/>
                <w:sz w:val="20"/>
                <w:szCs w:val="20"/>
              </w:rPr>
              <w:t>Minor:</w:t>
            </w:r>
            <w:r w:rsidRPr="000F258C">
              <w:rPr>
                <w:rFonts w:ascii="Verdana" w:hAnsi="Verdana"/>
                <w:sz w:val="20"/>
                <w:szCs w:val="20"/>
              </w:rPr>
              <w:t xml:space="preserve"> causes physical or emotional discomfort</w:t>
            </w:r>
          </w:p>
        </w:tc>
        <w:tc>
          <w:tcPr>
            <w:tcW w:w="837" w:type="pct"/>
            <w:shd w:val="clear" w:color="auto" w:fill="FFC000"/>
            <w:vAlign w:val="center"/>
          </w:tcPr>
          <w:p w14:paraId="11F52B94"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M</w:t>
            </w:r>
          </w:p>
        </w:tc>
        <w:tc>
          <w:tcPr>
            <w:tcW w:w="837" w:type="pct"/>
            <w:shd w:val="clear" w:color="auto" w:fill="92D050"/>
            <w:vAlign w:val="center"/>
          </w:tcPr>
          <w:p w14:paraId="059585F1"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L</w:t>
            </w:r>
          </w:p>
        </w:tc>
        <w:tc>
          <w:tcPr>
            <w:tcW w:w="838" w:type="pct"/>
            <w:shd w:val="clear" w:color="auto" w:fill="92D050"/>
            <w:vAlign w:val="center"/>
          </w:tcPr>
          <w:p w14:paraId="5440125E" w14:textId="77777777" w:rsidR="000F258C" w:rsidRPr="000F258C" w:rsidRDefault="000F258C" w:rsidP="000F258C">
            <w:pPr>
              <w:jc w:val="center"/>
              <w:rPr>
                <w:rFonts w:ascii="Verdana" w:hAnsi="Verdana" w:cs="Arial"/>
                <w:sz w:val="20"/>
                <w:szCs w:val="20"/>
              </w:rPr>
            </w:pPr>
            <w:r w:rsidRPr="000F258C">
              <w:rPr>
                <w:rFonts w:ascii="Verdana" w:hAnsi="Verdana" w:cs="Arial"/>
                <w:sz w:val="20"/>
                <w:szCs w:val="20"/>
              </w:rPr>
              <w:t xml:space="preserve">L </w:t>
            </w:r>
          </w:p>
        </w:tc>
      </w:tr>
    </w:tbl>
    <w:p w14:paraId="3BAC7E18" w14:textId="77777777" w:rsidR="000F258C" w:rsidRDefault="000F258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3718030D" w14:textId="1CD7AC9D" w:rsidTr="00D00886">
        <w:trPr>
          <w:trHeight w:val="403"/>
          <w:tblHeader/>
        </w:trPr>
        <w:tc>
          <w:tcPr>
            <w:tcW w:w="988" w:type="dxa"/>
            <w:tcBorders>
              <w:bottom w:val="single" w:sz="4" w:space="0" w:color="auto"/>
            </w:tcBorders>
            <w:shd w:val="clear" w:color="auto" w:fill="D9E2F3" w:themeFill="accent1" w:themeFillTint="33"/>
          </w:tcPr>
          <w:p w14:paraId="7E1EE5FF" w14:textId="6B1B7A40"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0485E850" w14:textId="14854318" w:rsidR="003E3C66" w:rsidRPr="000F258C" w:rsidRDefault="003E3C66" w:rsidP="00283345">
            <w:pPr>
              <w:jc w:val="center"/>
              <w:rPr>
                <w:rFonts w:ascii="Verdana" w:hAnsi="Verdana"/>
                <w:b/>
                <w:color w:val="4472C4" w:themeColor="accent1"/>
                <w:sz w:val="16"/>
                <w:szCs w:val="16"/>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47D0ACD5" w14:textId="5F19DB39"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 xml:space="preserve">What </w:t>
            </w:r>
            <w:r>
              <w:rPr>
                <w:rFonts w:ascii="Verdana" w:hAnsi="Verdana"/>
                <w:b/>
                <w:color w:val="4472C4" w:themeColor="accent1"/>
                <w:sz w:val="20"/>
                <w:szCs w:val="20"/>
              </w:rPr>
              <w:t>are the mitigating actions</w:t>
            </w:r>
            <w:r w:rsidRPr="003A1037">
              <w:rPr>
                <w:rFonts w:ascii="Verdana" w:hAnsi="Verdana"/>
                <w:b/>
                <w:color w:val="4472C4" w:themeColor="accent1"/>
                <w:sz w:val="20"/>
                <w:szCs w:val="20"/>
              </w:rPr>
              <w:t>?</w:t>
            </w:r>
          </w:p>
        </w:tc>
        <w:tc>
          <w:tcPr>
            <w:tcW w:w="1134" w:type="dxa"/>
            <w:tcBorders>
              <w:bottom w:val="single" w:sz="4" w:space="0" w:color="auto"/>
            </w:tcBorders>
            <w:shd w:val="clear" w:color="auto" w:fill="D9E2F3" w:themeFill="accent1" w:themeFillTint="33"/>
          </w:tcPr>
          <w:p w14:paraId="2B8354C7" w14:textId="31739AB8"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68582843" w14:textId="5525BD8D"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190D879B" w14:textId="23E5B213" w:rsidR="003E3C66" w:rsidRPr="003A1037" w:rsidRDefault="003E3C66" w:rsidP="000F258C">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1905D47C" w14:textId="6D954B50" w:rsidR="003E3C66" w:rsidRPr="003A1037" w:rsidRDefault="003E3C66" w:rsidP="000F258C">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25C28" w:rsidRPr="008679AC" w14:paraId="0591275D" w14:textId="0FB55D89" w:rsidTr="00325C28">
        <w:trPr>
          <w:trHeight w:val="463"/>
        </w:trPr>
        <w:tc>
          <w:tcPr>
            <w:tcW w:w="988" w:type="dxa"/>
            <w:vMerge w:val="restart"/>
            <w:tcBorders>
              <w:top w:val="single" w:sz="4" w:space="0" w:color="auto"/>
              <w:left w:val="single" w:sz="4" w:space="0" w:color="auto"/>
              <w:right w:val="single" w:sz="4" w:space="0" w:color="auto"/>
            </w:tcBorders>
          </w:tcPr>
          <w:p w14:paraId="12DFE0D9" w14:textId="77777777" w:rsidR="00325C28" w:rsidRPr="008679AC" w:rsidRDefault="00325C28" w:rsidP="00325C28">
            <w:pPr>
              <w:rPr>
                <w:rFonts w:ascii="Verdana" w:hAnsi="Verdana" w:cs="Calibri"/>
                <w:b/>
                <w:color w:val="FF0000"/>
                <w:sz w:val="18"/>
                <w:szCs w:val="18"/>
              </w:rPr>
            </w:pPr>
            <w:r w:rsidRPr="008679AC">
              <w:rPr>
                <w:rFonts w:ascii="Verdana" w:hAnsi="Verdana" w:cs="Calibri"/>
                <w:b/>
                <w:color w:val="FF0000"/>
                <w:sz w:val="18"/>
                <w:szCs w:val="18"/>
              </w:rPr>
              <w:t xml:space="preserve">Comm. </w:t>
            </w:r>
          </w:p>
          <w:p w14:paraId="3354D5E2" w14:textId="77777777" w:rsidR="00325C28" w:rsidRDefault="00325C28" w:rsidP="00325C28">
            <w:pPr>
              <w:rPr>
                <w:rFonts w:ascii="Verdana" w:hAnsi="Verdana" w:cs="Calibri"/>
                <w:b/>
                <w:color w:val="FF0000"/>
                <w:sz w:val="18"/>
                <w:szCs w:val="18"/>
              </w:rPr>
            </w:pPr>
            <w:r w:rsidRPr="008679AC">
              <w:rPr>
                <w:rFonts w:ascii="Verdana" w:hAnsi="Verdana" w:cs="Calibri"/>
                <w:b/>
                <w:color w:val="FF0000"/>
                <w:sz w:val="18"/>
                <w:szCs w:val="18"/>
              </w:rPr>
              <w:t>&amp; Prep.</w:t>
            </w:r>
          </w:p>
          <w:p w14:paraId="214D5574" w14:textId="566B9AEB" w:rsidR="00325C28" w:rsidRPr="00283345" w:rsidRDefault="00325C28" w:rsidP="00325C28">
            <w:pPr>
              <w:pStyle w:val="ListParagraph"/>
              <w:numPr>
                <w:ilvl w:val="0"/>
                <w:numId w:val="17"/>
              </w:numPr>
              <w:ind w:left="-45" w:hanging="66"/>
              <w:rPr>
                <w:rFonts w:ascii="Verdana" w:hAnsi="Verdana" w:cs="Calibri"/>
                <w:color w:val="000000" w:themeColor="text1"/>
                <w:sz w:val="15"/>
                <w:szCs w:val="15"/>
              </w:rPr>
            </w:pPr>
            <w:r w:rsidRPr="00283345">
              <w:rPr>
                <w:rFonts w:ascii="Verdana" w:hAnsi="Verdana" w:cs="Calibri"/>
                <w:color w:val="000000" w:themeColor="text1"/>
                <w:sz w:val="15"/>
                <w:szCs w:val="15"/>
              </w:rPr>
              <w:t>S’holders not  inf</w:t>
            </w:r>
            <w:r>
              <w:rPr>
                <w:rFonts w:ascii="Verdana" w:hAnsi="Verdana" w:cs="Calibri"/>
                <w:color w:val="000000" w:themeColor="text1"/>
                <w:sz w:val="15"/>
                <w:szCs w:val="15"/>
              </w:rPr>
              <w:t>. -</w:t>
            </w:r>
            <w:r w:rsidRPr="00283345">
              <w:rPr>
                <w:rFonts w:ascii="Verdana" w:hAnsi="Verdana" w:cs="Calibri"/>
                <w:color w:val="000000" w:themeColor="text1"/>
                <w:sz w:val="15"/>
                <w:szCs w:val="15"/>
              </w:rPr>
              <w:t xml:space="preserve"> risks to health</w:t>
            </w:r>
          </w:p>
          <w:p w14:paraId="0B0206C0" w14:textId="5D8F1851" w:rsidR="00325C28" w:rsidRPr="00283345" w:rsidRDefault="00325C28" w:rsidP="00325C28">
            <w:pPr>
              <w:pStyle w:val="ListParagraph"/>
              <w:numPr>
                <w:ilvl w:val="0"/>
                <w:numId w:val="17"/>
              </w:numPr>
              <w:ind w:left="-45" w:hanging="66"/>
              <w:rPr>
                <w:rFonts w:ascii="Verdana" w:hAnsi="Verdana" w:cs="Calibri"/>
                <w:color w:val="000000" w:themeColor="text1"/>
                <w:sz w:val="15"/>
                <w:szCs w:val="15"/>
              </w:rPr>
            </w:pPr>
            <w:r w:rsidRPr="00283345">
              <w:rPr>
                <w:rFonts w:ascii="Verdana" w:hAnsi="Verdana" w:cs="Calibri"/>
                <w:color w:val="000000" w:themeColor="text1"/>
                <w:sz w:val="15"/>
                <w:szCs w:val="15"/>
              </w:rPr>
              <w:t>P</w:t>
            </w:r>
            <w:r>
              <w:rPr>
                <w:rFonts w:ascii="Verdana" w:hAnsi="Verdana" w:cs="Calibri"/>
                <w:color w:val="000000" w:themeColor="text1"/>
                <w:sz w:val="15"/>
                <w:szCs w:val="15"/>
              </w:rPr>
              <w:t xml:space="preserve">arents </w:t>
            </w:r>
            <w:r w:rsidRPr="00283345">
              <w:rPr>
                <w:rFonts w:ascii="Verdana" w:hAnsi="Verdana" w:cs="Calibri"/>
                <w:color w:val="000000" w:themeColor="text1"/>
                <w:sz w:val="15"/>
                <w:szCs w:val="15"/>
              </w:rPr>
              <w:t>not inf</w:t>
            </w:r>
            <w:r>
              <w:rPr>
                <w:rFonts w:ascii="Verdana" w:hAnsi="Verdana" w:cs="Calibri"/>
                <w:color w:val="000000" w:themeColor="text1"/>
                <w:sz w:val="15"/>
                <w:szCs w:val="15"/>
              </w:rPr>
              <w:t>.</w:t>
            </w:r>
            <w:r w:rsidRPr="00283345">
              <w:rPr>
                <w:rFonts w:ascii="Verdana" w:hAnsi="Verdana" w:cs="Calibri"/>
                <w:color w:val="000000" w:themeColor="text1"/>
                <w:sz w:val="15"/>
                <w:szCs w:val="15"/>
              </w:rPr>
              <w:t xml:space="preserve"> of H&amp;S req’ts for </w:t>
            </w:r>
            <w:r>
              <w:rPr>
                <w:rFonts w:ascii="Verdana" w:hAnsi="Verdana" w:cs="Calibri"/>
                <w:color w:val="000000" w:themeColor="text1"/>
                <w:sz w:val="15"/>
                <w:szCs w:val="15"/>
              </w:rPr>
              <w:t>full</w:t>
            </w:r>
            <w:r w:rsidRPr="00283345">
              <w:rPr>
                <w:rFonts w:ascii="Verdana" w:hAnsi="Verdana" w:cs="Calibri"/>
                <w:color w:val="000000" w:themeColor="text1"/>
                <w:sz w:val="15"/>
                <w:szCs w:val="15"/>
              </w:rPr>
              <w:t xml:space="preserve"> opening</w:t>
            </w:r>
          </w:p>
          <w:p w14:paraId="2F39D6FA" w14:textId="75AAA648" w:rsidR="00325C28" w:rsidRPr="00283345" w:rsidRDefault="00325C28" w:rsidP="00325C28">
            <w:pPr>
              <w:pStyle w:val="ListParagraph"/>
              <w:numPr>
                <w:ilvl w:val="0"/>
                <w:numId w:val="17"/>
              </w:numPr>
              <w:ind w:left="-45" w:hanging="66"/>
              <w:rPr>
                <w:rFonts w:ascii="Verdana" w:hAnsi="Verdana" w:cs="Calibri"/>
                <w:color w:val="000000" w:themeColor="text1"/>
                <w:sz w:val="16"/>
                <w:szCs w:val="16"/>
              </w:rPr>
            </w:pPr>
            <w:r w:rsidRPr="00283345">
              <w:rPr>
                <w:rFonts w:ascii="Verdana" w:hAnsi="Verdana" w:cs="Calibri"/>
                <w:color w:val="000000" w:themeColor="text1"/>
                <w:sz w:val="15"/>
                <w:szCs w:val="15"/>
              </w:rPr>
              <w:t>Parents don’t fully underst</w:t>
            </w:r>
            <w:r>
              <w:rPr>
                <w:rFonts w:ascii="Verdana" w:hAnsi="Verdana" w:cs="Calibri"/>
                <w:color w:val="000000" w:themeColor="text1"/>
                <w:sz w:val="15"/>
                <w:szCs w:val="15"/>
              </w:rPr>
              <w:t>’</w:t>
            </w:r>
            <w:r w:rsidRPr="00283345">
              <w:rPr>
                <w:rFonts w:ascii="Verdana" w:hAnsi="Verdana" w:cs="Calibri"/>
                <w:color w:val="000000" w:themeColor="text1"/>
                <w:sz w:val="15"/>
                <w:szCs w:val="15"/>
              </w:rPr>
              <w:t>d their</w:t>
            </w:r>
            <w:r>
              <w:rPr>
                <w:rFonts w:ascii="Verdana" w:hAnsi="Verdana" w:cs="Calibri"/>
                <w:color w:val="000000" w:themeColor="text1"/>
                <w:sz w:val="16"/>
                <w:szCs w:val="16"/>
              </w:rPr>
              <w:t xml:space="preserve"> resp. re: signs of COVID</w:t>
            </w:r>
          </w:p>
        </w:tc>
        <w:tc>
          <w:tcPr>
            <w:tcW w:w="992" w:type="dxa"/>
            <w:vMerge w:val="restart"/>
            <w:tcBorders>
              <w:top w:val="single" w:sz="4" w:space="0" w:color="auto"/>
              <w:left w:val="single" w:sz="4" w:space="0" w:color="auto"/>
              <w:right w:val="single" w:sz="4" w:space="0" w:color="auto"/>
            </w:tcBorders>
            <w:shd w:val="clear" w:color="auto" w:fill="FF0000"/>
          </w:tcPr>
          <w:p w14:paraId="1C31F400" w14:textId="00543338" w:rsidR="00325C28" w:rsidRPr="008679AC" w:rsidRDefault="00325C28" w:rsidP="00325C28">
            <w:pPr>
              <w:jc w:val="cente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1840B4E" w14:textId="55A4CF7D" w:rsidR="00325C28" w:rsidRPr="008679AC" w:rsidRDefault="00325C28" w:rsidP="00325C28">
            <w:pPr>
              <w:rPr>
                <w:rFonts w:ascii="Verdana" w:hAnsi="Verdana"/>
                <w:sz w:val="18"/>
                <w:szCs w:val="18"/>
              </w:rPr>
            </w:pPr>
            <w:r w:rsidRPr="008679AC">
              <w:rPr>
                <w:rFonts w:ascii="Verdana" w:hAnsi="Verdana" w:cs="Calibri"/>
                <w:sz w:val="18"/>
                <w:szCs w:val="18"/>
              </w:rPr>
              <w:t xml:space="preserve">Write to parents regarding phased </w:t>
            </w:r>
            <w:r>
              <w:rPr>
                <w:rFonts w:ascii="Verdana" w:hAnsi="Verdana" w:cs="Calibri"/>
                <w:sz w:val="18"/>
                <w:szCs w:val="18"/>
              </w:rPr>
              <w:t xml:space="preserve">start to full </w:t>
            </w:r>
            <w:r w:rsidRPr="008679AC">
              <w:rPr>
                <w:rFonts w:ascii="Verdana" w:hAnsi="Verdana" w:cs="Calibri"/>
                <w:sz w:val="18"/>
                <w:szCs w:val="18"/>
              </w:rPr>
              <w:t>reopening</w:t>
            </w:r>
            <w:r>
              <w:rPr>
                <w:rFonts w:ascii="Verdana" w:hAnsi="Verdana" w:cs="Calibri"/>
                <w:sz w:val="18"/>
                <w:szCs w:val="18"/>
              </w:rPr>
              <w:t>, with full details.</w:t>
            </w:r>
          </w:p>
        </w:tc>
        <w:tc>
          <w:tcPr>
            <w:tcW w:w="1134" w:type="dxa"/>
            <w:tcBorders>
              <w:top w:val="single" w:sz="4" w:space="0" w:color="auto"/>
              <w:left w:val="single" w:sz="4" w:space="0" w:color="auto"/>
              <w:bottom w:val="single" w:sz="4" w:space="0" w:color="auto"/>
              <w:right w:val="single" w:sz="4" w:space="0" w:color="auto"/>
            </w:tcBorders>
            <w:vAlign w:val="center"/>
          </w:tcPr>
          <w:p w14:paraId="21B28B5A" w14:textId="2EB8D61D" w:rsidR="00325C28" w:rsidRPr="008679AC" w:rsidRDefault="00325C28" w:rsidP="00325C28">
            <w:pPr>
              <w:jc w:val="center"/>
              <w:rPr>
                <w:rFonts w:ascii="Verdana" w:hAnsi="Verdana"/>
                <w:sz w:val="18"/>
                <w:szCs w:val="18"/>
              </w:rPr>
            </w:pPr>
            <w:r w:rsidRPr="008679AC">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5998B145" w14:textId="7F83FB5A" w:rsidR="00325C28" w:rsidRPr="008679AC" w:rsidRDefault="00325C28" w:rsidP="00325C28">
            <w:pPr>
              <w:jc w:val="center"/>
              <w:rPr>
                <w:rFonts w:ascii="Verdana" w:hAnsi="Verdana"/>
                <w:sz w:val="18"/>
                <w:szCs w:val="18"/>
              </w:rPr>
            </w:pPr>
            <w:r>
              <w:rPr>
                <w:rFonts w:ascii="Verdana" w:hAnsi="Verdana"/>
                <w:sz w:val="18"/>
                <w:szCs w:val="18"/>
              </w:rPr>
              <w:t>Tues 01.09.</w:t>
            </w:r>
          </w:p>
        </w:tc>
        <w:tc>
          <w:tcPr>
            <w:tcW w:w="850" w:type="dxa"/>
            <w:tcBorders>
              <w:top w:val="single" w:sz="4" w:space="0" w:color="auto"/>
              <w:left w:val="single" w:sz="4" w:space="0" w:color="auto"/>
              <w:bottom w:val="single" w:sz="4" w:space="0" w:color="auto"/>
              <w:right w:val="single" w:sz="4" w:space="0" w:color="auto"/>
            </w:tcBorders>
            <w:vAlign w:val="center"/>
          </w:tcPr>
          <w:p w14:paraId="51D57909" w14:textId="0D333E75"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BD204FF" w14:textId="77777777" w:rsidR="00325C28" w:rsidRPr="008679AC" w:rsidRDefault="00325C28" w:rsidP="00325C28">
            <w:pPr>
              <w:jc w:val="center"/>
              <w:rPr>
                <w:rFonts w:ascii="Verdana" w:hAnsi="Verdana"/>
                <w:sz w:val="18"/>
                <w:szCs w:val="18"/>
              </w:rPr>
            </w:pPr>
          </w:p>
        </w:tc>
      </w:tr>
      <w:tr w:rsidR="00325C28" w:rsidRPr="008679AC" w14:paraId="5A82B150" w14:textId="77777777" w:rsidTr="00545183">
        <w:trPr>
          <w:trHeight w:val="463"/>
        </w:trPr>
        <w:tc>
          <w:tcPr>
            <w:tcW w:w="988" w:type="dxa"/>
            <w:vMerge/>
            <w:tcBorders>
              <w:top w:val="single" w:sz="4" w:space="0" w:color="auto"/>
              <w:left w:val="single" w:sz="4" w:space="0" w:color="auto"/>
              <w:right w:val="single" w:sz="4" w:space="0" w:color="auto"/>
            </w:tcBorders>
          </w:tcPr>
          <w:p w14:paraId="0FCCF504" w14:textId="77777777" w:rsidR="00325C28" w:rsidRPr="008679AC" w:rsidRDefault="00325C28" w:rsidP="00325C28">
            <w:pPr>
              <w:rPr>
                <w:rFonts w:ascii="Verdana" w:hAnsi="Verdana" w:cs="Calibri"/>
                <w:b/>
                <w:color w:val="FF0000"/>
                <w:sz w:val="18"/>
                <w:szCs w:val="18"/>
              </w:rPr>
            </w:pPr>
          </w:p>
        </w:tc>
        <w:tc>
          <w:tcPr>
            <w:tcW w:w="992" w:type="dxa"/>
            <w:vMerge/>
            <w:tcBorders>
              <w:top w:val="single" w:sz="4" w:space="0" w:color="auto"/>
              <w:left w:val="single" w:sz="4" w:space="0" w:color="auto"/>
              <w:right w:val="single" w:sz="4" w:space="0" w:color="auto"/>
            </w:tcBorders>
            <w:shd w:val="clear" w:color="auto" w:fill="FF0000"/>
          </w:tcPr>
          <w:p w14:paraId="44E04F5A" w14:textId="77777777" w:rsidR="00325C28" w:rsidRPr="008679AC" w:rsidRDefault="00325C28" w:rsidP="00325C28">
            <w:pPr>
              <w:jc w:val="cente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E8A326E" w14:textId="77777777" w:rsidR="00325C28" w:rsidRDefault="00325C28" w:rsidP="00325C28">
            <w:pPr>
              <w:rPr>
                <w:rFonts w:ascii="Verdana" w:hAnsi="Verdana" w:cs="Calibri"/>
                <w:sz w:val="18"/>
                <w:szCs w:val="18"/>
              </w:rPr>
            </w:pPr>
            <w:r>
              <w:rPr>
                <w:rFonts w:ascii="Verdana" w:hAnsi="Verdana" w:cs="Calibri"/>
                <w:sz w:val="18"/>
                <w:szCs w:val="18"/>
              </w:rPr>
              <w:t>Ensure all staff and parents are aware that they must not attend or send children to school who are displaying symptoms of Covid or have received a positive test, or if there is someone in their household who has tested positive. Anyone testing positive without symptoms, must re-start their self-isolation period for 10 days from the onset of the symptoms. Other members of the household (including siblings) should self-isolate for14 days from when the symptomatic person first had symptoms.</w:t>
            </w:r>
          </w:p>
          <w:p w14:paraId="6C5112AC" w14:textId="4DB40755" w:rsidR="00545183" w:rsidRPr="008679AC" w:rsidRDefault="00545183" w:rsidP="00325C28">
            <w:pPr>
              <w:rPr>
                <w:rFonts w:ascii="Verdana" w:hAnsi="Verdana"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464EA9" w14:textId="4F29D769" w:rsidR="00325C28" w:rsidRPr="008679AC" w:rsidRDefault="00325C28" w:rsidP="00325C28">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0D44A51B" w14:textId="1153F1C6" w:rsidR="00325C28" w:rsidRDefault="00325C28" w:rsidP="00325C28">
            <w:pPr>
              <w:jc w:val="center"/>
              <w:rPr>
                <w:rFonts w:ascii="Verdana" w:hAnsi="Verdana"/>
                <w:sz w:val="18"/>
                <w:szCs w:val="18"/>
              </w:rPr>
            </w:pPr>
            <w:r>
              <w:rPr>
                <w:rFonts w:ascii="Verdana" w:hAnsi="Verdana"/>
                <w:sz w:val="18"/>
                <w:szCs w:val="18"/>
              </w:rPr>
              <w:t>Tues 01.09.</w:t>
            </w:r>
          </w:p>
        </w:tc>
        <w:tc>
          <w:tcPr>
            <w:tcW w:w="850" w:type="dxa"/>
            <w:tcBorders>
              <w:top w:val="single" w:sz="4" w:space="0" w:color="auto"/>
              <w:left w:val="single" w:sz="4" w:space="0" w:color="auto"/>
              <w:bottom w:val="single" w:sz="4" w:space="0" w:color="auto"/>
              <w:right w:val="single" w:sz="4" w:space="0" w:color="auto"/>
            </w:tcBorders>
            <w:vAlign w:val="center"/>
          </w:tcPr>
          <w:p w14:paraId="1D7EAC17" w14:textId="599FEE0E"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F9CB970" w14:textId="77777777" w:rsidR="00325C28" w:rsidRPr="008679AC" w:rsidRDefault="00325C28" w:rsidP="00325C28">
            <w:pPr>
              <w:jc w:val="center"/>
              <w:rPr>
                <w:rFonts w:ascii="Verdana" w:hAnsi="Verdana"/>
                <w:sz w:val="18"/>
                <w:szCs w:val="18"/>
              </w:rPr>
            </w:pPr>
          </w:p>
        </w:tc>
      </w:tr>
      <w:tr w:rsidR="00325C28" w:rsidRPr="008679AC" w14:paraId="359C717A" w14:textId="03167545" w:rsidTr="00744B41">
        <w:trPr>
          <w:trHeight w:val="463"/>
        </w:trPr>
        <w:tc>
          <w:tcPr>
            <w:tcW w:w="988" w:type="dxa"/>
            <w:vMerge/>
            <w:tcBorders>
              <w:left w:val="single" w:sz="4" w:space="0" w:color="auto"/>
              <w:right w:val="single" w:sz="4" w:space="0" w:color="auto"/>
            </w:tcBorders>
          </w:tcPr>
          <w:p w14:paraId="2C9FCD23" w14:textId="77777777" w:rsidR="00325C28" w:rsidRPr="008679AC"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64009A17" w14:textId="393D8A71"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771C21F" w14:textId="49638CE5" w:rsidR="00325C28" w:rsidRPr="008679AC" w:rsidRDefault="00325C28" w:rsidP="00325C28">
            <w:pPr>
              <w:rPr>
                <w:rFonts w:ascii="Verdana" w:hAnsi="Verdana"/>
                <w:sz w:val="18"/>
                <w:szCs w:val="18"/>
              </w:rPr>
            </w:pPr>
            <w:r w:rsidRPr="008679AC">
              <w:rPr>
                <w:rFonts w:ascii="Verdana" w:hAnsi="Verdana"/>
                <w:sz w:val="18"/>
                <w:szCs w:val="18"/>
              </w:rPr>
              <w:t xml:space="preserve">Agree </w:t>
            </w:r>
            <w:r>
              <w:rPr>
                <w:rFonts w:ascii="Verdana" w:hAnsi="Verdana"/>
                <w:sz w:val="18"/>
                <w:szCs w:val="18"/>
              </w:rPr>
              <w:t xml:space="preserve">proposals </w:t>
            </w:r>
            <w:r w:rsidRPr="008679AC">
              <w:rPr>
                <w:rFonts w:ascii="Verdana" w:hAnsi="Verdana"/>
                <w:sz w:val="18"/>
                <w:szCs w:val="18"/>
              </w:rPr>
              <w:t>on staffing</w:t>
            </w:r>
            <w:r>
              <w:rPr>
                <w:rFonts w:ascii="Verdana" w:hAnsi="Verdana"/>
                <w:sz w:val="18"/>
                <w:szCs w:val="18"/>
              </w:rPr>
              <w:t xml:space="preserve"> and access for</w:t>
            </w:r>
            <w:r w:rsidRPr="008679AC">
              <w:rPr>
                <w:rFonts w:ascii="Verdana" w:hAnsi="Verdana"/>
                <w:sz w:val="18"/>
                <w:szCs w:val="18"/>
              </w:rPr>
              <w:t xml:space="preserve"> Bubbles</w:t>
            </w:r>
          </w:p>
        </w:tc>
        <w:tc>
          <w:tcPr>
            <w:tcW w:w="1134" w:type="dxa"/>
            <w:tcBorders>
              <w:top w:val="single" w:sz="4" w:space="0" w:color="auto"/>
              <w:left w:val="single" w:sz="4" w:space="0" w:color="auto"/>
              <w:bottom w:val="single" w:sz="4" w:space="0" w:color="auto"/>
              <w:right w:val="single" w:sz="4" w:space="0" w:color="auto"/>
            </w:tcBorders>
            <w:vAlign w:val="center"/>
          </w:tcPr>
          <w:p w14:paraId="0230E7DF" w14:textId="0B211A5E" w:rsidR="00325C28" w:rsidRPr="008679AC" w:rsidRDefault="00325C28" w:rsidP="00325C28">
            <w:pPr>
              <w:jc w:val="center"/>
              <w:rPr>
                <w:rFonts w:ascii="Verdana" w:hAnsi="Verdana"/>
                <w:sz w:val="18"/>
                <w:szCs w:val="18"/>
              </w:rPr>
            </w:pPr>
            <w:r w:rsidRPr="008679AC">
              <w:rPr>
                <w:rFonts w:ascii="Verdana" w:hAnsi="Verdana"/>
                <w:sz w:val="18"/>
                <w:szCs w:val="18"/>
              </w:rPr>
              <w:t xml:space="preserve">SLT </w:t>
            </w:r>
          </w:p>
        </w:tc>
        <w:tc>
          <w:tcPr>
            <w:tcW w:w="1418" w:type="dxa"/>
            <w:tcBorders>
              <w:top w:val="single" w:sz="4" w:space="0" w:color="auto"/>
              <w:left w:val="single" w:sz="4" w:space="0" w:color="auto"/>
              <w:bottom w:val="single" w:sz="4" w:space="0" w:color="auto"/>
              <w:right w:val="single" w:sz="4" w:space="0" w:color="auto"/>
            </w:tcBorders>
            <w:vAlign w:val="center"/>
          </w:tcPr>
          <w:p w14:paraId="293C09DD" w14:textId="7DFC005B" w:rsidR="00325C28" w:rsidRPr="008679AC" w:rsidRDefault="00325C28" w:rsidP="00325C28">
            <w:pPr>
              <w:jc w:val="center"/>
              <w:rPr>
                <w:rFonts w:ascii="Verdana" w:hAnsi="Verdana"/>
                <w:sz w:val="18"/>
                <w:szCs w:val="18"/>
              </w:rPr>
            </w:pPr>
            <w:r>
              <w:rPr>
                <w:rFonts w:ascii="Verdana" w:hAnsi="Verdana"/>
                <w:sz w:val="18"/>
                <w:szCs w:val="18"/>
              </w:rPr>
              <w:t>Thurs 27.08</w:t>
            </w:r>
          </w:p>
        </w:tc>
        <w:tc>
          <w:tcPr>
            <w:tcW w:w="850" w:type="dxa"/>
            <w:tcBorders>
              <w:top w:val="single" w:sz="4" w:space="0" w:color="auto"/>
              <w:left w:val="single" w:sz="4" w:space="0" w:color="auto"/>
              <w:bottom w:val="single" w:sz="4" w:space="0" w:color="auto"/>
              <w:right w:val="single" w:sz="4" w:space="0" w:color="auto"/>
            </w:tcBorders>
            <w:vAlign w:val="center"/>
          </w:tcPr>
          <w:p w14:paraId="7F53316F" w14:textId="7F7D6FEA"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F9D8840" w14:textId="77777777" w:rsidR="00325C28" w:rsidRPr="008679AC" w:rsidRDefault="00325C28" w:rsidP="00325C28">
            <w:pPr>
              <w:jc w:val="center"/>
              <w:rPr>
                <w:rFonts w:ascii="Verdana" w:hAnsi="Verdana"/>
                <w:sz w:val="18"/>
                <w:szCs w:val="18"/>
              </w:rPr>
            </w:pPr>
          </w:p>
        </w:tc>
      </w:tr>
      <w:tr w:rsidR="00325C28" w:rsidRPr="008679AC" w14:paraId="74670EB8" w14:textId="332B3CB1" w:rsidTr="00545183">
        <w:trPr>
          <w:trHeight w:val="463"/>
        </w:trPr>
        <w:tc>
          <w:tcPr>
            <w:tcW w:w="988" w:type="dxa"/>
            <w:vMerge/>
            <w:tcBorders>
              <w:left w:val="single" w:sz="4" w:space="0" w:color="auto"/>
              <w:right w:val="single" w:sz="4" w:space="0" w:color="auto"/>
            </w:tcBorders>
          </w:tcPr>
          <w:p w14:paraId="0D95AB5E" w14:textId="77777777" w:rsidR="00325C28" w:rsidRPr="008679AC"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10EE57E"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ACC1BF7" w14:textId="77777777" w:rsidR="00325C28" w:rsidRDefault="00325C28" w:rsidP="00325C28">
            <w:pPr>
              <w:rPr>
                <w:rFonts w:ascii="Verdana" w:hAnsi="Verdana"/>
                <w:sz w:val="18"/>
                <w:szCs w:val="18"/>
              </w:rPr>
            </w:pPr>
            <w:r>
              <w:rPr>
                <w:rFonts w:ascii="Verdana" w:hAnsi="Verdana"/>
                <w:sz w:val="18"/>
                <w:szCs w:val="18"/>
              </w:rPr>
              <w:t>Confirm staff views on returning, i</w:t>
            </w:r>
            <w:r w:rsidRPr="008679AC">
              <w:rPr>
                <w:rFonts w:ascii="Verdana" w:hAnsi="Verdana"/>
                <w:sz w:val="18"/>
                <w:szCs w:val="18"/>
              </w:rPr>
              <w:t>dentify</w:t>
            </w:r>
            <w:r>
              <w:rPr>
                <w:rFonts w:ascii="Verdana" w:hAnsi="Verdana"/>
                <w:sz w:val="18"/>
                <w:szCs w:val="18"/>
              </w:rPr>
              <w:t>ing</w:t>
            </w:r>
            <w:r w:rsidRPr="008679AC">
              <w:rPr>
                <w:rFonts w:ascii="Verdana" w:hAnsi="Verdana"/>
                <w:sz w:val="18"/>
                <w:szCs w:val="18"/>
              </w:rPr>
              <w:t xml:space="preserve"> who can’t</w:t>
            </w:r>
            <w:r>
              <w:rPr>
                <w:rFonts w:ascii="Verdana" w:hAnsi="Verdana"/>
                <w:sz w:val="18"/>
                <w:szCs w:val="18"/>
              </w:rPr>
              <w:t>/reluctant to</w:t>
            </w:r>
            <w:r w:rsidRPr="008679AC">
              <w:rPr>
                <w:rFonts w:ascii="Verdana" w:hAnsi="Verdana"/>
                <w:sz w:val="18"/>
                <w:szCs w:val="18"/>
              </w:rPr>
              <w:t xml:space="preserve"> return to school at this point </w:t>
            </w:r>
            <w:r>
              <w:rPr>
                <w:rFonts w:ascii="Verdana" w:hAnsi="Verdana"/>
                <w:sz w:val="18"/>
                <w:szCs w:val="18"/>
              </w:rPr>
              <w:t>and plan for impact.</w:t>
            </w:r>
          </w:p>
          <w:p w14:paraId="2BC67934" w14:textId="77777777" w:rsidR="00545183" w:rsidRDefault="00545183" w:rsidP="00325C28">
            <w:pPr>
              <w:rPr>
                <w:rFonts w:ascii="Verdana" w:hAnsi="Verdana"/>
                <w:sz w:val="18"/>
                <w:szCs w:val="18"/>
              </w:rPr>
            </w:pPr>
          </w:p>
          <w:p w14:paraId="2AF9C500" w14:textId="53598169" w:rsidR="00545183" w:rsidRPr="008679AC" w:rsidRDefault="00545183" w:rsidP="00325C28">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B074F0A" w14:textId="5AFE2919" w:rsidR="00325C28" w:rsidRPr="008679AC" w:rsidRDefault="00325C28" w:rsidP="00325C28">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72701BC1" w14:textId="5EC0405A" w:rsidR="00325C28" w:rsidRPr="008679AC" w:rsidRDefault="00325C28" w:rsidP="00325C28">
            <w:pPr>
              <w:jc w:val="center"/>
              <w:rPr>
                <w:rFonts w:ascii="Verdana" w:hAnsi="Verdana"/>
                <w:sz w:val="18"/>
                <w:szCs w:val="18"/>
              </w:rPr>
            </w:pPr>
            <w:r>
              <w:rPr>
                <w:rFonts w:ascii="Verdana" w:hAnsi="Verdana"/>
                <w:sz w:val="18"/>
                <w:szCs w:val="18"/>
              </w:rPr>
              <w:t>w.b. 31.08.</w:t>
            </w:r>
          </w:p>
        </w:tc>
        <w:tc>
          <w:tcPr>
            <w:tcW w:w="850" w:type="dxa"/>
            <w:tcBorders>
              <w:top w:val="single" w:sz="4" w:space="0" w:color="auto"/>
              <w:left w:val="single" w:sz="4" w:space="0" w:color="auto"/>
              <w:bottom w:val="single" w:sz="4" w:space="0" w:color="auto"/>
              <w:right w:val="single" w:sz="4" w:space="0" w:color="auto"/>
            </w:tcBorders>
            <w:vAlign w:val="center"/>
          </w:tcPr>
          <w:p w14:paraId="51E5B53F" w14:textId="635ACD14"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CC42061" w14:textId="77777777" w:rsidR="00325C28" w:rsidRPr="008679AC" w:rsidRDefault="00325C28" w:rsidP="00325C28">
            <w:pPr>
              <w:jc w:val="center"/>
              <w:rPr>
                <w:rFonts w:ascii="Verdana" w:hAnsi="Verdana"/>
                <w:sz w:val="18"/>
                <w:szCs w:val="18"/>
              </w:rPr>
            </w:pPr>
          </w:p>
        </w:tc>
      </w:tr>
      <w:tr w:rsidR="00325C28" w:rsidRPr="008679AC" w14:paraId="2BDAB4CF" w14:textId="2B1AE70E" w:rsidTr="00545183">
        <w:trPr>
          <w:trHeight w:val="463"/>
        </w:trPr>
        <w:tc>
          <w:tcPr>
            <w:tcW w:w="988" w:type="dxa"/>
            <w:vMerge/>
            <w:tcBorders>
              <w:left w:val="single" w:sz="4" w:space="0" w:color="auto"/>
              <w:right w:val="single" w:sz="4" w:space="0" w:color="auto"/>
            </w:tcBorders>
          </w:tcPr>
          <w:p w14:paraId="30ACAB12" w14:textId="77777777" w:rsidR="00325C28" w:rsidRPr="008679AC"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766A4028"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C66C583" w14:textId="77777777" w:rsidR="00325C28" w:rsidRDefault="00325C28" w:rsidP="00325C28">
            <w:pPr>
              <w:rPr>
                <w:rFonts w:ascii="Verdana" w:hAnsi="Verdana"/>
                <w:sz w:val="18"/>
                <w:szCs w:val="18"/>
              </w:rPr>
            </w:pPr>
            <w:r>
              <w:rPr>
                <w:rFonts w:ascii="Verdana" w:hAnsi="Verdana"/>
                <w:sz w:val="18"/>
                <w:szCs w:val="18"/>
              </w:rPr>
              <w:t xml:space="preserve">Identify, plan for and deliver </w:t>
            </w:r>
            <w:r w:rsidRPr="008679AC">
              <w:rPr>
                <w:rFonts w:ascii="Verdana" w:hAnsi="Verdana"/>
                <w:sz w:val="18"/>
                <w:szCs w:val="18"/>
              </w:rPr>
              <w:t xml:space="preserve">staff training </w:t>
            </w:r>
            <w:r>
              <w:rPr>
                <w:rFonts w:ascii="Verdana" w:hAnsi="Verdana"/>
                <w:sz w:val="18"/>
                <w:szCs w:val="18"/>
              </w:rPr>
              <w:t xml:space="preserve">needs </w:t>
            </w:r>
            <w:r w:rsidRPr="008679AC">
              <w:rPr>
                <w:rFonts w:ascii="Verdana" w:hAnsi="Verdana"/>
                <w:sz w:val="18"/>
                <w:szCs w:val="18"/>
              </w:rPr>
              <w:t xml:space="preserve">to implement any changes </w:t>
            </w:r>
            <w:r>
              <w:rPr>
                <w:rFonts w:ascii="Verdana" w:hAnsi="Verdana"/>
                <w:sz w:val="18"/>
                <w:szCs w:val="18"/>
              </w:rPr>
              <w:t>to</w:t>
            </w:r>
            <w:r w:rsidRPr="008679AC">
              <w:rPr>
                <w:rFonts w:ascii="Verdana" w:hAnsi="Verdana"/>
                <w:sz w:val="18"/>
                <w:szCs w:val="18"/>
              </w:rPr>
              <w:t xml:space="preserve"> school plans (</w:t>
            </w:r>
            <w:r>
              <w:rPr>
                <w:rFonts w:ascii="Verdana" w:hAnsi="Verdana"/>
                <w:sz w:val="18"/>
                <w:szCs w:val="18"/>
              </w:rPr>
              <w:t>e.g.</w:t>
            </w:r>
            <w:r w:rsidRPr="008679AC">
              <w:rPr>
                <w:rFonts w:ascii="Verdana" w:hAnsi="Verdana"/>
                <w:sz w:val="18"/>
                <w:szCs w:val="18"/>
              </w:rPr>
              <w:t xml:space="preserve"> risk management, curriculum, behaviour, safeguarding).</w:t>
            </w:r>
            <w:r w:rsidR="00545183">
              <w:rPr>
                <w:rFonts w:ascii="Verdana" w:hAnsi="Verdana"/>
                <w:sz w:val="18"/>
                <w:szCs w:val="18"/>
              </w:rPr>
              <w:t xml:space="preserve"> Updated 16/17.09.2020</w:t>
            </w:r>
          </w:p>
          <w:p w14:paraId="039A0E17" w14:textId="703BACF2" w:rsidR="00545183" w:rsidRPr="008679AC" w:rsidRDefault="00545183" w:rsidP="00325C28">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1B323D" w14:textId="0337C75A" w:rsidR="00325C28" w:rsidRPr="008679AC" w:rsidRDefault="00325C28" w:rsidP="00325C28">
            <w:pPr>
              <w:jc w:val="center"/>
              <w:rPr>
                <w:rFonts w:ascii="Verdana" w:hAnsi="Verdana"/>
                <w:sz w:val="18"/>
                <w:szCs w:val="18"/>
              </w:rPr>
            </w:pPr>
            <w:r>
              <w:rPr>
                <w:rFonts w:ascii="Verdana" w:hAnsi="Verdana"/>
                <w:sz w:val="18"/>
                <w:szCs w:val="18"/>
              </w:rPr>
              <w:t>SM/NF</w:t>
            </w:r>
          </w:p>
        </w:tc>
        <w:tc>
          <w:tcPr>
            <w:tcW w:w="1418" w:type="dxa"/>
            <w:tcBorders>
              <w:top w:val="single" w:sz="4" w:space="0" w:color="auto"/>
              <w:left w:val="single" w:sz="4" w:space="0" w:color="auto"/>
              <w:bottom w:val="single" w:sz="4" w:space="0" w:color="auto"/>
              <w:right w:val="single" w:sz="4" w:space="0" w:color="auto"/>
            </w:tcBorders>
            <w:vAlign w:val="center"/>
          </w:tcPr>
          <w:p w14:paraId="56633C9A" w14:textId="1B2FD7D8" w:rsidR="00325C28" w:rsidRPr="008679AC" w:rsidRDefault="00545183" w:rsidP="00325C28">
            <w:pPr>
              <w:jc w:val="center"/>
              <w:rPr>
                <w:rFonts w:ascii="Verdana" w:hAnsi="Verdana"/>
                <w:sz w:val="18"/>
                <w:szCs w:val="18"/>
              </w:rPr>
            </w:pPr>
            <w:r>
              <w:rPr>
                <w:rFonts w:ascii="Verdana" w:hAnsi="Verdana"/>
                <w:sz w:val="18"/>
                <w:szCs w:val="18"/>
              </w:rPr>
              <w:t>16</w:t>
            </w:r>
            <w:r w:rsidR="00325C28">
              <w:rPr>
                <w:rFonts w:ascii="Verdana" w:hAnsi="Verdana"/>
                <w:sz w:val="18"/>
                <w:szCs w:val="18"/>
              </w:rPr>
              <w:t>.09.</w:t>
            </w:r>
          </w:p>
        </w:tc>
        <w:tc>
          <w:tcPr>
            <w:tcW w:w="850" w:type="dxa"/>
            <w:tcBorders>
              <w:top w:val="single" w:sz="4" w:space="0" w:color="auto"/>
              <w:left w:val="single" w:sz="4" w:space="0" w:color="auto"/>
              <w:bottom w:val="single" w:sz="4" w:space="0" w:color="auto"/>
              <w:right w:val="single" w:sz="4" w:space="0" w:color="auto"/>
            </w:tcBorders>
            <w:vAlign w:val="center"/>
          </w:tcPr>
          <w:p w14:paraId="3818D61C" w14:textId="2185E2F9"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21ED84E" w14:textId="77777777" w:rsidR="00325C28" w:rsidRPr="008679AC" w:rsidRDefault="00325C28" w:rsidP="00325C28">
            <w:pPr>
              <w:jc w:val="center"/>
              <w:rPr>
                <w:rFonts w:ascii="Verdana" w:hAnsi="Verdana"/>
                <w:sz w:val="18"/>
                <w:szCs w:val="18"/>
              </w:rPr>
            </w:pPr>
          </w:p>
        </w:tc>
      </w:tr>
      <w:tr w:rsidR="00325C28" w:rsidRPr="008679AC" w14:paraId="127E8B69" w14:textId="345D0878" w:rsidTr="00545183">
        <w:trPr>
          <w:trHeight w:val="463"/>
        </w:trPr>
        <w:tc>
          <w:tcPr>
            <w:tcW w:w="988" w:type="dxa"/>
            <w:vMerge/>
            <w:tcBorders>
              <w:left w:val="single" w:sz="4" w:space="0" w:color="auto"/>
              <w:right w:val="single" w:sz="4" w:space="0" w:color="auto"/>
            </w:tcBorders>
          </w:tcPr>
          <w:p w14:paraId="69E15986" w14:textId="77777777" w:rsidR="00325C28" w:rsidRPr="008679AC"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6DE83E9C"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07E1575" w14:textId="53385194" w:rsidR="00325C28" w:rsidRDefault="00325C28" w:rsidP="00325C28">
            <w:pPr>
              <w:rPr>
                <w:rFonts w:ascii="Verdana" w:hAnsi="Verdana"/>
                <w:sz w:val="18"/>
                <w:szCs w:val="18"/>
              </w:rPr>
            </w:pPr>
            <w:r>
              <w:rPr>
                <w:rFonts w:ascii="Verdana" w:hAnsi="Verdana"/>
                <w:sz w:val="18"/>
                <w:szCs w:val="18"/>
              </w:rPr>
              <w:t xml:space="preserve">Write to parents, with full details of arrangements for starting: </w:t>
            </w:r>
          </w:p>
          <w:p w14:paraId="5EC924EF" w14:textId="4BD55ABC" w:rsidR="00325C28" w:rsidRDefault="00325C28" w:rsidP="00325C28">
            <w:pPr>
              <w:pStyle w:val="ListParagraph"/>
              <w:numPr>
                <w:ilvl w:val="0"/>
                <w:numId w:val="13"/>
              </w:numPr>
              <w:ind w:left="322" w:hanging="322"/>
              <w:rPr>
                <w:rFonts w:ascii="Verdana" w:hAnsi="Verdana"/>
                <w:sz w:val="18"/>
                <w:szCs w:val="18"/>
              </w:rPr>
            </w:pPr>
            <w:r>
              <w:rPr>
                <w:rFonts w:ascii="Verdana" w:hAnsi="Verdana"/>
                <w:sz w:val="18"/>
                <w:szCs w:val="18"/>
              </w:rPr>
              <w:t>e</w:t>
            </w:r>
            <w:r w:rsidRPr="00E1294D">
              <w:rPr>
                <w:rFonts w:ascii="Verdana" w:hAnsi="Verdana"/>
                <w:sz w:val="18"/>
                <w:szCs w:val="18"/>
              </w:rPr>
              <w:t>ncourage parents</w:t>
            </w:r>
            <w:r>
              <w:rPr>
                <w:rFonts w:ascii="Verdana" w:hAnsi="Verdana"/>
                <w:sz w:val="18"/>
                <w:szCs w:val="18"/>
              </w:rPr>
              <w:t>/</w:t>
            </w:r>
            <w:r w:rsidRPr="00E1294D">
              <w:rPr>
                <w:rFonts w:ascii="Verdana" w:hAnsi="Verdana"/>
                <w:sz w:val="18"/>
                <w:szCs w:val="18"/>
              </w:rPr>
              <w:t>children to walk</w:t>
            </w:r>
            <w:r>
              <w:rPr>
                <w:rFonts w:ascii="Verdana" w:hAnsi="Verdana"/>
                <w:sz w:val="18"/>
                <w:szCs w:val="18"/>
              </w:rPr>
              <w:t>/</w:t>
            </w:r>
            <w:r w:rsidRPr="00E1294D">
              <w:rPr>
                <w:rFonts w:ascii="Verdana" w:hAnsi="Verdana"/>
                <w:sz w:val="18"/>
                <w:szCs w:val="18"/>
              </w:rPr>
              <w:t xml:space="preserve">cycle to </w:t>
            </w:r>
            <w:r>
              <w:rPr>
                <w:rFonts w:ascii="Verdana" w:hAnsi="Verdana"/>
                <w:sz w:val="18"/>
                <w:szCs w:val="18"/>
              </w:rPr>
              <w:t>school</w:t>
            </w:r>
            <w:r w:rsidRPr="00E1294D">
              <w:rPr>
                <w:rFonts w:ascii="Verdana" w:hAnsi="Verdana"/>
                <w:sz w:val="18"/>
                <w:szCs w:val="18"/>
              </w:rPr>
              <w:t xml:space="preserve"> where possible</w:t>
            </w:r>
            <w:r>
              <w:rPr>
                <w:rFonts w:ascii="Verdana" w:hAnsi="Verdana"/>
                <w:sz w:val="18"/>
                <w:szCs w:val="18"/>
              </w:rPr>
              <w:t>;</w:t>
            </w:r>
          </w:p>
          <w:p w14:paraId="6B466875" w14:textId="2CC60FDB" w:rsidR="00325C28" w:rsidRDefault="00325C28" w:rsidP="00325C28">
            <w:pPr>
              <w:pStyle w:val="ListParagraph"/>
              <w:numPr>
                <w:ilvl w:val="0"/>
                <w:numId w:val="13"/>
              </w:numPr>
              <w:ind w:left="322" w:hanging="322"/>
              <w:rPr>
                <w:rFonts w:ascii="Verdana" w:hAnsi="Verdana"/>
                <w:sz w:val="18"/>
                <w:szCs w:val="18"/>
              </w:rPr>
            </w:pPr>
            <w:r w:rsidRPr="008679AC">
              <w:rPr>
                <w:rFonts w:ascii="Verdana" w:hAnsi="Verdana"/>
                <w:sz w:val="18"/>
                <w:szCs w:val="18"/>
              </w:rPr>
              <w:t xml:space="preserve">if their child needs to be accompanied to </w:t>
            </w:r>
            <w:r>
              <w:rPr>
                <w:rFonts w:ascii="Verdana" w:hAnsi="Verdana"/>
                <w:sz w:val="18"/>
                <w:szCs w:val="18"/>
              </w:rPr>
              <w:t>school</w:t>
            </w:r>
            <w:r w:rsidRPr="008679AC">
              <w:rPr>
                <w:rFonts w:ascii="Verdana" w:hAnsi="Verdana"/>
                <w:sz w:val="18"/>
                <w:szCs w:val="18"/>
              </w:rPr>
              <w:t>, only one parent</w:t>
            </w:r>
            <w:r>
              <w:rPr>
                <w:rFonts w:ascii="Verdana" w:hAnsi="Verdana"/>
                <w:sz w:val="18"/>
                <w:szCs w:val="18"/>
              </w:rPr>
              <w:t>;</w:t>
            </w:r>
          </w:p>
          <w:p w14:paraId="455B0B11" w14:textId="6E528EC2" w:rsidR="00325C28" w:rsidRDefault="00325C28" w:rsidP="00325C28">
            <w:pPr>
              <w:pStyle w:val="ListParagraph"/>
              <w:numPr>
                <w:ilvl w:val="0"/>
                <w:numId w:val="13"/>
              </w:numPr>
              <w:ind w:left="322" w:hanging="322"/>
              <w:rPr>
                <w:rFonts w:ascii="Verdana" w:hAnsi="Verdana"/>
                <w:sz w:val="18"/>
                <w:szCs w:val="18"/>
              </w:rPr>
            </w:pPr>
            <w:r w:rsidRPr="008679AC">
              <w:rPr>
                <w:rFonts w:ascii="Verdana" w:hAnsi="Verdana"/>
                <w:sz w:val="18"/>
                <w:szCs w:val="18"/>
              </w:rPr>
              <w:t>allocate drop off</w:t>
            </w:r>
            <w:r>
              <w:rPr>
                <w:rFonts w:ascii="Verdana" w:hAnsi="Verdana"/>
                <w:sz w:val="18"/>
                <w:szCs w:val="18"/>
              </w:rPr>
              <w:t>/</w:t>
            </w:r>
            <w:r w:rsidRPr="008679AC">
              <w:rPr>
                <w:rFonts w:ascii="Verdana" w:hAnsi="Verdana"/>
                <w:sz w:val="18"/>
                <w:szCs w:val="18"/>
              </w:rPr>
              <w:t>collection times and protocols for minimising adult to adult contact (</w:t>
            </w:r>
            <w:r>
              <w:rPr>
                <w:rFonts w:ascii="Verdana" w:hAnsi="Verdana"/>
                <w:sz w:val="18"/>
                <w:szCs w:val="18"/>
              </w:rPr>
              <w:t>e.g.</w:t>
            </w:r>
            <w:r w:rsidRPr="008679AC">
              <w:rPr>
                <w:rFonts w:ascii="Verdana" w:hAnsi="Verdana"/>
                <w:sz w:val="18"/>
                <w:szCs w:val="18"/>
              </w:rPr>
              <w:t xml:space="preserve"> which entrance to use)</w:t>
            </w:r>
            <w:r>
              <w:rPr>
                <w:rFonts w:ascii="Verdana" w:hAnsi="Verdana"/>
                <w:sz w:val="18"/>
                <w:szCs w:val="18"/>
              </w:rPr>
              <w:t>, using 3 gates, clearly signed.</w:t>
            </w:r>
            <w:r w:rsidR="00545183">
              <w:rPr>
                <w:rFonts w:ascii="Verdana" w:hAnsi="Verdana"/>
                <w:sz w:val="18"/>
                <w:szCs w:val="18"/>
              </w:rPr>
              <w:t xml:space="preserve"> Amend collection times – 10 minutes later</w:t>
            </w:r>
          </w:p>
          <w:p w14:paraId="423449CC" w14:textId="7BDDC9CB" w:rsidR="00325C28" w:rsidRPr="002242BF" w:rsidRDefault="00325C28" w:rsidP="00325C28">
            <w:pPr>
              <w:pStyle w:val="ListParagraph"/>
              <w:numPr>
                <w:ilvl w:val="0"/>
                <w:numId w:val="13"/>
              </w:numPr>
              <w:ind w:left="322" w:hanging="322"/>
              <w:rPr>
                <w:rFonts w:ascii="Verdana" w:hAnsi="Verdana"/>
                <w:sz w:val="18"/>
                <w:szCs w:val="18"/>
              </w:rPr>
            </w:pPr>
            <w:r w:rsidRPr="002242BF">
              <w:rPr>
                <w:rFonts w:ascii="Verdana" w:hAnsi="Verdana"/>
                <w:sz w:val="18"/>
                <w:szCs w:val="18"/>
              </w:rPr>
              <w:t>parents cannot gather at entrance gates or doors, or enter the site (unless a pre-arranged appointment, which should be conducted safely)</w:t>
            </w:r>
          </w:p>
        </w:tc>
        <w:tc>
          <w:tcPr>
            <w:tcW w:w="1134" w:type="dxa"/>
            <w:tcBorders>
              <w:top w:val="single" w:sz="4" w:space="0" w:color="auto"/>
              <w:left w:val="single" w:sz="4" w:space="0" w:color="auto"/>
              <w:bottom w:val="single" w:sz="4" w:space="0" w:color="auto"/>
              <w:right w:val="single" w:sz="4" w:space="0" w:color="auto"/>
            </w:tcBorders>
            <w:vAlign w:val="center"/>
          </w:tcPr>
          <w:p w14:paraId="6AFFF225" w14:textId="6132EE17" w:rsidR="00325C28" w:rsidRPr="008679AC" w:rsidRDefault="00325C28" w:rsidP="00325C28">
            <w:pPr>
              <w:jc w:val="center"/>
              <w:rPr>
                <w:rFonts w:ascii="Verdana" w:hAnsi="Verdana"/>
                <w:sz w:val="18"/>
                <w:szCs w:val="18"/>
              </w:rPr>
            </w:pPr>
            <w:r w:rsidRPr="008679AC">
              <w:rPr>
                <w:rFonts w:ascii="Verdana" w:hAnsi="Verdana"/>
                <w:sz w:val="18"/>
                <w:szCs w:val="18"/>
              </w:rPr>
              <w:t>S</w:t>
            </w:r>
            <w:r>
              <w:rPr>
                <w:rFonts w:ascii="Verdana" w:hAnsi="Verdana"/>
                <w:sz w:val="18"/>
                <w:szCs w:val="18"/>
              </w:rPr>
              <w:t>M</w:t>
            </w:r>
          </w:p>
        </w:tc>
        <w:tc>
          <w:tcPr>
            <w:tcW w:w="1418" w:type="dxa"/>
            <w:tcBorders>
              <w:top w:val="single" w:sz="4" w:space="0" w:color="auto"/>
              <w:left w:val="single" w:sz="4" w:space="0" w:color="auto"/>
              <w:bottom w:val="single" w:sz="4" w:space="0" w:color="auto"/>
              <w:right w:val="single" w:sz="4" w:space="0" w:color="auto"/>
            </w:tcBorders>
            <w:vAlign w:val="center"/>
          </w:tcPr>
          <w:p w14:paraId="77F969E0" w14:textId="1578400E" w:rsidR="00325C28" w:rsidRPr="008679AC" w:rsidRDefault="00545183" w:rsidP="00325C28">
            <w:pPr>
              <w:jc w:val="center"/>
              <w:rPr>
                <w:rFonts w:ascii="Verdana" w:hAnsi="Verdana"/>
                <w:sz w:val="18"/>
                <w:szCs w:val="18"/>
              </w:rPr>
            </w:pPr>
            <w:r>
              <w:rPr>
                <w:rFonts w:ascii="Verdana" w:hAnsi="Verdana"/>
                <w:sz w:val="18"/>
                <w:szCs w:val="18"/>
              </w:rPr>
              <w:t>21</w:t>
            </w:r>
            <w:r w:rsidR="00325C28">
              <w:rPr>
                <w:rFonts w:ascii="Verdana" w:hAnsi="Verdana"/>
                <w:sz w:val="18"/>
                <w:szCs w:val="18"/>
              </w:rPr>
              <w:t>.09.</w:t>
            </w:r>
          </w:p>
        </w:tc>
        <w:tc>
          <w:tcPr>
            <w:tcW w:w="850" w:type="dxa"/>
            <w:tcBorders>
              <w:top w:val="single" w:sz="4" w:space="0" w:color="auto"/>
              <w:left w:val="single" w:sz="4" w:space="0" w:color="auto"/>
              <w:bottom w:val="single" w:sz="4" w:space="0" w:color="auto"/>
              <w:right w:val="single" w:sz="4" w:space="0" w:color="auto"/>
            </w:tcBorders>
            <w:vAlign w:val="center"/>
          </w:tcPr>
          <w:p w14:paraId="365FC111" w14:textId="0FE7B0B7"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01ABF27" w14:textId="77777777" w:rsidR="00325C28" w:rsidRPr="008679AC" w:rsidRDefault="00325C28" w:rsidP="00325C28">
            <w:pPr>
              <w:jc w:val="center"/>
              <w:rPr>
                <w:rFonts w:ascii="Verdana" w:hAnsi="Verdana"/>
                <w:sz w:val="18"/>
                <w:szCs w:val="18"/>
              </w:rPr>
            </w:pPr>
          </w:p>
        </w:tc>
      </w:tr>
      <w:tr w:rsidR="00325C28" w:rsidRPr="008679AC" w14:paraId="6E7E6C38"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left w:val="single" w:sz="4" w:space="0" w:color="auto"/>
              <w:right w:val="single" w:sz="4" w:space="0" w:color="auto"/>
            </w:tcBorders>
          </w:tcPr>
          <w:p w14:paraId="2A1180B1" w14:textId="77777777" w:rsidR="00325C28" w:rsidRPr="008679AC" w:rsidRDefault="00325C28" w:rsidP="00325C28">
            <w:pPr>
              <w:rPr>
                <w:rFonts w:ascii="Verdana" w:hAnsi="Verdana" w:cs="Calibri"/>
                <w:sz w:val="18"/>
                <w:szCs w:val="18"/>
              </w:rPr>
            </w:pPr>
          </w:p>
        </w:tc>
        <w:tc>
          <w:tcPr>
            <w:tcW w:w="992" w:type="dxa"/>
            <w:vMerge w:val="restart"/>
            <w:tcBorders>
              <w:left w:val="single" w:sz="4" w:space="0" w:color="auto"/>
              <w:right w:val="single" w:sz="4" w:space="0" w:color="auto"/>
            </w:tcBorders>
            <w:shd w:val="clear" w:color="auto" w:fill="FF0000"/>
          </w:tcPr>
          <w:p w14:paraId="7C82E097"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00610DB" w14:textId="050FFB01" w:rsidR="00325C28" w:rsidRDefault="00325C28" w:rsidP="00325C28">
            <w:pPr>
              <w:rPr>
                <w:rFonts w:ascii="Verdana" w:hAnsi="Verdana"/>
                <w:sz w:val="18"/>
                <w:szCs w:val="18"/>
              </w:rPr>
            </w:pPr>
            <w:r>
              <w:rPr>
                <w:rFonts w:ascii="Verdana" w:hAnsi="Verdana"/>
                <w:sz w:val="18"/>
                <w:szCs w:val="18"/>
              </w:rPr>
              <w:t xml:space="preserve">Any updates/changes to this guidance are communicated in a timely and effective way to all </w:t>
            </w:r>
            <w:r w:rsidR="008D00B1">
              <w:rPr>
                <w:rFonts w:ascii="Verdana" w:hAnsi="Verdana"/>
                <w:sz w:val="18"/>
                <w:szCs w:val="18"/>
              </w:rPr>
              <w:t xml:space="preserve">stakeholders. </w:t>
            </w:r>
            <w:r w:rsidR="00475EC7">
              <w:rPr>
                <w:rFonts w:ascii="Verdana" w:hAnsi="Verdana"/>
                <w:sz w:val="18"/>
                <w:szCs w:val="18"/>
              </w:rPr>
              <w:t>Updated 17.09.2020</w:t>
            </w:r>
          </w:p>
        </w:tc>
        <w:tc>
          <w:tcPr>
            <w:tcW w:w="1134" w:type="dxa"/>
            <w:tcBorders>
              <w:top w:val="single" w:sz="4" w:space="0" w:color="auto"/>
              <w:left w:val="single" w:sz="4" w:space="0" w:color="auto"/>
              <w:bottom w:val="single" w:sz="4" w:space="0" w:color="auto"/>
              <w:right w:val="single" w:sz="4" w:space="0" w:color="auto"/>
            </w:tcBorders>
            <w:vAlign w:val="center"/>
          </w:tcPr>
          <w:p w14:paraId="43C179D3" w14:textId="02AC9532" w:rsidR="00325C28" w:rsidRPr="008679AC" w:rsidRDefault="00325C28" w:rsidP="00325C28">
            <w:pPr>
              <w:jc w:val="center"/>
              <w:rPr>
                <w:rFonts w:ascii="Verdana" w:hAnsi="Verdana"/>
                <w:sz w:val="18"/>
                <w:szCs w:val="18"/>
              </w:rPr>
            </w:pPr>
            <w:r>
              <w:rPr>
                <w:rFonts w:ascii="Verdana" w:hAnsi="Verdana"/>
                <w:sz w:val="18"/>
                <w:szCs w:val="18"/>
              </w:rPr>
              <w:t>SM</w:t>
            </w:r>
          </w:p>
        </w:tc>
        <w:tc>
          <w:tcPr>
            <w:tcW w:w="1418" w:type="dxa"/>
            <w:tcBorders>
              <w:top w:val="single" w:sz="4" w:space="0" w:color="auto"/>
              <w:left w:val="single" w:sz="4" w:space="0" w:color="auto"/>
              <w:bottom w:val="single" w:sz="4" w:space="0" w:color="auto"/>
              <w:right w:val="single" w:sz="4" w:space="0" w:color="auto"/>
            </w:tcBorders>
            <w:vAlign w:val="center"/>
          </w:tcPr>
          <w:p w14:paraId="706B6C71" w14:textId="6FFF3395" w:rsidR="00325C28" w:rsidRPr="008679AC" w:rsidRDefault="00325C28" w:rsidP="00325C28">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642C0E41" w14:textId="07A88B00"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92BC057" w14:textId="77777777" w:rsidR="00325C28" w:rsidRPr="008679AC" w:rsidRDefault="00325C28" w:rsidP="00325C28">
            <w:pPr>
              <w:jc w:val="center"/>
              <w:rPr>
                <w:rFonts w:ascii="Verdana" w:hAnsi="Verdana"/>
                <w:sz w:val="18"/>
                <w:szCs w:val="18"/>
              </w:rPr>
            </w:pPr>
          </w:p>
        </w:tc>
      </w:tr>
      <w:tr w:rsidR="00325C28" w:rsidRPr="008679AC" w14:paraId="0EBAF3CA"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5685F06" w14:textId="77777777" w:rsidR="00325C28" w:rsidRPr="008679AC"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0123C48"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49FA2A4" w14:textId="4BEF505D" w:rsidR="00325C28" w:rsidRDefault="00325C28" w:rsidP="00325C28">
            <w:pPr>
              <w:rPr>
                <w:rFonts w:ascii="Verdana" w:hAnsi="Verdana"/>
                <w:sz w:val="18"/>
                <w:szCs w:val="18"/>
              </w:rPr>
            </w:pPr>
            <w:r>
              <w:rPr>
                <w:rFonts w:ascii="Verdana" w:hAnsi="Verdana"/>
                <w:sz w:val="18"/>
                <w:szCs w:val="18"/>
              </w:rPr>
              <w:t>Children will be regularly briefed regarding social distancing of bubbles (individuals encouraged to socially distance)</w:t>
            </w:r>
          </w:p>
        </w:tc>
        <w:tc>
          <w:tcPr>
            <w:tcW w:w="1134" w:type="dxa"/>
            <w:tcBorders>
              <w:top w:val="single" w:sz="4" w:space="0" w:color="auto"/>
              <w:left w:val="single" w:sz="4" w:space="0" w:color="auto"/>
              <w:bottom w:val="single" w:sz="4" w:space="0" w:color="auto"/>
              <w:right w:val="single" w:sz="4" w:space="0" w:color="auto"/>
            </w:tcBorders>
            <w:vAlign w:val="center"/>
          </w:tcPr>
          <w:p w14:paraId="6B2F4E15" w14:textId="2A7A84F2" w:rsidR="00325C28" w:rsidRPr="008679AC" w:rsidRDefault="00325C28" w:rsidP="00325C28">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10D37A09" w14:textId="1A131D43" w:rsidR="00325C28" w:rsidRPr="008679AC"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BFD6F3B" w14:textId="1F7B239E"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4A0FA9B" w14:textId="77777777" w:rsidR="00325C28" w:rsidRPr="008679AC" w:rsidRDefault="00325C28" w:rsidP="00325C28">
            <w:pPr>
              <w:jc w:val="center"/>
              <w:rPr>
                <w:rFonts w:ascii="Verdana" w:hAnsi="Verdana"/>
                <w:sz w:val="18"/>
                <w:szCs w:val="18"/>
              </w:rPr>
            </w:pPr>
          </w:p>
        </w:tc>
      </w:tr>
      <w:tr w:rsidR="00325C28" w:rsidRPr="008679AC" w14:paraId="101DEB13" w14:textId="77777777" w:rsidTr="00545183">
        <w:trPr>
          <w:trHeight w:val="463"/>
        </w:trPr>
        <w:tc>
          <w:tcPr>
            <w:tcW w:w="988" w:type="dxa"/>
            <w:vMerge/>
            <w:tcBorders>
              <w:left w:val="single" w:sz="4" w:space="0" w:color="auto"/>
              <w:right w:val="single" w:sz="4" w:space="0" w:color="auto"/>
            </w:tcBorders>
          </w:tcPr>
          <w:p w14:paraId="449F6286" w14:textId="77777777" w:rsidR="00325C28" w:rsidRPr="008679AC"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31938779"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3C0E9CE" w14:textId="04B5355E" w:rsidR="00325C28" w:rsidRDefault="00325C28" w:rsidP="00325C28">
            <w:pPr>
              <w:rPr>
                <w:rFonts w:ascii="Verdana" w:hAnsi="Verdana"/>
                <w:sz w:val="18"/>
                <w:szCs w:val="18"/>
              </w:rPr>
            </w:pPr>
            <w:r>
              <w:rPr>
                <w:rFonts w:ascii="Verdana" w:hAnsi="Verdana"/>
                <w:sz w:val="18"/>
                <w:szCs w:val="18"/>
              </w:rPr>
              <w:t>Ensure all parents and staff are aware of the government Test and Trace programme and are ready to actively engage with it. Write to parents, inform staff of necessity. (See end notes.)</w:t>
            </w:r>
          </w:p>
        </w:tc>
        <w:tc>
          <w:tcPr>
            <w:tcW w:w="1134" w:type="dxa"/>
            <w:tcBorders>
              <w:top w:val="single" w:sz="4" w:space="0" w:color="auto"/>
              <w:left w:val="single" w:sz="4" w:space="0" w:color="auto"/>
              <w:bottom w:val="single" w:sz="4" w:space="0" w:color="auto"/>
              <w:right w:val="single" w:sz="4" w:space="0" w:color="auto"/>
            </w:tcBorders>
            <w:vAlign w:val="center"/>
          </w:tcPr>
          <w:p w14:paraId="1AD623D5" w14:textId="68CE369E" w:rsidR="00325C28" w:rsidRDefault="00325C28" w:rsidP="00325C28">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24296B5C" w14:textId="2C9FF709" w:rsidR="00325C28" w:rsidRDefault="00325C28" w:rsidP="00325C28">
            <w:pPr>
              <w:jc w:val="center"/>
              <w:rPr>
                <w:rFonts w:ascii="Verdana" w:hAnsi="Verdana"/>
                <w:sz w:val="18"/>
                <w:szCs w:val="18"/>
              </w:rPr>
            </w:pPr>
            <w:r>
              <w:rPr>
                <w:rFonts w:ascii="Verdana" w:hAnsi="Verdana"/>
                <w:sz w:val="18"/>
                <w:szCs w:val="18"/>
              </w:rPr>
              <w:t>01.09.20</w:t>
            </w:r>
          </w:p>
        </w:tc>
        <w:tc>
          <w:tcPr>
            <w:tcW w:w="850" w:type="dxa"/>
            <w:tcBorders>
              <w:top w:val="single" w:sz="4" w:space="0" w:color="auto"/>
              <w:left w:val="single" w:sz="4" w:space="0" w:color="auto"/>
              <w:bottom w:val="single" w:sz="4" w:space="0" w:color="auto"/>
              <w:right w:val="single" w:sz="4" w:space="0" w:color="auto"/>
            </w:tcBorders>
            <w:vAlign w:val="center"/>
          </w:tcPr>
          <w:p w14:paraId="64087F1D" w14:textId="3E7D46B0" w:rsidR="00325C28"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5015B72" w14:textId="77777777" w:rsidR="00325C28" w:rsidRPr="008679AC" w:rsidRDefault="00325C28" w:rsidP="00325C28">
            <w:pPr>
              <w:jc w:val="center"/>
              <w:rPr>
                <w:rFonts w:ascii="Verdana" w:hAnsi="Verdana"/>
                <w:sz w:val="18"/>
                <w:szCs w:val="18"/>
              </w:rPr>
            </w:pPr>
          </w:p>
        </w:tc>
      </w:tr>
      <w:tr w:rsidR="00325C28" w:rsidRPr="008679AC" w14:paraId="03245CE7" w14:textId="77777777" w:rsidTr="00545183">
        <w:trPr>
          <w:trHeight w:val="463"/>
        </w:trPr>
        <w:tc>
          <w:tcPr>
            <w:tcW w:w="988" w:type="dxa"/>
            <w:vMerge/>
            <w:tcBorders>
              <w:left w:val="single" w:sz="4" w:space="0" w:color="auto"/>
              <w:right w:val="single" w:sz="4" w:space="0" w:color="auto"/>
            </w:tcBorders>
          </w:tcPr>
          <w:p w14:paraId="22AFC053" w14:textId="77777777" w:rsidR="00325C28" w:rsidRPr="008679AC"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B71FE61"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99ECE40" w14:textId="1724A751" w:rsidR="00325C28" w:rsidRDefault="00325C28" w:rsidP="00325C28">
            <w:pPr>
              <w:rPr>
                <w:rFonts w:ascii="Verdana" w:hAnsi="Verdana"/>
                <w:sz w:val="18"/>
                <w:szCs w:val="18"/>
              </w:rPr>
            </w:pPr>
            <w:r>
              <w:rPr>
                <w:rFonts w:ascii="Verdana" w:hAnsi="Verdana"/>
                <w:sz w:val="18"/>
                <w:szCs w:val="18"/>
              </w:rPr>
              <w:t>Update key messages to parents – such as maintaining social distance and following government guidance whilst the children are with them</w:t>
            </w:r>
            <w:r w:rsidR="00475EC7">
              <w:rPr>
                <w:rFonts w:ascii="Verdana" w:hAnsi="Verdana"/>
                <w:sz w:val="18"/>
                <w:szCs w:val="18"/>
              </w:rPr>
              <w:t>. Newsletter update 21.09.2020</w:t>
            </w:r>
          </w:p>
        </w:tc>
        <w:tc>
          <w:tcPr>
            <w:tcW w:w="1134" w:type="dxa"/>
            <w:tcBorders>
              <w:top w:val="single" w:sz="4" w:space="0" w:color="auto"/>
              <w:left w:val="single" w:sz="4" w:space="0" w:color="auto"/>
              <w:bottom w:val="single" w:sz="4" w:space="0" w:color="auto"/>
              <w:right w:val="single" w:sz="4" w:space="0" w:color="auto"/>
            </w:tcBorders>
            <w:vAlign w:val="center"/>
          </w:tcPr>
          <w:p w14:paraId="0C5B4E49" w14:textId="2617B253" w:rsidR="00325C28" w:rsidRPr="008679AC" w:rsidRDefault="00325C28" w:rsidP="00325C28">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25D7029D" w14:textId="62FCE55C" w:rsidR="00325C28" w:rsidRPr="008679AC" w:rsidRDefault="00325C28" w:rsidP="00325C28">
            <w:pPr>
              <w:jc w:val="center"/>
              <w:rPr>
                <w:rFonts w:ascii="Verdana" w:hAnsi="Verdana"/>
                <w:sz w:val="18"/>
                <w:szCs w:val="18"/>
              </w:rPr>
            </w:pPr>
            <w:r>
              <w:rPr>
                <w:rFonts w:ascii="Verdana" w:hAnsi="Verdana"/>
                <w:sz w:val="18"/>
                <w:szCs w:val="18"/>
              </w:rPr>
              <w:t xml:space="preserve"> </w:t>
            </w:r>
            <w:r w:rsidR="00475EC7">
              <w:rPr>
                <w:rFonts w:ascii="Verdana" w:hAnsi="Verdana"/>
                <w:sz w:val="18"/>
                <w:szCs w:val="18"/>
              </w:rPr>
              <w:t>21</w:t>
            </w:r>
            <w:r>
              <w:rPr>
                <w:rFonts w:ascii="Verdana" w:hAnsi="Verdana"/>
                <w:sz w:val="18"/>
                <w:szCs w:val="18"/>
              </w:rPr>
              <w:t>.09</w:t>
            </w:r>
          </w:p>
        </w:tc>
        <w:tc>
          <w:tcPr>
            <w:tcW w:w="850" w:type="dxa"/>
            <w:tcBorders>
              <w:top w:val="single" w:sz="4" w:space="0" w:color="auto"/>
              <w:left w:val="single" w:sz="4" w:space="0" w:color="auto"/>
              <w:bottom w:val="single" w:sz="4" w:space="0" w:color="auto"/>
              <w:right w:val="single" w:sz="4" w:space="0" w:color="auto"/>
            </w:tcBorders>
            <w:vAlign w:val="center"/>
          </w:tcPr>
          <w:p w14:paraId="448C0E70" w14:textId="4FAB6D2F"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C12AA84" w14:textId="77777777" w:rsidR="00325C28" w:rsidRPr="008679AC" w:rsidRDefault="00325C28" w:rsidP="00325C28">
            <w:pPr>
              <w:jc w:val="center"/>
              <w:rPr>
                <w:rFonts w:ascii="Verdana" w:hAnsi="Verdana"/>
                <w:sz w:val="18"/>
                <w:szCs w:val="18"/>
              </w:rPr>
            </w:pPr>
          </w:p>
        </w:tc>
      </w:tr>
      <w:tr w:rsidR="00325C28" w:rsidRPr="008679AC" w14:paraId="5A96D355"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248CB7B1" w14:textId="77777777" w:rsidR="00325C28" w:rsidRPr="008679AC" w:rsidRDefault="00325C28" w:rsidP="00325C28">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456FBF44" w14:textId="77777777" w:rsidR="00325C28" w:rsidRPr="008679AC" w:rsidRDefault="00325C28" w:rsidP="00325C28">
            <w:pPr>
              <w:jc w:val="cente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4FB50D0" w14:textId="5C63F9DA" w:rsidR="00325C28" w:rsidRDefault="00325C28" w:rsidP="00325C28">
            <w:pPr>
              <w:rPr>
                <w:rFonts w:ascii="Verdana" w:hAnsi="Verdana"/>
                <w:sz w:val="18"/>
                <w:szCs w:val="18"/>
              </w:rPr>
            </w:pPr>
            <w:r>
              <w:rPr>
                <w:rFonts w:ascii="Verdana" w:hAnsi="Verdana"/>
                <w:sz w:val="18"/>
                <w:szCs w:val="18"/>
              </w:rPr>
              <w:t>Ensure governors are kept informed of this RA and any changes once approved. Ensure Trustees are consulted regarding any substantive changes and otherwise kept informed. Additional updates provided to CoG, including safeguarding. 1</w:t>
            </w:r>
            <w:r w:rsidRPr="00545183">
              <w:rPr>
                <w:rFonts w:ascii="Verdana" w:hAnsi="Verdana"/>
                <w:sz w:val="18"/>
                <w:szCs w:val="18"/>
                <w:vertAlign w:val="superscript"/>
              </w:rPr>
              <w:t>st</w:t>
            </w:r>
            <w:r>
              <w:rPr>
                <w:rFonts w:ascii="Verdana" w:hAnsi="Verdana"/>
                <w:sz w:val="18"/>
                <w:szCs w:val="18"/>
              </w:rPr>
              <w:t xml:space="preserve"> RA shared.</w:t>
            </w:r>
          </w:p>
        </w:tc>
        <w:tc>
          <w:tcPr>
            <w:tcW w:w="1134" w:type="dxa"/>
            <w:tcBorders>
              <w:top w:val="single" w:sz="4" w:space="0" w:color="auto"/>
              <w:left w:val="single" w:sz="4" w:space="0" w:color="auto"/>
              <w:bottom w:val="single" w:sz="4" w:space="0" w:color="auto"/>
              <w:right w:val="single" w:sz="4" w:space="0" w:color="auto"/>
            </w:tcBorders>
            <w:vAlign w:val="center"/>
          </w:tcPr>
          <w:p w14:paraId="185817F4" w14:textId="1071A91F" w:rsidR="00325C28" w:rsidRPr="008679AC" w:rsidRDefault="00325C28" w:rsidP="00325C28">
            <w:pPr>
              <w:jc w:val="center"/>
              <w:rPr>
                <w:rFonts w:ascii="Verdana" w:hAnsi="Verdana"/>
                <w:sz w:val="18"/>
                <w:szCs w:val="18"/>
              </w:rPr>
            </w:pPr>
            <w:r>
              <w:rPr>
                <w:rFonts w:ascii="Verdana" w:hAnsi="Verdana"/>
                <w:sz w:val="18"/>
                <w:szCs w:val="18"/>
              </w:rPr>
              <w:t>Govern.</w:t>
            </w:r>
          </w:p>
        </w:tc>
        <w:tc>
          <w:tcPr>
            <w:tcW w:w="1418" w:type="dxa"/>
            <w:tcBorders>
              <w:top w:val="single" w:sz="4" w:space="0" w:color="auto"/>
              <w:left w:val="single" w:sz="4" w:space="0" w:color="auto"/>
              <w:bottom w:val="single" w:sz="4" w:space="0" w:color="auto"/>
              <w:right w:val="single" w:sz="4" w:space="0" w:color="auto"/>
            </w:tcBorders>
            <w:vAlign w:val="center"/>
          </w:tcPr>
          <w:p w14:paraId="069B9DB2" w14:textId="2B3DBD50" w:rsidR="00325C28" w:rsidRPr="008679AC" w:rsidRDefault="00325C28" w:rsidP="00325C28">
            <w:pPr>
              <w:jc w:val="center"/>
              <w:rPr>
                <w:rFonts w:ascii="Verdana" w:hAnsi="Verdana"/>
                <w:sz w:val="18"/>
                <w:szCs w:val="18"/>
              </w:rPr>
            </w:pPr>
            <w:r>
              <w:rPr>
                <w:rFonts w:ascii="Verdana" w:hAnsi="Verdana"/>
                <w:sz w:val="18"/>
                <w:szCs w:val="18"/>
              </w:rPr>
              <w:t>No more than weekly</w:t>
            </w:r>
          </w:p>
        </w:tc>
        <w:tc>
          <w:tcPr>
            <w:tcW w:w="850" w:type="dxa"/>
            <w:tcBorders>
              <w:top w:val="single" w:sz="4" w:space="0" w:color="auto"/>
              <w:left w:val="single" w:sz="4" w:space="0" w:color="auto"/>
              <w:bottom w:val="single" w:sz="4" w:space="0" w:color="auto"/>
              <w:right w:val="single" w:sz="4" w:space="0" w:color="auto"/>
            </w:tcBorders>
            <w:vAlign w:val="center"/>
          </w:tcPr>
          <w:p w14:paraId="1AFD7608" w14:textId="10F75C2D" w:rsidR="00325C28" w:rsidRPr="008679AC"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8A5C582" w14:textId="77777777" w:rsidR="00325C28" w:rsidRPr="008679AC" w:rsidRDefault="00325C28" w:rsidP="00325C28">
            <w:pPr>
              <w:jc w:val="center"/>
              <w:rPr>
                <w:rFonts w:ascii="Verdana" w:hAnsi="Verdana"/>
                <w:sz w:val="18"/>
                <w:szCs w:val="18"/>
              </w:rPr>
            </w:pPr>
          </w:p>
        </w:tc>
      </w:tr>
    </w:tbl>
    <w:p w14:paraId="362B8C43" w14:textId="3F24C729" w:rsidR="00F9707B" w:rsidRDefault="00F9707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40273388" w14:textId="15EBE9BF" w:rsidTr="00D00886">
        <w:trPr>
          <w:trHeight w:val="427"/>
          <w:tblHeader/>
        </w:trPr>
        <w:tc>
          <w:tcPr>
            <w:tcW w:w="988" w:type="dxa"/>
            <w:tcBorders>
              <w:bottom w:val="single" w:sz="4" w:space="0" w:color="auto"/>
            </w:tcBorders>
            <w:shd w:val="clear" w:color="auto" w:fill="D9E2F3" w:themeFill="accent1" w:themeFillTint="33"/>
          </w:tcPr>
          <w:p w14:paraId="035D87BA" w14:textId="39EB0175"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647B5448" w14:textId="4A578102" w:rsidR="003E3C66" w:rsidRPr="003A1037"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75953CF" w14:textId="2E555723"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8F109A2" w14:textId="1AFC9A9B"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20B791A" w14:textId="67C3EB52"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0D31877B" w14:textId="62279FC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72752B9D" w14:textId="611A2668" w:rsidR="003E3C66" w:rsidRPr="003A1037"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25C28" w:rsidRPr="002242BF" w14:paraId="1524888C" w14:textId="57BA9B7E" w:rsidTr="00545183">
        <w:trPr>
          <w:trHeight w:val="463"/>
        </w:trPr>
        <w:tc>
          <w:tcPr>
            <w:tcW w:w="988" w:type="dxa"/>
            <w:vMerge w:val="restart"/>
            <w:tcBorders>
              <w:top w:val="single" w:sz="4" w:space="0" w:color="auto"/>
              <w:left w:val="single" w:sz="4" w:space="0" w:color="auto"/>
              <w:right w:val="single" w:sz="4" w:space="0" w:color="auto"/>
            </w:tcBorders>
          </w:tcPr>
          <w:p w14:paraId="4146BAC6" w14:textId="77777777" w:rsidR="00325C28" w:rsidRDefault="00325C28" w:rsidP="00325C28">
            <w:pPr>
              <w:rPr>
                <w:rFonts w:ascii="Verdana" w:hAnsi="Verdana" w:cs="Calibri"/>
                <w:b/>
                <w:color w:val="FF0000"/>
                <w:sz w:val="18"/>
                <w:szCs w:val="18"/>
              </w:rPr>
            </w:pPr>
            <w:r w:rsidRPr="002242BF">
              <w:rPr>
                <w:rFonts w:ascii="Verdana" w:hAnsi="Verdana" w:cs="Calibri"/>
                <w:b/>
                <w:color w:val="FF0000"/>
                <w:sz w:val="18"/>
                <w:szCs w:val="18"/>
              </w:rPr>
              <w:t>Curriculum Offer</w:t>
            </w:r>
          </w:p>
          <w:p w14:paraId="1D67699F" w14:textId="234BB023" w:rsidR="00325C28" w:rsidRDefault="00325C28" w:rsidP="00325C28">
            <w:pPr>
              <w:pStyle w:val="ListParagraph"/>
              <w:numPr>
                <w:ilvl w:val="0"/>
                <w:numId w:val="17"/>
              </w:numPr>
              <w:ind w:left="-45" w:hanging="66"/>
              <w:rPr>
                <w:rFonts w:ascii="Verdana" w:hAnsi="Verdana" w:cs="Arial"/>
                <w:sz w:val="15"/>
                <w:szCs w:val="15"/>
              </w:rPr>
            </w:pPr>
            <w:r w:rsidRPr="00DF03E2">
              <w:rPr>
                <w:rFonts w:ascii="Verdana" w:hAnsi="Verdana" w:cs="Arial"/>
                <w:sz w:val="15"/>
                <w:szCs w:val="15"/>
              </w:rPr>
              <w:t>Edu. provision maint’d for priority children when wider reopenin</w:t>
            </w:r>
            <w:r>
              <w:rPr>
                <w:rFonts w:ascii="Verdana" w:hAnsi="Verdana" w:cs="Arial"/>
                <w:sz w:val="15"/>
                <w:szCs w:val="15"/>
              </w:rPr>
              <w:t>g</w:t>
            </w:r>
          </w:p>
          <w:p w14:paraId="05C7A2AB" w14:textId="7A6C3DD7" w:rsidR="00325C28" w:rsidRPr="00DF03E2" w:rsidRDefault="00325C28" w:rsidP="00325C28">
            <w:pPr>
              <w:pStyle w:val="ListParagraph"/>
              <w:numPr>
                <w:ilvl w:val="0"/>
                <w:numId w:val="17"/>
              </w:numPr>
              <w:ind w:left="-45" w:hanging="66"/>
              <w:rPr>
                <w:rFonts w:ascii="Verdana" w:hAnsi="Verdana" w:cs="Arial"/>
                <w:sz w:val="15"/>
                <w:szCs w:val="15"/>
              </w:rPr>
            </w:pPr>
            <w:r w:rsidRPr="00DF03E2">
              <w:rPr>
                <w:rFonts w:ascii="Verdana" w:hAnsi="Verdana" w:cs="Arial"/>
                <w:sz w:val="15"/>
                <w:szCs w:val="15"/>
              </w:rPr>
              <w:t>Edu</w:t>
            </w:r>
            <w:r>
              <w:rPr>
                <w:rFonts w:ascii="Verdana" w:hAnsi="Verdana" w:cs="Arial"/>
                <w:sz w:val="15"/>
                <w:szCs w:val="15"/>
              </w:rPr>
              <w:t>.</w:t>
            </w:r>
            <w:r w:rsidRPr="00DF03E2">
              <w:rPr>
                <w:rFonts w:ascii="Verdana" w:hAnsi="Verdana" w:cs="Arial"/>
                <w:sz w:val="15"/>
                <w:szCs w:val="15"/>
              </w:rPr>
              <w:t xml:space="preserve"> for other years must continue</w:t>
            </w:r>
          </w:p>
          <w:p w14:paraId="3AF0BB91" w14:textId="064E21E8" w:rsidR="00325C28" w:rsidRPr="002242BF" w:rsidRDefault="00325C28" w:rsidP="00325C28">
            <w:pPr>
              <w:rPr>
                <w:rFonts w:ascii="Verdana" w:hAnsi="Verdana" w:cs="Calibri"/>
                <w:b/>
                <w:color w:val="FF0000"/>
                <w:sz w:val="18"/>
                <w:szCs w:val="18"/>
              </w:rPr>
            </w:pPr>
            <w:r w:rsidRPr="00DF03E2">
              <w:rPr>
                <w:rFonts w:ascii="Verdana" w:hAnsi="Verdana" w:cs="Arial"/>
                <w:sz w:val="15"/>
                <w:szCs w:val="15"/>
              </w:rPr>
              <w:lastRenderedPageBreak/>
              <w:t>PE curric</w:t>
            </w:r>
            <w:r>
              <w:rPr>
                <w:rFonts w:ascii="Verdana" w:hAnsi="Verdana" w:cs="Arial"/>
                <w:sz w:val="15"/>
                <w:szCs w:val="15"/>
              </w:rPr>
              <w:t>.</w:t>
            </w:r>
            <w:r w:rsidRPr="00DF03E2">
              <w:rPr>
                <w:rFonts w:ascii="Verdana" w:hAnsi="Verdana" w:cs="Arial"/>
                <w:sz w:val="15"/>
                <w:szCs w:val="15"/>
              </w:rPr>
              <w:t xml:space="preserve"> must be altered to ensure social distancing and </w:t>
            </w:r>
            <w:r>
              <w:rPr>
                <w:rFonts w:ascii="Verdana" w:hAnsi="Verdana" w:cs="Arial"/>
                <w:sz w:val="15"/>
                <w:szCs w:val="15"/>
              </w:rPr>
              <w:t>H&amp;S</w:t>
            </w:r>
          </w:p>
        </w:tc>
        <w:tc>
          <w:tcPr>
            <w:tcW w:w="992" w:type="dxa"/>
            <w:vMerge w:val="restart"/>
            <w:tcBorders>
              <w:top w:val="single" w:sz="4" w:space="0" w:color="auto"/>
              <w:left w:val="single" w:sz="4" w:space="0" w:color="auto"/>
              <w:right w:val="single" w:sz="4" w:space="0" w:color="auto"/>
            </w:tcBorders>
            <w:shd w:val="clear" w:color="auto" w:fill="FF0000"/>
          </w:tcPr>
          <w:p w14:paraId="16608A72" w14:textId="77777777" w:rsidR="00325C28" w:rsidRPr="002242BF" w:rsidRDefault="00325C28" w:rsidP="00325C28">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3EFD3A7" w14:textId="3C5D97B6" w:rsidR="00325C28" w:rsidRPr="002242BF" w:rsidRDefault="00325C28" w:rsidP="00325C28">
            <w:pPr>
              <w:rPr>
                <w:rFonts w:ascii="Verdana" w:hAnsi="Verdana"/>
                <w:sz w:val="18"/>
                <w:szCs w:val="18"/>
              </w:rPr>
            </w:pPr>
            <w:r w:rsidRPr="002242BF">
              <w:rPr>
                <w:rFonts w:ascii="Verdana" w:hAnsi="Verdana"/>
                <w:sz w:val="18"/>
                <w:szCs w:val="18"/>
              </w:rPr>
              <w:t>Decide which lessons or activities will be delivered.</w:t>
            </w:r>
          </w:p>
          <w:p w14:paraId="2001E1E2" w14:textId="6DAFCAA9" w:rsidR="00325C28" w:rsidRPr="002242BF" w:rsidRDefault="00325C28" w:rsidP="00325C28">
            <w:pPr>
              <w:rPr>
                <w:rFonts w:ascii="Verdana" w:hAnsi="Verdana"/>
                <w:sz w:val="18"/>
                <w:szCs w:val="18"/>
              </w:rPr>
            </w:pPr>
            <w:r w:rsidRPr="002242BF">
              <w:rPr>
                <w:rFonts w:ascii="Verdana" w:hAnsi="Verdana"/>
                <w:sz w:val="18"/>
                <w:szCs w:val="18"/>
              </w:rPr>
              <w:t>What learning is appropriate (including the relationship between face-to-face and remote education), for example, identify curriculum priorities, agree revised expectations and required adjustments in practical lessons, and any approaches to ‘catch up’ support.</w:t>
            </w:r>
          </w:p>
        </w:tc>
        <w:tc>
          <w:tcPr>
            <w:tcW w:w="1134" w:type="dxa"/>
            <w:tcBorders>
              <w:top w:val="single" w:sz="4" w:space="0" w:color="auto"/>
              <w:left w:val="single" w:sz="4" w:space="0" w:color="auto"/>
              <w:bottom w:val="single" w:sz="4" w:space="0" w:color="auto"/>
              <w:right w:val="single" w:sz="4" w:space="0" w:color="auto"/>
            </w:tcBorders>
            <w:vAlign w:val="center"/>
          </w:tcPr>
          <w:p w14:paraId="03436B0E" w14:textId="37E20959" w:rsidR="00325C28" w:rsidRPr="002242BF" w:rsidRDefault="00325C28" w:rsidP="00325C28">
            <w:pPr>
              <w:jc w:val="center"/>
              <w:rPr>
                <w:rFonts w:ascii="Verdana" w:hAnsi="Verdana"/>
                <w:sz w:val="18"/>
                <w:szCs w:val="18"/>
              </w:rPr>
            </w:pPr>
            <w:r>
              <w:rPr>
                <w:rFonts w:ascii="Verdana" w:hAnsi="Verdana"/>
                <w:sz w:val="18"/>
                <w:szCs w:val="18"/>
              </w:rPr>
              <w:t>Phases</w:t>
            </w:r>
          </w:p>
        </w:tc>
        <w:tc>
          <w:tcPr>
            <w:tcW w:w="1418" w:type="dxa"/>
            <w:tcBorders>
              <w:top w:val="single" w:sz="4" w:space="0" w:color="auto"/>
              <w:left w:val="single" w:sz="4" w:space="0" w:color="auto"/>
              <w:bottom w:val="single" w:sz="4" w:space="0" w:color="auto"/>
              <w:right w:val="single" w:sz="4" w:space="0" w:color="auto"/>
            </w:tcBorders>
            <w:vAlign w:val="center"/>
          </w:tcPr>
          <w:p w14:paraId="4C6EA44B" w14:textId="3458C200" w:rsidR="00325C28" w:rsidRPr="002242BF" w:rsidRDefault="00325C28" w:rsidP="00325C28">
            <w:pPr>
              <w:jc w:val="center"/>
              <w:rPr>
                <w:rFonts w:ascii="Verdana" w:hAnsi="Verdana"/>
                <w:sz w:val="18"/>
                <w:szCs w:val="18"/>
              </w:rPr>
            </w:pPr>
            <w:r>
              <w:rPr>
                <w:rFonts w:ascii="Verdana" w:hAnsi="Verdana"/>
                <w:sz w:val="18"/>
                <w:szCs w:val="18"/>
              </w:rPr>
              <w:t>03.09.</w:t>
            </w:r>
          </w:p>
        </w:tc>
        <w:tc>
          <w:tcPr>
            <w:tcW w:w="850" w:type="dxa"/>
            <w:tcBorders>
              <w:top w:val="single" w:sz="4" w:space="0" w:color="auto"/>
              <w:left w:val="single" w:sz="4" w:space="0" w:color="auto"/>
              <w:bottom w:val="single" w:sz="4" w:space="0" w:color="auto"/>
              <w:right w:val="single" w:sz="4" w:space="0" w:color="auto"/>
            </w:tcBorders>
            <w:vAlign w:val="center"/>
          </w:tcPr>
          <w:p w14:paraId="4BA1B188" w14:textId="5D5034A0"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38AED4A" w14:textId="77777777" w:rsidR="00325C28" w:rsidRPr="002242BF" w:rsidRDefault="00325C28" w:rsidP="00325C28">
            <w:pPr>
              <w:jc w:val="center"/>
              <w:rPr>
                <w:rFonts w:ascii="Verdana" w:hAnsi="Verdana"/>
                <w:sz w:val="18"/>
                <w:szCs w:val="18"/>
              </w:rPr>
            </w:pPr>
          </w:p>
        </w:tc>
      </w:tr>
      <w:tr w:rsidR="00325C28" w:rsidRPr="002242BF" w14:paraId="7D2A7BB2" w14:textId="799EB554" w:rsidTr="00545183">
        <w:trPr>
          <w:trHeight w:val="463"/>
        </w:trPr>
        <w:tc>
          <w:tcPr>
            <w:tcW w:w="988" w:type="dxa"/>
            <w:vMerge/>
            <w:tcBorders>
              <w:left w:val="single" w:sz="4" w:space="0" w:color="auto"/>
              <w:right w:val="single" w:sz="4" w:space="0" w:color="auto"/>
            </w:tcBorders>
          </w:tcPr>
          <w:p w14:paraId="35972A0B" w14:textId="77777777" w:rsidR="00325C28" w:rsidRPr="002242BF" w:rsidRDefault="00325C28" w:rsidP="00325C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E9E3BA8"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7735DA5" w14:textId="6A171FB9" w:rsidR="00325C28" w:rsidRPr="002242BF" w:rsidRDefault="00325C28" w:rsidP="00325C28">
            <w:pPr>
              <w:rPr>
                <w:rFonts w:ascii="Verdana" w:hAnsi="Verdana"/>
                <w:sz w:val="18"/>
                <w:szCs w:val="18"/>
              </w:rPr>
            </w:pPr>
            <w:r w:rsidRPr="002242BF">
              <w:rPr>
                <w:rFonts w:ascii="Verdana" w:hAnsi="Verdana"/>
                <w:sz w:val="18"/>
                <w:szCs w:val="18"/>
              </w:rPr>
              <w:t>Consider which lessons or classroom activities take place outdoors</w:t>
            </w:r>
            <w:r>
              <w:rPr>
                <w:rFonts w:ascii="Verdana" w:hAnsi="Verdana"/>
                <w:sz w:val="18"/>
                <w:szCs w:val="18"/>
              </w:rPr>
              <w:t>, P.E.  and timetabled recess (not breaks)</w:t>
            </w:r>
          </w:p>
        </w:tc>
        <w:tc>
          <w:tcPr>
            <w:tcW w:w="1134" w:type="dxa"/>
            <w:tcBorders>
              <w:top w:val="single" w:sz="4" w:space="0" w:color="auto"/>
              <w:left w:val="single" w:sz="4" w:space="0" w:color="auto"/>
              <w:bottom w:val="single" w:sz="4" w:space="0" w:color="auto"/>
              <w:right w:val="single" w:sz="4" w:space="0" w:color="auto"/>
            </w:tcBorders>
            <w:vAlign w:val="center"/>
          </w:tcPr>
          <w:p w14:paraId="3FDC409C" w14:textId="0EADEC1D" w:rsidR="00325C28" w:rsidRPr="002242BF" w:rsidRDefault="00325C28" w:rsidP="00325C28">
            <w:pPr>
              <w:jc w:val="center"/>
              <w:rPr>
                <w:rFonts w:ascii="Verdana" w:hAnsi="Verdana"/>
                <w:sz w:val="18"/>
                <w:szCs w:val="18"/>
              </w:rPr>
            </w:pPr>
            <w:r>
              <w:rPr>
                <w:rFonts w:ascii="Verdana" w:hAnsi="Verdana"/>
                <w:sz w:val="18"/>
                <w:szCs w:val="18"/>
              </w:rPr>
              <w:t>NF/Phase Leader</w:t>
            </w:r>
          </w:p>
        </w:tc>
        <w:tc>
          <w:tcPr>
            <w:tcW w:w="1418" w:type="dxa"/>
            <w:tcBorders>
              <w:top w:val="single" w:sz="4" w:space="0" w:color="auto"/>
              <w:left w:val="single" w:sz="4" w:space="0" w:color="auto"/>
              <w:bottom w:val="single" w:sz="4" w:space="0" w:color="auto"/>
              <w:right w:val="single" w:sz="4" w:space="0" w:color="auto"/>
            </w:tcBorders>
            <w:vAlign w:val="center"/>
          </w:tcPr>
          <w:p w14:paraId="7FA77DF4" w14:textId="76CE7CFB" w:rsidR="00325C28" w:rsidRPr="002242BF" w:rsidRDefault="00325C28" w:rsidP="00325C28">
            <w:pPr>
              <w:jc w:val="center"/>
              <w:rPr>
                <w:rFonts w:ascii="Verdana" w:hAnsi="Verdana"/>
                <w:sz w:val="18"/>
                <w:szCs w:val="18"/>
              </w:rPr>
            </w:pPr>
            <w:r>
              <w:rPr>
                <w:rFonts w:ascii="Verdana" w:hAnsi="Verdana"/>
                <w:sz w:val="18"/>
                <w:szCs w:val="18"/>
              </w:rPr>
              <w:t xml:space="preserve">w.b. 31.08 </w:t>
            </w:r>
          </w:p>
        </w:tc>
        <w:tc>
          <w:tcPr>
            <w:tcW w:w="850" w:type="dxa"/>
            <w:tcBorders>
              <w:top w:val="single" w:sz="4" w:space="0" w:color="auto"/>
              <w:left w:val="single" w:sz="4" w:space="0" w:color="auto"/>
              <w:bottom w:val="single" w:sz="4" w:space="0" w:color="auto"/>
              <w:right w:val="single" w:sz="4" w:space="0" w:color="auto"/>
            </w:tcBorders>
            <w:vAlign w:val="center"/>
          </w:tcPr>
          <w:p w14:paraId="5797FF50" w14:textId="3F1CD930"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FA9CBCB" w14:textId="77777777" w:rsidR="00325C28" w:rsidRPr="002242BF" w:rsidRDefault="00325C28" w:rsidP="00325C28">
            <w:pPr>
              <w:jc w:val="center"/>
              <w:rPr>
                <w:rFonts w:ascii="Verdana" w:hAnsi="Verdana"/>
                <w:sz w:val="18"/>
                <w:szCs w:val="18"/>
              </w:rPr>
            </w:pPr>
          </w:p>
        </w:tc>
      </w:tr>
      <w:tr w:rsidR="00325C28" w:rsidRPr="002242BF" w14:paraId="2332A8E9" w14:textId="73A1A36A" w:rsidTr="00545183">
        <w:trPr>
          <w:trHeight w:val="463"/>
        </w:trPr>
        <w:tc>
          <w:tcPr>
            <w:tcW w:w="988" w:type="dxa"/>
            <w:vMerge/>
            <w:tcBorders>
              <w:left w:val="single" w:sz="4" w:space="0" w:color="auto"/>
              <w:right w:val="single" w:sz="4" w:space="0" w:color="auto"/>
            </w:tcBorders>
          </w:tcPr>
          <w:p w14:paraId="5B0A9F15" w14:textId="77777777" w:rsidR="00325C28" w:rsidRPr="002242BF"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B85D685"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7031EEA" w14:textId="2196D8B6" w:rsidR="00325C28" w:rsidRPr="002242BF" w:rsidRDefault="00325C28" w:rsidP="00325C28">
            <w:pPr>
              <w:rPr>
                <w:rFonts w:ascii="Verdana" w:hAnsi="Verdana"/>
                <w:sz w:val="18"/>
                <w:szCs w:val="18"/>
              </w:rPr>
            </w:pPr>
            <w:r>
              <w:rPr>
                <w:rFonts w:ascii="Verdana" w:hAnsi="Verdana"/>
                <w:sz w:val="18"/>
                <w:szCs w:val="18"/>
              </w:rPr>
              <w:t>Agree the l</w:t>
            </w:r>
            <w:r w:rsidRPr="002242BF">
              <w:rPr>
                <w:rFonts w:ascii="Verdana" w:hAnsi="Verdana"/>
                <w:sz w:val="18"/>
                <w:szCs w:val="18"/>
              </w:rPr>
              <w:t>imit</w:t>
            </w:r>
            <w:r>
              <w:rPr>
                <w:rFonts w:ascii="Verdana" w:hAnsi="Verdana"/>
                <w:sz w:val="18"/>
                <w:szCs w:val="18"/>
              </w:rPr>
              <w:t>ed</w:t>
            </w:r>
            <w:r w:rsidRPr="002242BF">
              <w:rPr>
                <w:rFonts w:ascii="Verdana" w:hAnsi="Verdana"/>
                <w:sz w:val="18"/>
                <w:szCs w:val="18"/>
              </w:rPr>
              <w:t xml:space="preserve"> resources that are taken home and limit exchange of take-home resources between children</w:t>
            </w:r>
          </w:p>
        </w:tc>
        <w:tc>
          <w:tcPr>
            <w:tcW w:w="1134" w:type="dxa"/>
            <w:tcBorders>
              <w:top w:val="single" w:sz="4" w:space="0" w:color="auto"/>
              <w:left w:val="single" w:sz="4" w:space="0" w:color="auto"/>
              <w:bottom w:val="single" w:sz="4" w:space="0" w:color="auto"/>
              <w:right w:val="single" w:sz="4" w:space="0" w:color="auto"/>
            </w:tcBorders>
            <w:vAlign w:val="center"/>
          </w:tcPr>
          <w:p w14:paraId="5DC5E2FA" w14:textId="4109737B" w:rsidR="00325C28" w:rsidRPr="002242BF" w:rsidRDefault="00325C28" w:rsidP="00325C28">
            <w:pPr>
              <w:jc w:val="center"/>
              <w:rPr>
                <w:rFonts w:ascii="Verdana" w:hAnsi="Verdana"/>
                <w:sz w:val="18"/>
                <w:szCs w:val="18"/>
              </w:rPr>
            </w:pPr>
            <w:r>
              <w:rPr>
                <w:rFonts w:ascii="Verdana" w:hAnsi="Verdana"/>
                <w:sz w:val="18"/>
                <w:szCs w:val="18"/>
              </w:rPr>
              <w:t>Phase Leaders</w:t>
            </w:r>
          </w:p>
        </w:tc>
        <w:tc>
          <w:tcPr>
            <w:tcW w:w="1418" w:type="dxa"/>
            <w:tcBorders>
              <w:top w:val="single" w:sz="4" w:space="0" w:color="auto"/>
              <w:left w:val="single" w:sz="4" w:space="0" w:color="auto"/>
              <w:bottom w:val="single" w:sz="4" w:space="0" w:color="auto"/>
              <w:right w:val="single" w:sz="4" w:space="0" w:color="auto"/>
            </w:tcBorders>
            <w:vAlign w:val="center"/>
          </w:tcPr>
          <w:p w14:paraId="0BA18736" w14:textId="31FBBEB0" w:rsidR="00325C28" w:rsidRPr="002242BF" w:rsidRDefault="00325C28" w:rsidP="00325C28">
            <w:pPr>
              <w:jc w:val="center"/>
              <w:rPr>
                <w:rFonts w:ascii="Verdana" w:hAnsi="Verdana"/>
                <w:sz w:val="18"/>
                <w:szCs w:val="18"/>
              </w:rPr>
            </w:pPr>
            <w:r>
              <w:rPr>
                <w:rFonts w:ascii="Verdana" w:hAnsi="Verdana"/>
                <w:sz w:val="18"/>
                <w:szCs w:val="18"/>
              </w:rPr>
              <w:t xml:space="preserve">03.09. </w:t>
            </w:r>
          </w:p>
        </w:tc>
        <w:tc>
          <w:tcPr>
            <w:tcW w:w="850" w:type="dxa"/>
            <w:tcBorders>
              <w:top w:val="single" w:sz="4" w:space="0" w:color="auto"/>
              <w:left w:val="single" w:sz="4" w:space="0" w:color="auto"/>
              <w:bottom w:val="single" w:sz="4" w:space="0" w:color="auto"/>
              <w:right w:val="single" w:sz="4" w:space="0" w:color="auto"/>
            </w:tcBorders>
            <w:vAlign w:val="center"/>
          </w:tcPr>
          <w:p w14:paraId="4ECCD5CB" w14:textId="3C5F632E"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8225CC8" w14:textId="77777777" w:rsidR="00325C28" w:rsidRPr="002242BF" w:rsidRDefault="00325C28" w:rsidP="00325C28">
            <w:pPr>
              <w:jc w:val="center"/>
              <w:rPr>
                <w:rFonts w:ascii="Verdana" w:hAnsi="Verdana"/>
                <w:sz w:val="18"/>
                <w:szCs w:val="18"/>
              </w:rPr>
            </w:pPr>
          </w:p>
        </w:tc>
      </w:tr>
      <w:tr w:rsidR="00325C28" w:rsidRPr="002242BF" w14:paraId="77F8DF35" w14:textId="7761703E"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5EAFE45" w14:textId="77777777" w:rsidR="00325C28" w:rsidRPr="002242BF"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50C59A06"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445A7B0" w14:textId="25B7797D" w:rsidR="00325C28" w:rsidRPr="002242BF" w:rsidRDefault="00325C28" w:rsidP="00325C28">
            <w:pPr>
              <w:rPr>
                <w:rFonts w:ascii="Verdana" w:hAnsi="Verdana"/>
                <w:sz w:val="18"/>
                <w:szCs w:val="18"/>
              </w:rPr>
            </w:pPr>
            <w:r>
              <w:rPr>
                <w:rFonts w:ascii="Verdana" w:hAnsi="Verdana"/>
                <w:sz w:val="18"/>
                <w:szCs w:val="18"/>
              </w:rPr>
              <w:t>Limit</w:t>
            </w:r>
            <w:r w:rsidRPr="002242BF">
              <w:rPr>
                <w:rFonts w:ascii="Verdana" w:hAnsi="Verdana"/>
                <w:sz w:val="18"/>
                <w:szCs w:val="18"/>
              </w:rPr>
              <w:t xml:space="preserve"> sharing of stationery</w:t>
            </w:r>
            <w:r>
              <w:rPr>
                <w:rFonts w:ascii="Verdana" w:hAnsi="Verdana"/>
                <w:sz w:val="18"/>
                <w:szCs w:val="18"/>
              </w:rPr>
              <w:t>/</w:t>
            </w:r>
            <w:r w:rsidRPr="002242BF">
              <w:rPr>
                <w:rFonts w:ascii="Verdana" w:hAnsi="Verdana"/>
                <w:sz w:val="18"/>
                <w:szCs w:val="18"/>
              </w:rPr>
              <w:t xml:space="preserve">equipment where possible. </w:t>
            </w:r>
            <w:r>
              <w:rPr>
                <w:rFonts w:ascii="Verdana" w:hAnsi="Verdana"/>
                <w:sz w:val="18"/>
                <w:szCs w:val="18"/>
              </w:rPr>
              <w:t>M</w:t>
            </w:r>
            <w:r w:rsidRPr="002242BF">
              <w:rPr>
                <w:rFonts w:ascii="Verdana" w:hAnsi="Verdana"/>
                <w:sz w:val="18"/>
                <w:szCs w:val="18"/>
              </w:rPr>
              <w:t>aterials</w:t>
            </w:r>
            <w:r>
              <w:rPr>
                <w:rFonts w:ascii="Verdana" w:hAnsi="Verdana"/>
                <w:sz w:val="18"/>
                <w:szCs w:val="18"/>
              </w:rPr>
              <w:t>/</w:t>
            </w:r>
            <w:r w:rsidRPr="002242BF">
              <w:rPr>
                <w:rFonts w:ascii="Verdana" w:hAnsi="Verdana"/>
                <w:sz w:val="18"/>
                <w:szCs w:val="18"/>
              </w:rPr>
              <w:t>surfaces cleaned and disinfected more frequently.</w:t>
            </w:r>
            <w:r>
              <w:rPr>
                <w:rFonts w:ascii="Verdana" w:hAnsi="Verdana"/>
                <w:sz w:val="18"/>
                <w:szCs w:val="18"/>
              </w:rPr>
              <w:t xml:space="preserve"> All classes have own approach in place. </w:t>
            </w:r>
          </w:p>
        </w:tc>
        <w:tc>
          <w:tcPr>
            <w:tcW w:w="1134" w:type="dxa"/>
            <w:tcBorders>
              <w:top w:val="single" w:sz="4" w:space="0" w:color="auto"/>
              <w:left w:val="single" w:sz="4" w:space="0" w:color="auto"/>
              <w:bottom w:val="single" w:sz="4" w:space="0" w:color="auto"/>
              <w:right w:val="single" w:sz="4" w:space="0" w:color="auto"/>
            </w:tcBorders>
            <w:vAlign w:val="center"/>
          </w:tcPr>
          <w:p w14:paraId="7F3EBCC3" w14:textId="147F77EE" w:rsidR="00325C28" w:rsidRPr="002242BF" w:rsidRDefault="00325C28" w:rsidP="00325C28">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24DC7D07" w14:textId="00437A8E" w:rsidR="00325C28" w:rsidRPr="002242BF"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9B53682" w14:textId="181BFFBD"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F9FBC53" w14:textId="77777777" w:rsidR="00325C28" w:rsidRPr="002242BF" w:rsidRDefault="00325C28" w:rsidP="00325C28">
            <w:pPr>
              <w:jc w:val="center"/>
              <w:rPr>
                <w:rFonts w:ascii="Verdana" w:hAnsi="Verdana"/>
                <w:sz w:val="18"/>
                <w:szCs w:val="18"/>
              </w:rPr>
            </w:pPr>
          </w:p>
        </w:tc>
      </w:tr>
      <w:tr w:rsidR="00325C28" w:rsidRPr="002242BF" w14:paraId="38384EA0" w14:textId="7A9438BA"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7985343" w14:textId="77777777" w:rsidR="00325C28" w:rsidRPr="002242BF"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EDFAA6B"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30E0A78" w14:textId="37C1595A" w:rsidR="00325C28" w:rsidRPr="002242BF" w:rsidRDefault="00325C28" w:rsidP="00325C28">
            <w:pPr>
              <w:rPr>
                <w:rFonts w:ascii="Verdana" w:hAnsi="Verdana"/>
                <w:sz w:val="18"/>
                <w:szCs w:val="18"/>
              </w:rPr>
            </w:pPr>
            <w:r w:rsidRPr="002242BF">
              <w:rPr>
                <w:rFonts w:ascii="Verdana" w:hAnsi="Verdana"/>
                <w:sz w:val="18"/>
                <w:szCs w:val="18"/>
              </w:rPr>
              <w:t>Practical lessons can go ahead if equipment can be cleaned thoroughly and the classroom or other learning environment is occupied by the same children or young people in one day, or properly cleaned between cohorts</w:t>
            </w:r>
          </w:p>
        </w:tc>
        <w:tc>
          <w:tcPr>
            <w:tcW w:w="1134" w:type="dxa"/>
            <w:tcBorders>
              <w:top w:val="single" w:sz="4" w:space="0" w:color="auto"/>
              <w:left w:val="single" w:sz="4" w:space="0" w:color="auto"/>
              <w:bottom w:val="single" w:sz="4" w:space="0" w:color="auto"/>
              <w:right w:val="single" w:sz="4" w:space="0" w:color="auto"/>
            </w:tcBorders>
            <w:vAlign w:val="center"/>
          </w:tcPr>
          <w:p w14:paraId="7CB4A549" w14:textId="1D8324B2" w:rsidR="00325C28" w:rsidRPr="002242BF" w:rsidRDefault="00325C28" w:rsidP="00325C28">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3935DFED" w14:textId="4B237497" w:rsidR="00325C28" w:rsidRPr="002242BF"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2DC4B0E" w14:textId="052EB068"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5A959E9" w14:textId="77777777" w:rsidR="00325C28" w:rsidRPr="002242BF" w:rsidRDefault="00325C28" w:rsidP="00325C28">
            <w:pPr>
              <w:jc w:val="center"/>
              <w:rPr>
                <w:rFonts w:ascii="Verdana" w:hAnsi="Verdana"/>
                <w:sz w:val="18"/>
                <w:szCs w:val="18"/>
              </w:rPr>
            </w:pPr>
          </w:p>
        </w:tc>
      </w:tr>
      <w:tr w:rsidR="00325C28" w:rsidRPr="002242BF" w14:paraId="5992630B" w14:textId="77777777" w:rsidTr="00545183">
        <w:trPr>
          <w:trHeight w:val="463"/>
        </w:trPr>
        <w:tc>
          <w:tcPr>
            <w:tcW w:w="988" w:type="dxa"/>
            <w:vMerge/>
            <w:tcBorders>
              <w:left w:val="single" w:sz="4" w:space="0" w:color="auto"/>
              <w:right w:val="single" w:sz="4" w:space="0" w:color="auto"/>
            </w:tcBorders>
          </w:tcPr>
          <w:p w14:paraId="53358D9F" w14:textId="77777777" w:rsidR="00325C28" w:rsidRPr="002242BF"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4886FE21"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1432F75" w14:textId="50683708" w:rsidR="00325C28" w:rsidRPr="00DF03E2" w:rsidRDefault="00325C28" w:rsidP="00325C28">
            <w:pPr>
              <w:rPr>
                <w:rFonts w:ascii="Verdana" w:hAnsi="Verdana"/>
                <w:sz w:val="18"/>
                <w:szCs w:val="18"/>
              </w:rPr>
            </w:pPr>
            <w:r w:rsidRPr="00DF03E2">
              <w:rPr>
                <w:rFonts w:ascii="Verdana" w:hAnsi="Verdana"/>
                <w:sz w:val="18"/>
                <w:szCs w:val="18"/>
              </w:rPr>
              <w:t xml:space="preserve">PE: new guidance </w:t>
            </w:r>
            <w:r>
              <w:rPr>
                <w:rFonts w:ascii="Verdana" w:hAnsi="Verdana"/>
                <w:sz w:val="18"/>
                <w:szCs w:val="18"/>
              </w:rPr>
              <w:t xml:space="preserve">to be </w:t>
            </w:r>
            <w:r w:rsidRPr="00DF03E2">
              <w:rPr>
                <w:rFonts w:ascii="Verdana" w:hAnsi="Verdana"/>
                <w:sz w:val="18"/>
                <w:szCs w:val="18"/>
              </w:rPr>
              <w:t>circulated to staff</w:t>
            </w:r>
          </w:p>
        </w:tc>
        <w:tc>
          <w:tcPr>
            <w:tcW w:w="1134" w:type="dxa"/>
            <w:tcBorders>
              <w:top w:val="single" w:sz="4" w:space="0" w:color="auto"/>
              <w:left w:val="single" w:sz="4" w:space="0" w:color="auto"/>
              <w:bottom w:val="single" w:sz="4" w:space="0" w:color="auto"/>
              <w:right w:val="single" w:sz="4" w:space="0" w:color="auto"/>
            </w:tcBorders>
            <w:vAlign w:val="center"/>
          </w:tcPr>
          <w:p w14:paraId="79806C59" w14:textId="59C771E3" w:rsidR="00325C28" w:rsidRDefault="00325C28" w:rsidP="00325C28">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4EC99229" w14:textId="27839ED2" w:rsidR="00325C28" w:rsidRPr="006C610C" w:rsidRDefault="00325C28" w:rsidP="00325C28">
            <w:pPr>
              <w:jc w:val="center"/>
              <w:rPr>
                <w:rFonts w:ascii="Verdana" w:hAnsi="Verdana"/>
                <w:sz w:val="18"/>
                <w:szCs w:val="18"/>
              </w:rPr>
            </w:pPr>
            <w:r w:rsidRPr="00B55163">
              <w:rPr>
                <w:rFonts w:ascii="Verdana" w:hAnsi="Verdana"/>
                <w:sz w:val="18"/>
                <w:szCs w:val="18"/>
              </w:rPr>
              <w:t>w.b.07</w:t>
            </w:r>
            <w:r w:rsidRPr="00B64044">
              <w:rPr>
                <w:rFonts w:ascii="Verdana" w:hAnsi="Verdana"/>
                <w:sz w:val="18"/>
                <w:szCs w:val="18"/>
              </w:rPr>
              <w:t>.0</w:t>
            </w:r>
            <w:r w:rsidRPr="006C610C">
              <w:rPr>
                <w:rFonts w:ascii="Verdana" w:hAnsi="Verdan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25F9043D" w14:textId="069BED0F"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D246DBA" w14:textId="77777777" w:rsidR="00325C28" w:rsidRPr="002242BF" w:rsidRDefault="00325C28" w:rsidP="00325C28">
            <w:pPr>
              <w:jc w:val="center"/>
              <w:rPr>
                <w:rFonts w:ascii="Verdana" w:hAnsi="Verdana"/>
                <w:sz w:val="18"/>
                <w:szCs w:val="18"/>
              </w:rPr>
            </w:pPr>
          </w:p>
        </w:tc>
      </w:tr>
      <w:tr w:rsidR="00325C28" w:rsidRPr="002242BF" w14:paraId="50594381" w14:textId="77777777" w:rsidTr="00545183">
        <w:trPr>
          <w:trHeight w:val="463"/>
        </w:trPr>
        <w:tc>
          <w:tcPr>
            <w:tcW w:w="988" w:type="dxa"/>
            <w:vMerge/>
            <w:tcBorders>
              <w:left w:val="single" w:sz="4" w:space="0" w:color="auto"/>
              <w:right w:val="single" w:sz="4" w:space="0" w:color="auto"/>
            </w:tcBorders>
          </w:tcPr>
          <w:p w14:paraId="1659BBD6" w14:textId="77777777" w:rsidR="00325C28" w:rsidRPr="002242BF"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B87AE9A"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2955F0B" w14:textId="11F6F74A" w:rsidR="00325C28" w:rsidRPr="002242BF" w:rsidRDefault="00325C28" w:rsidP="00325C28">
            <w:pPr>
              <w:rPr>
                <w:rFonts w:ascii="Verdana" w:hAnsi="Verdana"/>
                <w:sz w:val="18"/>
                <w:szCs w:val="18"/>
              </w:rPr>
            </w:pPr>
            <w:r>
              <w:rPr>
                <w:rFonts w:ascii="Verdana" w:hAnsi="Verdana"/>
                <w:sz w:val="18"/>
                <w:szCs w:val="18"/>
              </w:rPr>
              <w:t>All assemblies, social gatherings (discos), sports clubs etc. cancelled until an alternative workaround can be found to provide whilst maintaining social distancing. Virtual assemblies in place.</w:t>
            </w:r>
          </w:p>
        </w:tc>
        <w:tc>
          <w:tcPr>
            <w:tcW w:w="1134" w:type="dxa"/>
            <w:tcBorders>
              <w:top w:val="single" w:sz="4" w:space="0" w:color="auto"/>
              <w:left w:val="single" w:sz="4" w:space="0" w:color="auto"/>
              <w:bottom w:val="single" w:sz="4" w:space="0" w:color="auto"/>
              <w:right w:val="single" w:sz="4" w:space="0" w:color="auto"/>
            </w:tcBorders>
            <w:vAlign w:val="center"/>
          </w:tcPr>
          <w:p w14:paraId="6032CB6E" w14:textId="77777777" w:rsidR="00325C28" w:rsidRDefault="00325C28" w:rsidP="00325C28">
            <w:pPr>
              <w:jc w:val="center"/>
              <w:rPr>
                <w:rFonts w:ascii="Verdana" w:hAnsi="Verdana"/>
                <w:sz w:val="18"/>
                <w:szCs w:val="18"/>
              </w:rPr>
            </w:pPr>
            <w:r>
              <w:rPr>
                <w:rFonts w:ascii="Verdana" w:hAnsi="Verdana"/>
                <w:sz w:val="18"/>
                <w:szCs w:val="18"/>
              </w:rPr>
              <w:t>Staff/</w:t>
            </w:r>
          </w:p>
          <w:p w14:paraId="476C01A3" w14:textId="639EDA8A" w:rsidR="00325C28" w:rsidRDefault="00325C28" w:rsidP="00325C28">
            <w:pPr>
              <w:jc w:val="center"/>
              <w:rPr>
                <w:rFonts w:ascii="Verdana" w:hAnsi="Verdana"/>
                <w:sz w:val="18"/>
                <w:szCs w:val="18"/>
              </w:rPr>
            </w:pPr>
            <w:r>
              <w:rPr>
                <w:rFonts w:ascii="Verdana" w:hAnsi="Verdana"/>
                <w:sz w:val="18"/>
                <w:szCs w:val="18"/>
              </w:rPr>
              <w:t>FONV</w:t>
            </w:r>
          </w:p>
        </w:tc>
        <w:tc>
          <w:tcPr>
            <w:tcW w:w="1418" w:type="dxa"/>
            <w:tcBorders>
              <w:top w:val="single" w:sz="4" w:space="0" w:color="auto"/>
              <w:left w:val="single" w:sz="4" w:space="0" w:color="auto"/>
              <w:bottom w:val="single" w:sz="4" w:space="0" w:color="auto"/>
              <w:right w:val="single" w:sz="4" w:space="0" w:color="auto"/>
            </w:tcBorders>
            <w:vAlign w:val="center"/>
          </w:tcPr>
          <w:p w14:paraId="15879F7C" w14:textId="0E7F7B37" w:rsidR="00325C28" w:rsidRPr="00217C40" w:rsidRDefault="00325C28" w:rsidP="00325C28">
            <w:pPr>
              <w:jc w:val="center"/>
              <w:rPr>
                <w:rFonts w:ascii="Verdana" w:hAnsi="Verdana"/>
                <w:sz w:val="16"/>
                <w:szCs w:val="16"/>
              </w:rPr>
            </w:pPr>
            <w:r w:rsidRPr="00B55163">
              <w:rPr>
                <w:rFonts w:ascii="Verdana" w:hAnsi="Verdana"/>
                <w:sz w:val="18"/>
                <w:szCs w:val="18"/>
              </w:rPr>
              <w:t>w.b.0</w:t>
            </w:r>
            <w:r w:rsidRPr="00843EE5">
              <w:rPr>
                <w:rFonts w:ascii="Verdana" w:hAnsi="Verdana"/>
                <w:sz w:val="18"/>
                <w:szCs w:val="18"/>
              </w:rPr>
              <w:t>7.09.</w:t>
            </w:r>
          </w:p>
        </w:tc>
        <w:tc>
          <w:tcPr>
            <w:tcW w:w="850" w:type="dxa"/>
            <w:tcBorders>
              <w:top w:val="single" w:sz="4" w:space="0" w:color="auto"/>
              <w:left w:val="single" w:sz="4" w:space="0" w:color="auto"/>
              <w:bottom w:val="single" w:sz="4" w:space="0" w:color="auto"/>
              <w:right w:val="single" w:sz="4" w:space="0" w:color="auto"/>
            </w:tcBorders>
            <w:vAlign w:val="center"/>
          </w:tcPr>
          <w:p w14:paraId="0EFE26A6" w14:textId="4C041C8F"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71D7689" w14:textId="77777777" w:rsidR="00325C28" w:rsidRPr="002242BF" w:rsidRDefault="00325C28" w:rsidP="00325C28">
            <w:pPr>
              <w:jc w:val="center"/>
              <w:rPr>
                <w:rFonts w:ascii="Verdana" w:hAnsi="Verdana"/>
                <w:sz w:val="18"/>
                <w:szCs w:val="18"/>
              </w:rPr>
            </w:pPr>
          </w:p>
        </w:tc>
      </w:tr>
      <w:tr w:rsidR="00325C28" w:rsidRPr="002242BF" w14:paraId="100D4424" w14:textId="77777777" w:rsidTr="00D00886">
        <w:trPr>
          <w:trHeight w:val="463"/>
        </w:trPr>
        <w:tc>
          <w:tcPr>
            <w:tcW w:w="988" w:type="dxa"/>
            <w:vMerge/>
            <w:tcBorders>
              <w:left w:val="single" w:sz="4" w:space="0" w:color="auto"/>
              <w:bottom w:val="single" w:sz="4" w:space="0" w:color="auto"/>
              <w:right w:val="single" w:sz="4" w:space="0" w:color="auto"/>
            </w:tcBorders>
          </w:tcPr>
          <w:p w14:paraId="450BE26B" w14:textId="77777777" w:rsidR="00325C28" w:rsidRPr="002242BF" w:rsidRDefault="00325C28" w:rsidP="00325C28">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73F9FC68"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855244E" w14:textId="1AF7EE30" w:rsidR="00325C28" w:rsidRDefault="00325C28" w:rsidP="00325C28">
            <w:pPr>
              <w:rPr>
                <w:rFonts w:ascii="Verdana" w:hAnsi="Verdana"/>
                <w:sz w:val="18"/>
                <w:szCs w:val="18"/>
              </w:rPr>
            </w:pPr>
            <w:r>
              <w:rPr>
                <w:rFonts w:ascii="Verdana" w:hAnsi="Verdana"/>
                <w:sz w:val="18"/>
                <w:szCs w:val="18"/>
              </w:rPr>
              <w:t>Any external teachers (supply, peripatetic, SEN support etc.)  to be informed of procedures on arrival and to ensure safe social distancing at all times (staff and pupils). Records of all visitors to be kept, including who they have been in contact with – specifically for Test and Trace. SK creating spreadsheet</w:t>
            </w:r>
            <w:r w:rsidR="00475EC7">
              <w:rPr>
                <w:rFonts w:ascii="Verdana" w:hAnsi="Verdana"/>
                <w:sz w:val="18"/>
                <w:szCs w:val="18"/>
              </w:rPr>
              <w:t xml:space="preserve"> – visitor record in place and kept confidentially for 21 days.</w:t>
            </w:r>
          </w:p>
        </w:tc>
        <w:tc>
          <w:tcPr>
            <w:tcW w:w="1134" w:type="dxa"/>
            <w:tcBorders>
              <w:top w:val="single" w:sz="4" w:space="0" w:color="auto"/>
              <w:left w:val="single" w:sz="4" w:space="0" w:color="auto"/>
              <w:bottom w:val="single" w:sz="4" w:space="0" w:color="auto"/>
              <w:right w:val="single" w:sz="4" w:space="0" w:color="auto"/>
            </w:tcBorders>
            <w:vAlign w:val="center"/>
          </w:tcPr>
          <w:p w14:paraId="555EAE5C" w14:textId="515D1BFF" w:rsidR="00325C28" w:rsidRDefault="00325C28" w:rsidP="00325C28">
            <w:pPr>
              <w:jc w:val="center"/>
              <w:rPr>
                <w:rFonts w:ascii="Verdana" w:hAnsi="Verdana"/>
                <w:sz w:val="18"/>
                <w:szCs w:val="18"/>
              </w:rPr>
            </w:pPr>
            <w:r>
              <w:rPr>
                <w:rFonts w:ascii="Verdana" w:hAnsi="Verdana"/>
                <w:sz w:val="18"/>
                <w:szCs w:val="18"/>
              </w:rPr>
              <w:t>Office Staff</w:t>
            </w:r>
          </w:p>
        </w:tc>
        <w:tc>
          <w:tcPr>
            <w:tcW w:w="1418" w:type="dxa"/>
            <w:tcBorders>
              <w:top w:val="single" w:sz="4" w:space="0" w:color="auto"/>
              <w:left w:val="single" w:sz="4" w:space="0" w:color="auto"/>
              <w:bottom w:val="single" w:sz="4" w:space="0" w:color="auto"/>
              <w:right w:val="single" w:sz="4" w:space="0" w:color="auto"/>
            </w:tcBorders>
            <w:vAlign w:val="center"/>
          </w:tcPr>
          <w:p w14:paraId="2C53DA16" w14:textId="140CBE8B" w:rsidR="00325C28" w:rsidRPr="00B55163" w:rsidRDefault="00325C28" w:rsidP="00325C28">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27E24F97" w14:textId="528EBB00"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30142647" w14:textId="77777777" w:rsidR="00325C28" w:rsidRPr="002242BF" w:rsidRDefault="00325C28" w:rsidP="00325C28">
            <w:pPr>
              <w:jc w:val="center"/>
              <w:rPr>
                <w:rFonts w:ascii="Verdana" w:hAnsi="Verdana"/>
                <w:sz w:val="18"/>
                <w:szCs w:val="18"/>
              </w:rPr>
            </w:pPr>
          </w:p>
        </w:tc>
      </w:tr>
      <w:tr w:rsidR="00325C28" w:rsidRPr="002242BF" w14:paraId="447F710C" w14:textId="7E487380" w:rsidTr="00D00886">
        <w:trPr>
          <w:trHeight w:val="463"/>
        </w:trPr>
        <w:tc>
          <w:tcPr>
            <w:tcW w:w="988" w:type="dxa"/>
            <w:vMerge w:val="restart"/>
            <w:tcBorders>
              <w:top w:val="single" w:sz="4" w:space="0" w:color="auto"/>
              <w:left w:val="single" w:sz="4" w:space="0" w:color="auto"/>
              <w:right w:val="single" w:sz="4" w:space="0" w:color="auto"/>
            </w:tcBorders>
          </w:tcPr>
          <w:p w14:paraId="49CA0F20" w14:textId="24B4A843" w:rsidR="00325C28" w:rsidRPr="002242BF" w:rsidRDefault="00325C28" w:rsidP="00325C28">
            <w:pPr>
              <w:rPr>
                <w:rFonts w:ascii="Verdana" w:hAnsi="Verdana" w:cs="Calibri"/>
                <w:b/>
                <w:color w:val="FF0000"/>
                <w:sz w:val="18"/>
                <w:szCs w:val="18"/>
              </w:rPr>
            </w:pPr>
            <w:r w:rsidRPr="002242BF">
              <w:rPr>
                <w:rFonts w:ascii="Verdana" w:hAnsi="Verdana" w:cs="Calibri"/>
                <w:b/>
                <w:color w:val="FF0000"/>
                <w:sz w:val="18"/>
                <w:szCs w:val="18"/>
              </w:rPr>
              <w:t>Home Lear</w:t>
            </w:r>
            <w:r>
              <w:rPr>
                <w:rFonts w:ascii="Verdana" w:hAnsi="Verdana" w:cs="Calibri"/>
                <w:b/>
                <w:color w:val="FF0000"/>
                <w:sz w:val="18"/>
                <w:szCs w:val="18"/>
              </w:rPr>
              <w:t>n’</w:t>
            </w:r>
            <w:r w:rsidRPr="002242BF">
              <w:rPr>
                <w:rFonts w:ascii="Verdana" w:hAnsi="Verdana" w:cs="Calibri"/>
                <w:b/>
                <w:color w:val="FF0000"/>
                <w:sz w:val="18"/>
                <w:szCs w:val="18"/>
              </w:rPr>
              <w:t>g</w:t>
            </w:r>
          </w:p>
        </w:tc>
        <w:tc>
          <w:tcPr>
            <w:tcW w:w="992" w:type="dxa"/>
            <w:vMerge w:val="restart"/>
            <w:tcBorders>
              <w:top w:val="single" w:sz="4" w:space="0" w:color="auto"/>
              <w:left w:val="single" w:sz="4" w:space="0" w:color="auto"/>
              <w:right w:val="single" w:sz="4" w:space="0" w:color="auto"/>
            </w:tcBorders>
            <w:shd w:val="clear" w:color="auto" w:fill="FF0000"/>
          </w:tcPr>
          <w:p w14:paraId="0136F878"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AF55377" w14:textId="34797344" w:rsidR="00325C28" w:rsidRPr="002242BF" w:rsidRDefault="00325C28" w:rsidP="00325C28">
            <w:pPr>
              <w:rPr>
                <w:rFonts w:ascii="Verdana" w:hAnsi="Verdana"/>
                <w:sz w:val="18"/>
                <w:szCs w:val="18"/>
              </w:rPr>
            </w:pPr>
            <w:r w:rsidRPr="002242BF">
              <w:rPr>
                <w:rFonts w:ascii="Verdana" w:hAnsi="Verdana"/>
                <w:sz w:val="18"/>
                <w:szCs w:val="18"/>
              </w:rPr>
              <w:t xml:space="preserve">Agree Home Learning </w:t>
            </w:r>
            <w:r>
              <w:rPr>
                <w:rFonts w:ascii="Verdana" w:hAnsi="Verdana"/>
                <w:sz w:val="18"/>
                <w:szCs w:val="18"/>
              </w:rPr>
              <w:t xml:space="preserve">approach for potential lockdown or for individuals self-isolating or shielding. </w:t>
            </w:r>
            <w:r w:rsidR="00475EC7">
              <w:rPr>
                <w:rFonts w:ascii="Verdana" w:hAnsi="Verdana"/>
                <w:sz w:val="18"/>
                <w:szCs w:val="18"/>
              </w:rPr>
              <w:t>Initial plan in place and delivered. Needs constant review.</w:t>
            </w:r>
          </w:p>
        </w:tc>
        <w:tc>
          <w:tcPr>
            <w:tcW w:w="1134" w:type="dxa"/>
            <w:tcBorders>
              <w:top w:val="single" w:sz="4" w:space="0" w:color="auto"/>
              <w:left w:val="single" w:sz="4" w:space="0" w:color="auto"/>
              <w:bottom w:val="single" w:sz="4" w:space="0" w:color="auto"/>
              <w:right w:val="single" w:sz="4" w:space="0" w:color="auto"/>
            </w:tcBorders>
            <w:vAlign w:val="center"/>
          </w:tcPr>
          <w:p w14:paraId="108FD8B2" w14:textId="0D7B9113" w:rsidR="00325C28" w:rsidRPr="002242BF" w:rsidRDefault="00325C28" w:rsidP="00325C28">
            <w:pPr>
              <w:jc w:val="center"/>
              <w:rPr>
                <w:rFonts w:ascii="Verdana" w:hAnsi="Verdana"/>
                <w:sz w:val="18"/>
                <w:szCs w:val="18"/>
              </w:rPr>
            </w:pPr>
            <w:r>
              <w:rPr>
                <w:rFonts w:ascii="Verdana" w:hAnsi="Verdana"/>
                <w:sz w:val="18"/>
                <w:szCs w:val="18"/>
              </w:rPr>
              <w:t>Phase Leaders</w:t>
            </w:r>
          </w:p>
        </w:tc>
        <w:tc>
          <w:tcPr>
            <w:tcW w:w="1418" w:type="dxa"/>
            <w:tcBorders>
              <w:top w:val="single" w:sz="4" w:space="0" w:color="auto"/>
              <w:left w:val="single" w:sz="4" w:space="0" w:color="auto"/>
              <w:bottom w:val="single" w:sz="4" w:space="0" w:color="auto"/>
              <w:right w:val="single" w:sz="4" w:space="0" w:color="auto"/>
            </w:tcBorders>
            <w:vAlign w:val="center"/>
          </w:tcPr>
          <w:p w14:paraId="7978DDAE" w14:textId="6C947853" w:rsidR="00325C28" w:rsidRPr="002242BF" w:rsidRDefault="00325C28" w:rsidP="00325C28">
            <w:pPr>
              <w:jc w:val="center"/>
              <w:rPr>
                <w:rFonts w:ascii="Verdana" w:hAnsi="Verdana"/>
                <w:sz w:val="18"/>
                <w:szCs w:val="18"/>
              </w:rPr>
            </w:pPr>
            <w:r>
              <w:rPr>
                <w:rFonts w:ascii="Verdana" w:hAnsi="Verdana"/>
                <w:sz w:val="18"/>
                <w:szCs w:val="18"/>
              </w:rPr>
              <w:t xml:space="preserve"> 11.09 </w:t>
            </w:r>
          </w:p>
        </w:tc>
        <w:tc>
          <w:tcPr>
            <w:tcW w:w="850" w:type="dxa"/>
            <w:tcBorders>
              <w:top w:val="single" w:sz="4" w:space="0" w:color="auto"/>
              <w:left w:val="single" w:sz="4" w:space="0" w:color="auto"/>
              <w:bottom w:val="single" w:sz="4" w:space="0" w:color="auto"/>
              <w:right w:val="single" w:sz="4" w:space="0" w:color="auto"/>
            </w:tcBorders>
            <w:vAlign w:val="center"/>
          </w:tcPr>
          <w:p w14:paraId="2CDD652E" w14:textId="156BB2D5" w:rsidR="00325C28" w:rsidRPr="002242BF" w:rsidRDefault="00325C28" w:rsidP="00325C28">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302F7363" w14:textId="77777777" w:rsidR="00325C28" w:rsidRPr="002242BF" w:rsidRDefault="00325C28" w:rsidP="00325C28">
            <w:pPr>
              <w:jc w:val="center"/>
              <w:rPr>
                <w:rFonts w:ascii="Verdana" w:hAnsi="Verdana"/>
                <w:sz w:val="18"/>
                <w:szCs w:val="18"/>
              </w:rPr>
            </w:pPr>
          </w:p>
        </w:tc>
      </w:tr>
      <w:tr w:rsidR="00325C28" w:rsidRPr="002242BF" w14:paraId="150B3DCF" w14:textId="2CBAF49F" w:rsidTr="006D1FD1">
        <w:trPr>
          <w:trHeight w:val="463"/>
        </w:trPr>
        <w:tc>
          <w:tcPr>
            <w:tcW w:w="988" w:type="dxa"/>
            <w:vMerge/>
            <w:tcBorders>
              <w:left w:val="single" w:sz="4" w:space="0" w:color="auto"/>
              <w:right w:val="single" w:sz="4" w:space="0" w:color="auto"/>
            </w:tcBorders>
          </w:tcPr>
          <w:p w14:paraId="779E1895" w14:textId="77777777" w:rsidR="00325C28" w:rsidRPr="002242BF"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1A6EF4A"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D79EA7F" w14:textId="3247CAA6" w:rsidR="00325C28" w:rsidRPr="002242BF" w:rsidRDefault="00325C28" w:rsidP="00325C28">
            <w:pPr>
              <w:rPr>
                <w:rFonts w:ascii="Verdana" w:hAnsi="Verdana"/>
                <w:sz w:val="18"/>
                <w:szCs w:val="18"/>
              </w:rPr>
            </w:pPr>
            <w:r w:rsidRPr="002242BF">
              <w:rPr>
                <w:rFonts w:ascii="Verdana" w:hAnsi="Verdana"/>
                <w:sz w:val="18"/>
                <w:szCs w:val="18"/>
              </w:rPr>
              <w:t xml:space="preserve">Agree how we will ‘link’ in school and at home learning. </w:t>
            </w:r>
            <w:r w:rsidR="00475EC7">
              <w:rPr>
                <w:rFonts w:ascii="Verdana" w:hAnsi="Verdana"/>
                <w:sz w:val="18"/>
                <w:szCs w:val="18"/>
              </w:rPr>
              <w:t>Mixture of video links and work provided, with expected response and feedback.</w:t>
            </w:r>
          </w:p>
        </w:tc>
        <w:tc>
          <w:tcPr>
            <w:tcW w:w="1134" w:type="dxa"/>
            <w:tcBorders>
              <w:top w:val="single" w:sz="4" w:space="0" w:color="auto"/>
              <w:left w:val="single" w:sz="4" w:space="0" w:color="auto"/>
              <w:bottom w:val="single" w:sz="4" w:space="0" w:color="auto"/>
              <w:right w:val="single" w:sz="4" w:space="0" w:color="auto"/>
            </w:tcBorders>
            <w:vAlign w:val="center"/>
          </w:tcPr>
          <w:p w14:paraId="0925D19F" w14:textId="4CBCB74F" w:rsidR="00325C28" w:rsidRPr="002242BF" w:rsidRDefault="00325C28" w:rsidP="00325C28">
            <w:pPr>
              <w:jc w:val="center"/>
              <w:rPr>
                <w:rFonts w:ascii="Verdana" w:hAnsi="Verdana"/>
                <w:sz w:val="18"/>
                <w:szCs w:val="18"/>
              </w:rPr>
            </w:pPr>
            <w:r>
              <w:rPr>
                <w:rFonts w:ascii="Verdana" w:hAnsi="Verdana"/>
                <w:sz w:val="18"/>
                <w:szCs w:val="18"/>
              </w:rPr>
              <w:t>Phase Leaders</w:t>
            </w:r>
          </w:p>
        </w:tc>
        <w:tc>
          <w:tcPr>
            <w:tcW w:w="1418" w:type="dxa"/>
            <w:tcBorders>
              <w:top w:val="single" w:sz="4" w:space="0" w:color="auto"/>
              <w:left w:val="single" w:sz="4" w:space="0" w:color="auto"/>
              <w:bottom w:val="single" w:sz="4" w:space="0" w:color="auto"/>
              <w:right w:val="single" w:sz="4" w:space="0" w:color="auto"/>
            </w:tcBorders>
            <w:vAlign w:val="center"/>
          </w:tcPr>
          <w:p w14:paraId="0AE77F2E" w14:textId="3B7935B4" w:rsidR="00325C28" w:rsidRPr="002242BF" w:rsidRDefault="00325C28" w:rsidP="00325C28">
            <w:pPr>
              <w:jc w:val="center"/>
              <w:rPr>
                <w:rFonts w:ascii="Verdana" w:hAnsi="Verdana"/>
                <w:sz w:val="18"/>
                <w:szCs w:val="18"/>
              </w:rPr>
            </w:pPr>
            <w:r>
              <w:rPr>
                <w:rFonts w:ascii="Verdana" w:hAnsi="Verdana"/>
                <w:sz w:val="18"/>
                <w:szCs w:val="18"/>
              </w:rPr>
              <w:t xml:space="preserve">w.b. 07.09 </w:t>
            </w:r>
          </w:p>
        </w:tc>
        <w:tc>
          <w:tcPr>
            <w:tcW w:w="850" w:type="dxa"/>
            <w:tcBorders>
              <w:top w:val="single" w:sz="4" w:space="0" w:color="auto"/>
              <w:left w:val="single" w:sz="4" w:space="0" w:color="auto"/>
              <w:bottom w:val="single" w:sz="4" w:space="0" w:color="auto"/>
              <w:right w:val="single" w:sz="4" w:space="0" w:color="auto"/>
            </w:tcBorders>
            <w:vAlign w:val="center"/>
          </w:tcPr>
          <w:p w14:paraId="6E06C6F3" w14:textId="5FB85717" w:rsidR="00325C28" w:rsidRPr="002242BF" w:rsidRDefault="00325C28" w:rsidP="00325C28">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385445EB" w14:textId="77777777" w:rsidR="00325C28" w:rsidRPr="002242BF" w:rsidRDefault="00325C28" w:rsidP="00325C28">
            <w:pPr>
              <w:jc w:val="center"/>
              <w:rPr>
                <w:rFonts w:ascii="Verdana" w:hAnsi="Verdana"/>
                <w:sz w:val="18"/>
                <w:szCs w:val="18"/>
              </w:rPr>
            </w:pPr>
          </w:p>
        </w:tc>
      </w:tr>
      <w:tr w:rsidR="00325C28" w:rsidRPr="002242BF" w14:paraId="7530582C"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090F3398" w14:textId="1FC833D6" w:rsidR="00325C28" w:rsidRPr="008779B4" w:rsidRDefault="00325C28" w:rsidP="00325C28">
            <w:pPr>
              <w:rPr>
                <w:rFonts w:ascii="Verdana" w:hAnsi="Verdana" w:cs="Calibri"/>
                <w:b/>
                <w:color w:val="FF0000"/>
                <w:sz w:val="18"/>
                <w:szCs w:val="18"/>
              </w:rPr>
            </w:pPr>
            <w:r>
              <w:rPr>
                <w:rFonts w:ascii="Verdana" w:hAnsi="Verdana" w:cs="Calibri"/>
                <w:b/>
                <w:color w:val="FF0000"/>
                <w:sz w:val="18"/>
                <w:szCs w:val="18"/>
              </w:rPr>
              <w:t>Welf.</w:t>
            </w:r>
          </w:p>
          <w:p w14:paraId="53ECBBD8" w14:textId="12E7BA84" w:rsidR="00325C28" w:rsidRPr="005C79C1" w:rsidRDefault="00325C28" w:rsidP="00325C28">
            <w:pPr>
              <w:pStyle w:val="ListParagraph"/>
              <w:numPr>
                <w:ilvl w:val="0"/>
                <w:numId w:val="18"/>
              </w:numPr>
              <w:ind w:left="-45" w:hanging="66"/>
              <w:rPr>
                <w:rFonts w:ascii="Verdana" w:hAnsi="Verdana" w:cs="Arial"/>
                <w:sz w:val="15"/>
                <w:szCs w:val="15"/>
              </w:rPr>
            </w:pPr>
            <w:r>
              <w:rPr>
                <w:rFonts w:ascii="Verdana" w:hAnsi="Verdana" w:cs="Arial"/>
                <w:sz w:val="15"/>
                <w:szCs w:val="15"/>
              </w:rPr>
              <w:t>Pupils</w:t>
            </w:r>
            <w:r w:rsidRPr="005C79C1">
              <w:rPr>
                <w:rFonts w:ascii="Verdana" w:hAnsi="Verdana" w:cs="Arial"/>
                <w:sz w:val="15"/>
                <w:szCs w:val="15"/>
              </w:rPr>
              <w:t xml:space="preserve">’ mental health adversely affected during </w:t>
            </w:r>
            <w:r>
              <w:rPr>
                <w:rFonts w:ascii="Verdana" w:hAnsi="Verdana" w:cs="Arial"/>
                <w:sz w:val="15"/>
                <w:szCs w:val="15"/>
              </w:rPr>
              <w:t>closure</w:t>
            </w:r>
            <w:r w:rsidRPr="005C79C1">
              <w:rPr>
                <w:rFonts w:ascii="Verdana" w:hAnsi="Verdana" w:cs="Arial"/>
                <w:sz w:val="15"/>
                <w:szCs w:val="15"/>
              </w:rPr>
              <w:t xml:space="preserve"> and by the COVID-19 crisis </w:t>
            </w:r>
          </w:p>
          <w:p w14:paraId="3BEF323F" w14:textId="522E7836" w:rsidR="00325C28" w:rsidRPr="005C79C1" w:rsidRDefault="00325C28" w:rsidP="00325C28">
            <w:pPr>
              <w:ind w:left="-45" w:hanging="66"/>
              <w:rPr>
                <w:rFonts w:ascii="Verdana" w:hAnsi="Verdana" w:cs="Arial"/>
                <w:sz w:val="15"/>
                <w:szCs w:val="15"/>
              </w:rPr>
            </w:pPr>
            <w:r w:rsidRPr="005C79C1">
              <w:rPr>
                <w:rFonts w:ascii="Verdana" w:hAnsi="Verdana" w:cs="Arial"/>
                <w:sz w:val="15"/>
                <w:szCs w:val="15"/>
              </w:rPr>
              <w:t>-</w:t>
            </w:r>
            <w:r>
              <w:rPr>
                <w:rFonts w:ascii="Verdana" w:hAnsi="Verdana" w:cs="Arial"/>
                <w:sz w:val="15"/>
                <w:szCs w:val="15"/>
              </w:rPr>
              <w:t>M</w:t>
            </w:r>
            <w:r w:rsidRPr="005C79C1">
              <w:rPr>
                <w:rFonts w:ascii="Verdana" w:hAnsi="Verdana" w:cs="Arial"/>
                <w:sz w:val="15"/>
                <w:szCs w:val="15"/>
              </w:rPr>
              <w:t>ental health of staff</w:t>
            </w:r>
            <w:r>
              <w:rPr>
                <w:rFonts w:ascii="Verdana" w:hAnsi="Verdana" w:cs="Arial"/>
                <w:sz w:val="15"/>
                <w:szCs w:val="15"/>
              </w:rPr>
              <w:t xml:space="preserve"> </w:t>
            </w:r>
            <w:r w:rsidRPr="005C79C1">
              <w:rPr>
                <w:rFonts w:ascii="Verdana" w:hAnsi="Verdana" w:cs="Arial"/>
                <w:sz w:val="15"/>
                <w:szCs w:val="15"/>
              </w:rPr>
              <w:t xml:space="preserve">adversely affected during </w:t>
            </w:r>
            <w:r>
              <w:rPr>
                <w:rFonts w:ascii="Verdana" w:hAnsi="Verdana" w:cs="Arial"/>
                <w:sz w:val="15"/>
                <w:szCs w:val="15"/>
              </w:rPr>
              <w:t>closure</w:t>
            </w:r>
            <w:r w:rsidRPr="005C79C1">
              <w:rPr>
                <w:rFonts w:ascii="Verdana" w:hAnsi="Verdana" w:cs="Arial"/>
                <w:sz w:val="15"/>
                <w:szCs w:val="15"/>
              </w:rPr>
              <w:t xml:space="preserve"> and by the COVID-19 crisis</w:t>
            </w:r>
          </w:p>
          <w:p w14:paraId="6267807D" w14:textId="77777777" w:rsidR="00325C28" w:rsidRPr="005C79C1" w:rsidRDefault="00325C28" w:rsidP="00325C28">
            <w:pPr>
              <w:ind w:left="-45" w:hanging="66"/>
              <w:rPr>
                <w:rFonts w:ascii="Verdana" w:hAnsi="Verdana" w:cs="Arial"/>
                <w:sz w:val="15"/>
                <w:szCs w:val="15"/>
              </w:rPr>
            </w:pPr>
            <w:r w:rsidRPr="005C79C1">
              <w:rPr>
                <w:rFonts w:ascii="Verdana" w:hAnsi="Verdana" w:cs="Arial"/>
                <w:sz w:val="15"/>
                <w:szCs w:val="15"/>
              </w:rPr>
              <w:t>-Working from home can adversely affect mental health</w:t>
            </w:r>
          </w:p>
          <w:p w14:paraId="62904B4A" w14:textId="1738CF30" w:rsidR="00325C28" w:rsidRDefault="00325C28" w:rsidP="00325C28">
            <w:pPr>
              <w:ind w:left="-45" w:hanging="66"/>
              <w:rPr>
                <w:rFonts w:ascii="Verdana" w:hAnsi="Verdana" w:cs="Calibri"/>
                <w:b/>
                <w:color w:val="FF0000"/>
                <w:sz w:val="18"/>
                <w:szCs w:val="18"/>
              </w:rPr>
            </w:pPr>
            <w:r w:rsidRPr="005C79C1">
              <w:rPr>
                <w:rFonts w:ascii="Verdana" w:hAnsi="Verdana" w:cs="Arial"/>
                <w:sz w:val="15"/>
                <w:szCs w:val="15"/>
              </w:rPr>
              <w:t>-</w:t>
            </w:r>
            <w:r>
              <w:rPr>
                <w:rFonts w:ascii="Verdana" w:hAnsi="Verdana" w:cs="Arial"/>
                <w:sz w:val="15"/>
                <w:szCs w:val="15"/>
              </w:rPr>
              <w:t>Pupils</w:t>
            </w:r>
            <w:r w:rsidRPr="005C79C1">
              <w:rPr>
                <w:rFonts w:ascii="Verdana" w:hAnsi="Verdana" w:cs="Arial"/>
                <w:sz w:val="15"/>
                <w:szCs w:val="15"/>
              </w:rPr>
              <w:t xml:space="preserve"> and staff are </w:t>
            </w:r>
            <w:r w:rsidRPr="005C79C1">
              <w:rPr>
                <w:rFonts w:ascii="Verdana" w:hAnsi="Verdana" w:cs="Arial"/>
                <w:sz w:val="15"/>
                <w:szCs w:val="15"/>
              </w:rPr>
              <w:lastRenderedPageBreak/>
              <w:t>grieving because of loss of friends or family</w:t>
            </w:r>
          </w:p>
        </w:tc>
        <w:tc>
          <w:tcPr>
            <w:tcW w:w="992" w:type="dxa"/>
            <w:vMerge w:val="restart"/>
            <w:tcBorders>
              <w:top w:val="single" w:sz="4" w:space="0" w:color="auto"/>
              <w:left w:val="single" w:sz="4" w:space="0" w:color="auto"/>
              <w:right w:val="single" w:sz="4" w:space="0" w:color="auto"/>
            </w:tcBorders>
            <w:shd w:val="clear" w:color="auto" w:fill="FF0000"/>
          </w:tcPr>
          <w:p w14:paraId="54A54167"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5D8AC57" w14:textId="7F8AC7DC" w:rsidR="00325C28" w:rsidRPr="00623598" w:rsidRDefault="00325C28" w:rsidP="00325C28">
            <w:pPr>
              <w:rPr>
                <w:rFonts w:ascii="Verdana" w:hAnsi="Verdana"/>
                <w:sz w:val="18"/>
                <w:szCs w:val="18"/>
              </w:rPr>
            </w:pPr>
            <w:r w:rsidRPr="00623598">
              <w:rPr>
                <w:rFonts w:ascii="Verdana" w:hAnsi="Verdana"/>
                <w:sz w:val="18"/>
                <w:szCs w:val="18"/>
              </w:rPr>
              <w:t xml:space="preserve">One trained member of staff to be available </w:t>
            </w:r>
          </w:p>
          <w:p w14:paraId="20B33854" w14:textId="7C1B3658" w:rsidR="00325C28" w:rsidRPr="00623598" w:rsidRDefault="00325C28" w:rsidP="00325C28">
            <w:pPr>
              <w:rPr>
                <w:rFonts w:ascii="Verdana" w:hAnsi="Verdana" w:cstheme="minorBidi"/>
                <w:sz w:val="18"/>
                <w:szCs w:val="18"/>
              </w:rPr>
            </w:pPr>
            <w:r w:rsidRPr="00623598">
              <w:rPr>
                <w:rFonts w:ascii="Verdana" w:hAnsi="Verdana"/>
                <w:sz w:val="18"/>
                <w:szCs w:val="18"/>
              </w:rPr>
              <w:t>Majority of meetings to be held outside or at a 2m distance inside</w:t>
            </w:r>
            <w:r>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684A212" w14:textId="13151CBC" w:rsidR="00325C28" w:rsidRDefault="00325C28" w:rsidP="00325C28">
            <w:pPr>
              <w:jc w:val="center"/>
              <w:rPr>
                <w:rFonts w:ascii="Verdana" w:hAnsi="Verdana"/>
                <w:sz w:val="18"/>
                <w:szCs w:val="18"/>
              </w:rPr>
            </w:pPr>
            <w:r>
              <w:rPr>
                <w:rFonts w:ascii="Verdana" w:hAnsi="Verdana"/>
                <w:sz w:val="18"/>
                <w:szCs w:val="18"/>
              </w:rPr>
              <w:t>SLo</w:t>
            </w:r>
          </w:p>
        </w:tc>
        <w:tc>
          <w:tcPr>
            <w:tcW w:w="1418" w:type="dxa"/>
            <w:tcBorders>
              <w:top w:val="single" w:sz="4" w:space="0" w:color="auto"/>
              <w:left w:val="single" w:sz="4" w:space="0" w:color="auto"/>
              <w:bottom w:val="single" w:sz="4" w:space="0" w:color="auto"/>
              <w:right w:val="single" w:sz="4" w:space="0" w:color="auto"/>
            </w:tcBorders>
            <w:vAlign w:val="center"/>
          </w:tcPr>
          <w:p w14:paraId="794A3ED0" w14:textId="1A96E6C4" w:rsidR="00325C28" w:rsidRDefault="00325C28" w:rsidP="00325C28">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3058AD32" w14:textId="2FCC302B"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4F925EA" w14:textId="77777777" w:rsidR="00325C28" w:rsidRPr="002242BF" w:rsidRDefault="00325C28" w:rsidP="00325C28">
            <w:pPr>
              <w:jc w:val="center"/>
              <w:rPr>
                <w:rFonts w:ascii="Verdana" w:hAnsi="Verdana"/>
                <w:sz w:val="18"/>
                <w:szCs w:val="18"/>
              </w:rPr>
            </w:pPr>
          </w:p>
        </w:tc>
      </w:tr>
      <w:tr w:rsidR="00325C28" w:rsidRPr="002242BF" w14:paraId="7843E3F9"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1548F56"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40BAE49"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1260FD" w14:textId="4BAEBCF8" w:rsidR="00325C28" w:rsidRPr="00623598" w:rsidRDefault="00325C28" w:rsidP="00325C28">
            <w:pPr>
              <w:rPr>
                <w:rFonts w:ascii="Verdana" w:hAnsi="Verdana" w:cstheme="minorBidi"/>
                <w:sz w:val="18"/>
                <w:szCs w:val="18"/>
              </w:rPr>
            </w:pPr>
            <w:r w:rsidRPr="00623598">
              <w:rPr>
                <w:rFonts w:ascii="Verdana" w:hAnsi="Verdana"/>
                <w:sz w:val="18"/>
                <w:szCs w:val="18"/>
              </w:rPr>
              <w:t xml:space="preserve">Wellbeing/mental health is discussed regularly in PSHCE/virtual meetings </w:t>
            </w:r>
          </w:p>
        </w:tc>
        <w:tc>
          <w:tcPr>
            <w:tcW w:w="1134" w:type="dxa"/>
            <w:tcBorders>
              <w:top w:val="single" w:sz="4" w:space="0" w:color="auto"/>
              <w:left w:val="single" w:sz="4" w:space="0" w:color="auto"/>
              <w:bottom w:val="single" w:sz="4" w:space="0" w:color="auto"/>
              <w:right w:val="single" w:sz="4" w:space="0" w:color="auto"/>
            </w:tcBorders>
            <w:vAlign w:val="center"/>
          </w:tcPr>
          <w:p w14:paraId="266A4CA7" w14:textId="77777777" w:rsidR="00325C28" w:rsidRDefault="00325C28" w:rsidP="00325C28">
            <w:pPr>
              <w:jc w:val="center"/>
              <w:rPr>
                <w:rFonts w:ascii="Verdana" w:hAnsi="Verdana"/>
                <w:sz w:val="18"/>
                <w:szCs w:val="18"/>
              </w:rPr>
            </w:pPr>
            <w:r>
              <w:rPr>
                <w:rFonts w:ascii="Verdana" w:hAnsi="Verdana"/>
                <w:sz w:val="18"/>
                <w:szCs w:val="18"/>
              </w:rPr>
              <w:t>Teachers/</w:t>
            </w:r>
          </w:p>
          <w:p w14:paraId="2A1F8F25" w14:textId="07140757" w:rsidR="00325C28" w:rsidRDefault="00325C28" w:rsidP="00325C28">
            <w:pPr>
              <w:jc w:val="center"/>
              <w:rPr>
                <w:rFonts w:ascii="Verdana" w:hAnsi="Verdana"/>
                <w:sz w:val="18"/>
                <w:szCs w:val="18"/>
              </w:rPr>
            </w:pPr>
            <w:r>
              <w:rPr>
                <w:rFonts w:ascii="Verdana" w:hAnsi="Verdana"/>
                <w:sz w:val="18"/>
                <w:szCs w:val="18"/>
              </w:rPr>
              <w:t>TAs</w:t>
            </w:r>
          </w:p>
        </w:tc>
        <w:tc>
          <w:tcPr>
            <w:tcW w:w="1418" w:type="dxa"/>
            <w:tcBorders>
              <w:top w:val="single" w:sz="4" w:space="0" w:color="auto"/>
              <w:left w:val="single" w:sz="4" w:space="0" w:color="auto"/>
              <w:bottom w:val="single" w:sz="4" w:space="0" w:color="auto"/>
              <w:right w:val="single" w:sz="4" w:space="0" w:color="auto"/>
            </w:tcBorders>
            <w:vAlign w:val="center"/>
          </w:tcPr>
          <w:p w14:paraId="17C351FD" w14:textId="5C6E9BC5"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B2D1EB1" w14:textId="4760AB80"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CFF4697" w14:textId="77777777" w:rsidR="00325C28" w:rsidRPr="002242BF" w:rsidRDefault="00325C28" w:rsidP="00325C28">
            <w:pPr>
              <w:jc w:val="center"/>
              <w:rPr>
                <w:rFonts w:ascii="Verdana" w:hAnsi="Verdana"/>
                <w:sz w:val="18"/>
                <w:szCs w:val="18"/>
              </w:rPr>
            </w:pPr>
          </w:p>
        </w:tc>
      </w:tr>
      <w:tr w:rsidR="00325C28" w:rsidRPr="002242BF" w14:paraId="251DB884"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88EFE90"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0C8B042"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636482E" w14:textId="2F230F35" w:rsidR="00325C28" w:rsidRPr="00623598" w:rsidRDefault="00325C28" w:rsidP="00325C28">
            <w:pPr>
              <w:rPr>
                <w:rFonts w:ascii="Verdana" w:hAnsi="Verdana" w:cstheme="minorBidi"/>
                <w:sz w:val="18"/>
                <w:szCs w:val="18"/>
              </w:rPr>
            </w:pPr>
            <w:r w:rsidRPr="00623598">
              <w:rPr>
                <w:rFonts w:ascii="Verdana" w:hAnsi="Verdana"/>
                <w:sz w:val="18"/>
                <w:szCs w:val="18"/>
              </w:rPr>
              <w:t>Resources/websites to support the mental health of pupils are provided via newsletters, emails and website</w:t>
            </w:r>
          </w:p>
        </w:tc>
        <w:tc>
          <w:tcPr>
            <w:tcW w:w="1134" w:type="dxa"/>
            <w:tcBorders>
              <w:top w:val="single" w:sz="4" w:space="0" w:color="auto"/>
              <w:left w:val="single" w:sz="4" w:space="0" w:color="auto"/>
              <w:bottom w:val="single" w:sz="4" w:space="0" w:color="auto"/>
              <w:right w:val="single" w:sz="4" w:space="0" w:color="auto"/>
            </w:tcBorders>
            <w:vAlign w:val="center"/>
          </w:tcPr>
          <w:p w14:paraId="4B7BF952" w14:textId="32C46AAB" w:rsidR="00325C28" w:rsidRDefault="00325C28" w:rsidP="00325C28">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6E189075" w14:textId="2321E359"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F6AD842" w14:textId="62A02B15"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0F72A48" w14:textId="77777777" w:rsidR="00325C28" w:rsidRPr="002242BF" w:rsidRDefault="00325C28" w:rsidP="00325C28">
            <w:pPr>
              <w:jc w:val="center"/>
              <w:rPr>
                <w:rFonts w:ascii="Verdana" w:hAnsi="Verdana"/>
                <w:sz w:val="18"/>
                <w:szCs w:val="18"/>
              </w:rPr>
            </w:pPr>
          </w:p>
        </w:tc>
      </w:tr>
      <w:tr w:rsidR="00325C28" w:rsidRPr="002242BF" w14:paraId="07C75E68"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03C67D1"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8675CF6"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4809082" w14:textId="2AA72C13" w:rsidR="00325C28" w:rsidRPr="00623598" w:rsidRDefault="00325C28" w:rsidP="00325C28">
            <w:pPr>
              <w:rPr>
                <w:rFonts w:ascii="Verdana" w:hAnsi="Verdana" w:cstheme="minorBidi"/>
                <w:sz w:val="18"/>
                <w:szCs w:val="18"/>
              </w:rPr>
            </w:pPr>
            <w:r w:rsidRPr="00623598">
              <w:rPr>
                <w:rFonts w:ascii="Verdana" w:hAnsi="Verdana"/>
                <w:sz w:val="18"/>
                <w:szCs w:val="18"/>
              </w:rPr>
              <w:t>Welfare checks to continue for those children not in school – phone, text, email</w:t>
            </w:r>
            <w:r>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35F962C" w14:textId="77777777" w:rsidR="00325C28" w:rsidRDefault="00325C28" w:rsidP="00325C28">
            <w:pPr>
              <w:jc w:val="center"/>
              <w:rPr>
                <w:rFonts w:ascii="Verdana" w:hAnsi="Verdana"/>
                <w:sz w:val="18"/>
                <w:szCs w:val="18"/>
              </w:rPr>
            </w:pPr>
            <w:r>
              <w:rPr>
                <w:rFonts w:ascii="Verdana" w:hAnsi="Verdana"/>
                <w:sz w:val="18"/>
                <w:szCs w:val="18"/>
              </w:rPr>
              <w:t>Teachers/</w:t>
            </w:r>
          </w:p>
          <w:p w14:paraId="5334802A" w14:textId="0BFFE778" w:rsidR="00325C28" w:rsidRDefault="00325C28" w:rsidP="00325C28">
            <w:pPr>
              <w:jc w:val="center"/>
              <w:rPr>
                <w:rFonts w:ascii="Verdana" w:hAnsi="Verdana"/>
                <w:sz w:val="18"/>
                <w:szCs w:val="18"/>
              </w:rPr>
            </w:pPr>
            <w:r>
              <w:rPr>
                <w:rFonts w:ascii="Verdana" w:hAnsi="Verdana"/>
                <w:sz w:val="18"/>
                <w:szCs w:val="18"/>
              </w:rPr>
              <w:t>DSL</w:t>
            </w:r>
          </w:p>
        </w:tc>
        <w:tc>
          <w:tcPr>
            <w:tcW w:w="1418" w:type="dxa"/>
            <w:tcBorders>
              <w:top w:val="single" w:sz="4" w:space="0" w:color="auto"/>
              <w:left w:val="single" w:sz="4" w:space="0" w:color="auto"/>
              <w:bottom w:val="single" w:sz="4" w:space="0" w:color="auto"/>
              <w:right w:val="single" w:sz="4" w:space="0" w:color="auto"/>
            </w:tcBorders>
            <w:vAlign w:val="center"/>
          </w:tcPr>
          <w:p w14:paraId="20259E8B" w14:textId="4999ABC0" w:rsidR="00325C28" w:rsidRDefault="00325C28" w:rsidP="00325C28">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5E3FFD08" w14:textId="35A1BFD0"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7DB0122" w14:textId="77777777" w:rsidR="00325C28" w:rsidRPr="002242BF" w:rsidRDefault="00325C28" w:rsidP="00325C28">
            <w:pPr>
              <w:jc w:val="center"/>
              <w:rPr>
                <w:rFonts w:ascii="Verdana" w:hAnsi="Verdana"/>
                <w:sz w:val="18"/>
                <w:szCs w:val="18"/>
              </w:rPr>
            </w:pPr>
          </w:p>
        </w:tc>
      </w:tr>
      <w:tr w:rsidR="00325C28" w:rsidRPr="002242BF" w14:paraId="2F4509F9"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73F1B61"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B0A3705"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E1EF5D" w14:textId="402E4984" w:rsidR="00325C28" w:rsidRPr="00C3477E" w:rsidRDefault="00325C28" w:rsidP="00325C28">
            <w:pPr>
              <w:rPr>
                <w:rFonts w:ascii="Verdana" w:hAnsi="Verdana"/>
                <w:sz w:val="18"/>
                <w:szCs w:val="18"/>
              </w:rPr>
            </w:pPr>
            <w:r w:rsidRPr="00623598">
              <w:rPr>
                <w:rFonts w:ascii="Verdana" w:hAnsi="Verdana"/>
                <w:sz w:val="18"/>
                <w:szCs w:val="18"/>
              </w:rPr>
              <w:t xml:space="preserve">Parents asked to inform school of any issues that may affect the </w:t>
            </w:r>
            <w:r>
              <w:rPr>
                <w:rFonts w:ascii="Verdana" w:hAnsi="Verdana"/>
                <w:sz w:val="18"/>
                <w:szCs w:val="18"/>
              </w:rPr>
              <w:t>children</w:t>
            </w:r>
            <w:r w:rsidRPr="00623598">
              <w:rPr>
                <w:rFonts w:ascii="Verdana" w:hAnsi="Verdana"/>
                <w:sz w:val="18"/>
                <w:szCs w:val="18"/>
              </w:rPr>
              <w:t>, e.g. bereavement, illness</w:t>
            </w:r>
            <w:r>
              <w:rPr>
                <w:rFonts w:ascii="Verdana" w:hAnsi="Verdana"/>
                <w:sz w:val="18"/>
                <w:szCs w:val="18"/>
              </w:rPr>
              <w:t>. None received yet.</w:t>
            </w:r>
          </w:p>
        </w:tc>
        <w:tc>
          <w:tcPr>
            <w:tcW w:w="1134" w:type="dxa"/>
            <w:tcBorders>
              <w:top w:val="single" w:sz="4" w:space="0" w:color="auto"/>
              <w:left w:val="single" w:sz="4" w:space="0" w:color="auto"/>
              <w:bottom w:val="single" w:sz="4" w:space="0" w:color="auto"/>
              <w:right w:val="single" w:sz="4" w:space="0" w:color="auto"/>
            </w:tcBorders>
            <w:vAlign w:val="center"/>
          </w:tcPr>
          <w:p w14:paraId="44A88360" w14:textId="0E58CC09" w:rsidR="00325C28" w:rsidRDefault="00325C28" w:rsidP="00325C28">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0FC4C362" w14:textId="09A09553" w:rsidR="00325C28" w:rsidRDefault="00325C28" w:rsidP="00325C28">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0A884159" w14:textId="36752891"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83FB665" w14:textId="77777777" w:rsidR="00325C28" w:rsidRPr="002242BF" w:rsidRDefault="00325C28" w:rsidP="00325C28">
            <w:pPr>
              <w:jc w:val="center"/>
              <w:rPr>
                <w:rFonts w:ascii="Verdana" w:hAnsi="Verdana"/>
                <w:sz w:val="18"/>
                <w:szCs w:val="18"/>
              </w:rPr>
            </w:pPr>
          </w:p>
        </w:tc>
      </w:tr>
      <w:tr w:rsidR="00325C28" w:rsidRPr="002242BF" w14:paraId="13F62DB2"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248236BA"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27A38B1"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342D41B" w14:textId="559F9B03" w:rsidR="00325C28" w:rsidRPr="00623598" w:rsidRDefault="00325C28" w:rsidP="00325C28">
            <w:pPr>
              <w:rPr>
                <w:rFonts w:ascii="Verdana" w:hAnsi="Verdana"/>
                <w:sz w:val="18"/>
                <w:szCs w:val="18"/>
              </w:rPr>
            </w:pPr>
            <w:r w:rsidRPr="00623598">
              <w:rPr>
                <w:rFonts w:ascii="Verdana" w:hAnsi="Verdana"/>
                <w:sz w:val="18"/>
                <w:szCs w:val="18"/>
              </w:rPr>
              <w:t xml:space="preserve">Planned for possible mental health, pastoral or wider wellbeing support for </w:t>
            </w:r>
            <w:r>
              <w:rPr>
                <w:rFonts w:ascii="Verdana" w:hAnsi="Verdana"/>
                <w:sz w:val="18"/>
                <w:szCs w:val="18"/>
              </w:rPr>
              <w:t>children</w:t>
            </w:r>
            <w:r w:rsidRPr="00623598">
              <w:rPr>
                <w:rFonts w:ascii="Verdana" w:hAnsi="Verdana"/>
                <w:sz w:val="18"/>
                <w:szCs w:val="18"/>
              </w:rPr>
              <w:t xml:space="preserve"> returning to school - considered how these might apply to </w:t>
            </w:r>
            <w:r>
              <w:rPr>
                <w:rFonts w:ascii="Verdana" w:hAnsi="Verdana"/>
                <w:sz w:val="18"/>
                <w:szCs w:val="18"/>
              </w:rPr>
              <w:t>children</w:t>
            </w:r>
            <w:r w:rsidRPr="00623598">
              <w:rPr>
                <w:rFonts w:ascii="Verdana" w:hAnsi="Verdana"/>
                <w:sz w:val="18"/>
                <w:szCs w:val="18"/>
              </w:rPr>
              <w:t xml:space="preserve"> who were not previously affected.</w:t>
            </w:r>
          </w:p>
          <w:p w14:paraId="71FD1C24" w14:textId="2DF5AE73" w:rsidR="00325C28" w:rsidRPr="00623598" w:rsidRDefault="00325C28" w:rsidP="00325C28">
            <w:pPr>
              <w:rPr>
                <w:rFonts w:ascii="Verdana" w:hAnsi="Verdana"/>
                <w:sz w:val="18"/>
                <w:szCs w:val="18"/>
              </w:rPr>
            </w:pPr>
            <w:r w:rsidRPr="00623598">
              <w:rPr>
                <w:rFonts w:ascii="Verdana" w:hAnsi="Verdana"/>
                <w:sz w:val="18"/>
                <w:szCs w:val="18"/>
              </w:rPr>
              <w:t>Wider support identified</w:t>
            </w:r>
            <w:r>
              <w:rPr>
                <w:rFonts w:ascii="Verdana" w:hAnsi="Verdana"/>
                <w:sz w:val="18"/>
                <w:szCs w:val="18"/>
              </w:rPr>
              <w:t>. PASS (Pupil Attitudes to Self and School) survey to be completed</w:t>
            </w:r>
          </w:p>
        </w:tc>
        <w:tc>
          <w:tcPr>
            <w:tcW w:w="1134" w:type="dxa"/>
            <w:tcBorders>
              <w:top w:val="single" w:sz="4" w:space="0" w:color="auto"/>
              <w:left w:val="single" w:sz="4" w:space="0" w:color="auto"/>
              <w:bottom w:val="single" w:sz="4" w:space="0" w:color="auto"/>
              <w:right w:val="single" w:sz="4" w:space="0" w:color="auto"/>
            </w:tcBorders>
            <w:vAlign w:val="center"/>
          </w:tcPr>
          <w:p w14:paraId="162D8585" w14:textId="47DB3F2C" w:rsidR="00325C28" w:rsidRDefault="00325C28" w:rsidP="00325C28">
            <w:pPr>
              <w:jc w:val="center"/>
              <w:rPr>
                <w:rFonts w:ascii="Verdana" w:hAnsi="Verdana"/>
                <w:sz w:val="18"/>
                <w:szCs w:val="18"/>
              </w:rPr>
            </w:pPr>
            <w:r>
              <w:rPr>
                <w:rFonts w:ascii="Verdana" w:hAnsi="Verdana"/>
                <w:sz w:val="18"/>
                <w:szCs w:val="18"/>
              </w:rPr>
              <w:t>JG</w:t>
            </w:r>
          </w:p>
        </w:tc>
        <w:tc>
          <w:tcPr>
            <w:tcW w:w="1418" w:type="dxa"/>
            <w:tcBorders>
              <w:top w:val="single" w:sz="4" w:space="0" w:color="auto"/>
              <w:left w:val="single" w:sz="4" w:space="0" w:color="auto"/>
              <w:bottom w:val="single" w:sz="4" w:space="0" w:color="auto"/>
              <w:right w:val="single" w:sz="4" w:space="0" w:color="auto"/>
            </w:tcBorders>
            <w:vAlign w:val="center"/>
          </w:tcPr>
          <w:p w14:paraId="6B67FD48" w14:textId="35814B5F" w:rsidR="00325C28" w:rsidRDefault="00325C28" w:rsidP="00325C28">
            <w:pPr>
              <w:jc w:val="center"/>
              <w:rPr>
                <w:rFonts w:ascii="Verdana" w:hAnsi="Verdana"/>
                <w:sz w:val="18"/>
                <w:szCs w:val="18"/>
              </w:rPr>
            </w:pPr>
            <w:r>
              <w:rPr>
                <w:rFonts w:ascii="Verdana" w:hAnsi="Verdana"/>
                <w:sz w:val="18"/>
                <w:szCs w:val="18"/>
              </w:rPr>
              <w:t>w.b.15.06</w:t>
            </w:r>
          </w:p>
        </w:tc>
        <w:tc>
          <w:tcPr>
            <w:tcW w:w="850" w:type="dxa"/>
            <w:tcBorders>
              <w:top w:val="single" w:sz="4" w:space="0" w:color="auto"/>
              <w:left w:val="single" w:sz="4" w:space="0" w:color="auto"/>
              <w:bottom w:val="single" w:sz="4" w:space="0" w:color="auto"/>
              <w:right w:val="single" w:sz="4" w:space="0" w:color="auto"/>
            </w:tcBorders>
            <w:vAlign w:val="center"/>
          </w:tcPr>
          <w:p w14:paraId="0F6C9551" w14:textId="47A2012A"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3A8F61A" w14:textId="77777777" w:rsidR="00325C28" w:rsidRPr="002242BF" w:rsidRDefault="00325C28" w:rsidP="00325C28">
            <w:pPr>
              <w:jc w:val="center"/>
              <w:rPr>
                <w:rFonts w:ascii="Verdana" w:hAnsi="Verdana"/>
                <w:sz w:val="18"/>
                <w:szCs w:val="18"/>
              </w:rPr>
            </w:pPr>
          </w:p>
        </w:tc>
      </w:tr>
      <w:tr w:rsidR="00325C28" w:rsidRPr="002242BF" w14:paraId="27B58405"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69C61AA"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85B5FD2"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B390FC" w14:textId="77777777" w:rsidR="00325C28" w:rsidRPr="00623598" w:rsidRDefault="00325C28" w:rsidP="00325C28">
            <w:pPr>
              <w:rPr>
                <w:rFonts w:ascii="Verdana" w:hAnsi="Verdana"/>
                <w:sz w:val="18"/>
                <w:szCs w:val="18"/>
              </w:rPr>
            </w:pPr>
            <w:r w:rsidRPr="00623598">
              <w:rPr>
                <w:rFonts w:ascii="Verdana" w:hAnsi="Verdana"/>
                <w:sz w:val="18"/>
                <w:szCs w:val="18"/>
              </w:rPr>
              <w:t>Staff may be tired in the initial stage – alert, lack of rest, access to food/drink</w:t>
            </w:r>
          </w:p>
          <w:p w14:paraId="2191C32F" w14:textId="631A04AC" w:rsidR="00325C28" w:rsidRPr="00623598" w:rsidRDefault="00325C28" w:rsidP="00325C28">
            <w:pPr>
              <w:rPr>
                <w:rFonts w:ascii="Verdana" w:hAnsi="Verdana" w:cstheme="minorBidi"/>
                <w:sz w:val="18"/>
                <w:szCs w:val="18"/>
              </w:rPr>
            </w:pPr>
            <w:r w:rsidRPr="00623598">
              <w:rPr>
                <w:rFonts w:ascii="Verdana" w:hAnsi="Verdana"/>
                <w:sz w:val="18"/>
                <w:szCs w:val="18"/>
              </w:rPr>
              <w:t>Ensured breaks and space to rest</w:t>
            </w:r>
            <w:r>
              <w:rPr>
                <w:rFonts w:ascii="Verdana" w:hAnsi="Verdana"/>
                <w:sz w:val="18"/>
                <w:szCs w:val="18"/>
              </w:rPr>
              <w:t xml:space="preserve">. Staff </w:t>
            </w:r>
            <w:r w:rsidR="00203B60">
              <w:rPr>
                <w:rFonts w:ascii="Verdana" w:hAnsi="Verdana"/>
                <w:sz w:val="18"/>
                <w:szCs w:val="18"/>
              </w:rPr>
              <w:t>using outside hall and food tech.</w:t>
            </w:r>
          </w:p>
        </w:tc>
        <w:tc>
          <w:tcPr>
            <w:tcW w:w="1134" w:type="dxa"/>
            <w:tcBorders>
              <w:top w:val="single" w:sz="4" w:space="0" w:color="auto"/>
              <w:left w:val="single" w:sz="4" w:space="0" w:color="auto"/>
              <w:bottom w:val="single" w:sz="4" w:space="0" w:color="auto"/>
              <w:right w:val="single" w:sz="4" w:space="0" w:color="auto"/>
            </w:tcBorders>
            <w:vAlign w:val="center"/>
          </w:tcPr>
          <w:p w14:paraId="6FF9A296" w14:textId="648045F3" w:rsidR="00325C28" w:rsidRDefault="00325C28" w:rsidP="00325C28">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56DF3D64" w14:textId="6B38AA75"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4D430A8E" w14:textId="2D1394D5"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FF8D2A3" w14:textId="77777777" w:rsidR="00325C28" w:rsidRPr="002242BF" w:rsidRDefault="00325C28" w:rsidP="00325C28">
            <w:pPr>
              <w:jc w:val="center"/>
              <w:rPr>
                <w:rFonts w:ascii="Verdana" w:hAnsi="Verdana"/>
                <w:sz w:val="18"/>
                <w:szCs w:val="18"/>
              </w:rPr>
            </w:pPr>
          </w:p>
        </w:tc>
      </w:tr>
      <w:tr w:rsidR="00325C28" w:rsidRPr="002242BF" w14:paraId="4B6D7F1C"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E4BFAE9"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3E5AD69"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5E2E3B2" w14:textId="16D8E6A4" w:rsidR="00325C28" w:rsidRPr="00623598" w:rsidRDefault="00325C28" w:rsidP="00325C28">
            <w:pPr>
              <w:rPr>
                <w:rFonts w:ascii="Verdana" w:hAnsi="Verdana"/>
                <w:sz w:val="18"/>
                <w:szCs w:val="18"/>
              </w:rPr>
            </w:pPr>
            <w:r w:rsidRPr="00623598">
              <w:rPr>
                <w:rFonts w:ascii="Verdana" w:hAnsi="Verdana"/>
                <w:sz w:val="18"/>
                <w:szCs w:val="18"/>
              </w:rPr>
              <w:t>Encourage staff to focus on their wellbeing</w:t>
            </w:r>
          </w:p>
          <w:p w14:paraId="57E2B2B8" w14:textId="55079BA3" w:rsidR="00325C28" w:rsidRPr="00623598" w:rsidRDefault="00325C28" w:rsidP="00325C28">
            <w:pPr>
              <w:rPr>
                <w:rFonts w:ascii="Verdana" w:hAnsi="Verdana" w:cstheme="minorBidi"/>
                <w:sz w:val="18"/>
                <w:szCs w:val="18"/>
              </w:rPr>
            </w:pPr>
            <w:r w:rsidRPr="00623598">
              <w:rPr>
                <w:rFonts w:ascii="Verdana" w:hAnsi="Verdana"/>
                <w:sz w:val="18"/>
                <w:szCs w:val="18"/>
              </w:rPr>
              <w:t>Line managers are proactive in discussing wellbeing with the staff that they manage, including their workload</w:t>
            </w:r>
            <w:r w:rsidR="00203B60">
              <w:rPr>
                <w:rFonts w:ascii="Verdana" w:hAnsi="Verdana"/>
                <w:sz w:val="18"/>
                <w:szCs w:val="18"/>
              </w:rPr>
              <w:t>. Add to staff meeting agenda and include in performance management reviews.</w:t>
            </w:r>
          </w:p>
        </w:tc>
        <w:tc>
          <w:tcPr>
            <w:tcW w:w="1134" w:type="dxa"/>
            <w:tcBorders>
              <w:top w:val="single" w:sz="4" w:space="0" w:color="auto"/>
              <w:left w:val="single" w:sz="4" w:space="0" w:color="auto"/>
              <w:bottom w:val="single" w:sz="4" w:space="0" w:color="auto"/>
              <w:right w:val="single" w:sz="4" w:space="0" w:color="auto"/>
            </w:tcBorders>
            <w:vAlign w:val="center"/>
          </w:tcPr>
          <w:p w14:paraId="2EEF33D5" w14:textId="317AFADE" w:rsidR="00325C28" w:rsidRDefault="00325C28" w:rsidP="00325C28">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29A436F1" w14:textId="5FD4744D"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BDC76BF" w14:textId="5F9C902B"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3C443E4" w14:textId="77777777" w:rsidR="00325C28" w:rsidRPr="002242BF" w:rsidRDefault="00325C28" w:rsidP="00325C28">
            <w:pPr>
              <w:jc w:val="center"/>
              <w:rPr>
                <w:rFonts w:ascii="Verdana" w:hAnsi="Verdana"/>
                <w:sz w:val="18"/>
                <w:szCs w:val="18"/>
              </w:rPr>
            </w:pPr>
          </w:p>
        </w:tc>
      </w:tr>
      <w:tr w:rsidR="00325C28" w:rsidRPr="002242BF" w14:paraId="52343FD2"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2B2239F"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470D6B6B"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68BDFD7" w14:textId="1A5D702E" w:rsidR="00325C28" w:rsidRPr="00623598" w:rsidRDefault="00325C28" w:rsidP="00325C28">
            <w:pPr>
              <w:rPr>
                <w:rFonts w:ascii="Verdana" w:hAnsi="Verdana" w:cstheme="minorBidi"/>
                <w:sz w:val="18"/>
                <w:szCs w:val="18"/>
              </w:rPr>
            </w:pPr>
            <w:r w:rsidRPr="00623598">
              <w:rPr>
                <w:rFonts w:ascii="Verdana" w:hAnsi="Verdana"/>
                <w:sz w:val="18"/>
                <w:szCs w:val="18"/>
              </w:rPr>
              <w:t>Staff briefings and training have included content on wellbeing</w:t>
            </w:r>
            <w:r w:rsidR="00475EC7">
              <w:rPr>
                <w:rFonts w:ascii="Verdana" w:hAnsi="Verdana"/>
                <w:sz w:val="18"/>
                <w:szCs w:val="18"/>
              </w:rPr>
              <w:t>. Wellbeing lead briefed on developing role 16.09.2020.</w:t>
            </w:r>
          </w:p>
        </w:tc>
        <w:tc>
          <w:tcPr>
            <w:tcW w:w="1134" w:type="dxa"/>
            <w:tcBorders>
              <w:top w:val="single" w:sz="4" w:space="0" w:color="auto"/>
              <w:left w:val="single" w:sz="4" w:space="0" w:color="auto"/>
              <w:bottom w:val="single" w:sz="4" w:space="0" w:color="auto"/>
              <w:right w:val="single" w:sz="4" w:space="0" w:color="auto"/>
            </w:tcBorders>
            <w:vAlign w:val="center"/>
          </w:tcPr>
          <w:p w14:paraId="7F17050E" w14:textId="72D5056F" w:rsidR="00325C28" w:rsidRDefault="00325C28" w:rsidP="00325C28">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3129F501" w14:textId="747EA40F"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1A8F836" w14:textId="1453A0C8"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A470915" w14:textId="77777777" w:rsidR="00325C28" w:rsidRPr="002242BF" w:rsidRDefault="00325C28" w:rsidP="00325C28">
            <w:pPr>
              <w:jc w:val="center"/>
              <w:rPr>
                <w:rFonts w:ascii="Verdana" w:hAnsi="Verdana"/>
                <w:sz w:val="18"/>
                <w:szCs w:val="18"/>
              </w:rPr>
            </w:pPr>
          </w:p>
        </w:tc>
      </w:tr>
      <w:tr w:rsidR="00325C28" w:rsidRPr="002242BF" w14:paraId="2E377DDF"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9814949"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FE541DF"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49853CA" w14:textId="280AEFAC" w:rsidR="00325C28" w:rsidRPr="00623598" w:rsidRDefault="00325C28" w:rsidP="00325C28">
            <w:pPr>
              <w:rPr>
                <w:rFonts w:ascii="Verdana" w:hAnsi="Verdana" w:cstheme="minorBidi"/>
                <w:sz w:val="18"/>
                <w:szCs w:val="18"/>
              </w:rPr>
            </w:pPr>
            <w:r w:rsidRPr="00623598">
              <w:rPr>
                <w:rFonts w:ascii="Verdana" w:hAnsi="Verdana"/>
                <w:sz w:val="18"/>
                <w:szCs w:val="18"/>
              </w:rPr>
              <w:t>Staff have been signposted to useful websites and resources</w:t>
            </w:r>
            <w:r w:rsidR="00203B60">
              <w:rPr>
                <w:rFonts w:ascii="Verdana" w:hAnsi="Verdana"/>
                <w:sz w:val="18"/>
                <w:szCs w:val="18"/>
              </w:rPr>
              <w:t xml:space="preserve"> (Employee Assistance Programme. FH to meet SLT and ‘champion’.</w:t>
            </w:r>
          </w:p>
        </w:tc>
        <w:tc>
          <w:tcPr>
            <w:tcW w:w="1134" w:type="dxa"/>
            <w:tcBorders>
              <w:top w:val="single" w:sz="4" w:space="0" w:color="auto"/>
              <w:left w:val="single" w:sz="4" w:space="0" w:color="auto"/>
              <w:bottom w:val="single" w:sz="4" w:space="0" w:color="auto"/>
              <w:right w:val="single" w:sz="4" w:space="0" w:color="auto"/>
            </w:tcBorders>
            <w:vAlign w:val="center"/>
          </w:tcPr>
          <w:p w14:paraId="52D343E6" w14:textId="1E7218E8" w:rsidR="00325C28" w:rsidRDefault="00325C28" w:rsidP="00325C28">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0DE0AE64" w14:textId="3968B77B"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F8EF203" w14:textId="674BE65B"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9E76C6E" w14:textId="77777777" w:rsidR="00325C28" w:rsidRPr="002242BF" w:rsidRDefault="00325C28" w:rsidP="00325C28">
            <w:pPr>
              <w:jc w:val="center"/>
              <w:rPr>
                <w:rFonts w:ascii="Verdana" w:hAnsi="Verdana"/>
                <w:sz w:val="18"/>
                <w:szCs w:val="18"/>
              </w:rPr>
            </w:pPr>
          </w:p>
        </w:tc>
      </w:tr>
      <w:tr w:rsidR="00325C28" w:rsidRPr="002242BF" w14:paraId="37D838EB"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282F591"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65137991"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372053D" w14:textId="77777777" w:rsidR="00325C28" w:rsidRPr="00623598" w:rsidRDefault="00325C28" w:rsidP="00325C28">
            <w:pPr>
              <w:rPr>
                <w:rFonts w:ascii="Verdana" w:hAnsi="Verdana"/>
                <w:sz w:val="18"/>
                <w:szCs w:val="18"/>
              </w:rPr>
            </w:pPr>
            <w:r w:rsidRPr="00623598">
              <w:rPr>
                <w:rFonts w:ascii="Verdana" w:hAnsi="Verdana"/>
                <w:sz w:val="18"/>
                <w:szCs w:val="18"/>
              </w:rPr>
              <w:t>Staff have been supported to work in flexible ways to support their mental health</w:t>
            </w:r>
          </w:p>
          <w:p w14:paraId="1C7B1C4D" w14:textId="283FDC30" w:rsidR="00325C28" w:rsidRPr="00623598" w:rsidRDefault="00325C28" w:rsidP="00325C28">
            <w:pPr>
              <w:rPr>
                <w:rFonts w:ascii="Verdana" w:hAnsi="Verdana" w:cstheme="minorBidi"/>
                <w:sz w:val="18"/>
                <w:szCs w:val="18"/>
              </w:rPr>
            </w:pPr>
            <w:r w:rsidRPr="00623598">
              <w:rPr>
                <w:rFonts w:ascii="Verdana" w:hAnsi="Verdana"/>
                <w:sz w:val="18"/>
                <w:szCs w:val="18"/>
              </w:rPr>
              <w:t>Appropriate work plans have been agreed with support provided where necessary</w:t>
            </w:r>
          </w:p>
        </w:tc>
        <w:tc>
          <w:tcPr>
            <w:tcW w:w="1134" w:type="dxa"/>
            <w:tcBorders>
              <w:top w:val="single" w:sz="4" w:space="0" w:color="auto"/>
              <w:left w:val="single" w:sz="4" w:space="0" w:color="auto"/>
              <w:bottom w:val="single" w:sz="4" w:space="0" w:color="auto"/>
              <w:right w:val="single" w:sz="4" w:space="0" w:color="auto"/>
            </w:tcBorders>
            <w:vAlign w:val="center"/>
          </w:tcPr>
          <w:p w14:paraId="39F96B8C" w14:textId="5B66A104" w:rsidR="00325C28" w:rsidRDefault="00325C28" w:rsidP="00325C28">
            <w:pPr>
              <w:jc w:val="center"/>
              <w:rPr>
                <w:rFonts w:ascii="Verdana" w:hAnsi="Verdana"/>
                <w:sz w:val="18"/>
                <w:szCs w:val="18"/>
              </w:rPr>
            </w:pPr>
            <w:r>
              <w:rPr>
                <w:rFonts w:ascii="Verdana" w:hAnsi="Verdana"/>
                <w:sz w:val="18"/>
                <w:szCs w:val="18"/>
              </w:rPr>
              <w:t>Line Managers</w:t>
            </w:r>
          </w:p>
        </w:tc>
        <w:tc>
          <w:tcPr>
            <w:tcW w:w="1418" w:type="dxa"/>
            <w:tcBorders>
              <w:top w:val="single" w:sz="4" w:space="0" w:color="auto"/>
              <w:left w:val="single" w:sz="4" w:space="0" w:color="auto"/>
              <w:bottom w:val="single" w:sz="4" w:space="0" w:color="auto"/>
              <w:right w:val="single" w:sz="4" w:space="0" w:color="auto"/>
            </w:tcBorders>
            <w:vAlign w:val="center"/>
          </w:tcPr>
          <w:p w14:paraId="309FAED4" w14:textId="0153B00C"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902D41A" w14:textId="65D118C2"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C8FE885" w14:textId="77777777" w:rsidR="00325C28" w:rsidRPr="002242BF" w:rsidRDefault="00325C28" w:rsidP="00325C28">
            <w:pPr>
              <w:jc w:val="center"/>
              <w:rPr>
                <w:rFonts w:ascii="Verdana" w:hAnsi="Verdana"/>
                <w:sz w:val="18"/>
                <w:szCs w:val="18"/>
              </w:rPr>
            </w:pPr>
          </w:p>
        </w:tc>
      </w:tr>
      <w:tr w:rsidR="00325C28" w:rsidRPr="002242BF" w14:paraId="3586E0F0"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7D0C59EC"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5DE2A8AC"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8555009" w14:textId="4F8F4F7D" w:rsidR="00325C28" w:rsidRPr="00623598" w:rsidRDefault="00325C28" w:rsidP="00325C28">
            <w:pPr>
              <w:rPr>
                <w:rFonts w:ascii="Verdana" w:hAnsi="Verdana" w:cstheme="minorBidi"/>
                <w:sz w:val="18"/>
                <w:szCs w:val="18"/>
              </w:rPr>
            </w:pPr>
            <w:r w:rsidRPr="00623598">
              <w:rPr>
                <w:rFonts w:ascii="Verdana" w:hAnsi="Verdana"/>
                <w:sz w:val="18"/>
                <w:szCs w:val="18"/>
              </w:rPr>
              <w:t>Staff working from home may help provide remote learning for any pupils who need to stay at home, CPD, work to support school</w:t>
            </w:r>
            <w:r>
              <w:rPr>
                <w:rFonts w:ascii="Verdana" w:hAnsi="Verdana"/>
                <w:sz w:val="18"/>
                <w:szCs w:val="18"/>
              </w:rPr>
              <w:t>.</w:t>
            </w:r>
            <w:r w:rsidR="00203B60">
              <w:rPr>
                <w:rFonts w:ascii="Verdana" w:hAnsi="Verdana"/>
                <w:sz w:val="18"/>
                <w:szCs w:val="18"/>
              </w:rPr>
              <w:t xml:space="preserve"> All staff in school unless ill, signed off or </w:t>
            </w:r>
            <w:r w:rsidR="008D00B1">
              <w:rPr>
                <w:rFonts w:ascii="Verdana" w:hAnsi="Verdana"/>
                <w:sz w:val="18"/>
                <w:szCs w:val="18"/>
              </w:rPr>
              <w:t>self-certificating</w:t>
            </w:r>
            <w:r w:rsidR="00203B60">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BEC224B" w14:textId="19E7EC18" w:rsidR="00325C28" w:rsidRDefault="00325C28" w:rsidP="00325C28">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4CEC537D" w14:textId="02955EFB"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14BBDC0" w14:textId="21AFB34E"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1BB3255" w14:textId="77777777" w:rsidR="00325C28" w:rsidRPr="002242BF" w:rsidRDefault="00325C28" w:rsidP="00325C28">
            <w:pPr>
              <w:jc w:val="center"/>
              <w:rPr>
                <w:rFonts w:ascii="Verdana" w:hAnsi="Verdana"/>
                <w:sz w:val="18"/>
                <w:szCs w:val="18"/>
              </w:rPr>
            </w:pPr>
          </w:p>
        </w:tc>
      </w:tr>
      <w:tr w:rsidR="00325C28" w:rsidRPr="002242BF" w14:paraId="39344BA7"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12702CFC"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47A7232"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357BDDC" w14:textId="57682E6F" w:rsidR="00325C28" w:rsidRPr="00623598" w:rsidRDefault="00325C28" w:rsidP="00325C28">
            <w:pPr>
              <w:rPr>
                <w:rFonts w:ascii="Verdana" w:hAnsi="Verdana" w:cstheme="minorBidi"/>
                <w:sz w:val="18"/>
                <w:szCs w:val="18"/>
              </w:rPr>
            </w:pPr>
            <w:r w:rsidRPr="00623598">
              <w:rPr>
                <w:rFonts w:ascii="Verdana" w:hAnsi="Verdana"/>
                <w:sz w:val="18"/>
                <w:szCs w:val="18"/>
              </w:rPr>
              <w:t>Staff working from home due to self-isolation have regular catch-ups with line managers</w:t>
            </w:r>
            <w:r>
              <w:rPr>
                <w:rFonts w:ascii="Verdana" w:hAnsi="Verdana"/>
                <w:sz w:val="18"/>
                <w:szCs w:val="18"/>
              </w:rPr>
              <w:t>.</w:t>
            </w:r>
            <w:r w:rsidR="00203B60">
              <w:rPr>
                <w:rFonts w:ascii="Verdana" w:hAnsi="Verdana"/>
                <w:sz w:val="18"/>
                <w:szCs w:val="18"/>
              </w:rPr>
              <w:t xml:space="preserve"> Currently none at home.</w:t>
            </w:r>
          </w:p>
        </w:tc>
        <w:tc>
          <w:tcPr>
            <w:tcW w:w="1134" w:type="dxa"/>
            <w:tcBorders>
              <w:top w:val="single" w:sz="4" w:space="0" w:color="auto"/>
              <w:left w:val="single" w:sz="4" w:space="0" w:color="auto"/>
              <w:bottom w:val="single" w:sz="4" w:space="0" w:color="auto"/>
              <w:right w:val="single" w:sz="4" w:space="0" w:color="auto"/>
            </w:tcBorders>
            <w:vAlign w:val="center"/>
          </w:tcPr>
          <w:p w14:paraId="381B985C" w14:textId="040BA4C2" w:rsidR="00325C28" w:rsidRDefault="00325C28" w:rsidP="00325C28">
            <w:pPr>
              <w:jc w:val="center"/>
              <w:rPr>
                <w:rFonts w:ascii="Verdana" w:hAnsi="Verdana"/>
                <w:sz w:val="18"/>
                <w:szCs w:val="18"/>
              </w:rPr>
            </w:pPr>
            <w:r>
              <w:rPr>
                <w:rFonts w:ascii="Verdana" w:hAnsi="Verdana"/>
                <w:sz w:val="18"/>
                <w:szCs w:val="18"/>
              </w:rPr>
              <w:t>SM</w:t>
            </w:r>
          </w:p>
        </w:tc>
        <w:tc>
          <w:tcPr>
            <w:tcW w:w="1418" w:type="dxa"/>
            <w:tcBorders>
              <w:top w:val="single" w:sz="4" w:space="0" w:color="auto"/>
              <w:left w:val="single" w:sz="4" w:space="0" w:color="auto"/>
              <w:bottom w:val="single" w:sz="4" w:space="0" w:color="auto"/>
              <w:right w:val="single" w:sz="4" w:space="0" w:color="auto"/>
            </w:tcBorders>
            <w:vAlign w:val="center"/>
          </w:tcPr>
          <w:p w14:paraId="15B0C96E" w14:textId="37697384"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A2C49CB" w14:textId="6C7E6F3B"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017B980" w14:textId="77777777" w:rsidR="00325C28" w:rsidRPr="002242BF" w:rsidRDefault="00325C28" w:rsidP="00325C28">
            <w:pPr>
              <w:jc w:val="center"/>
              <w:rPr>
                <w:rFonts w:ascii="Verdana" w:hAnsi="Verdana"/>
                <w:sz w:val="18"/>
                <w:szCs w:val="18"/>
              </w:rPr>
            </w:pPr>
          </w:p>
        </w:tc>
      </w:tr>
      <w:tr w:rsidR="00325C28" w:rsidRPr="002242BF" w14:paraId="6B7AAE55"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5067EF5"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454170B1"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4BE8C0" w14:textId="5A9B6A49" w:rsidR="00325C28" w:rsidRPr="00623598" w:rsidRDefault="00325C28" w:rsidP="00325C28">
            <w:pPr>
              <w:rPr>
                <w:rFonts w:ascii="Verdana" w:hAnsi="Verdana" w:cstheme="minorBidi"/>
                <w:sz w:val="18"/>
                <w:szCs w:val="18"/>
              </w:rPr>
            </w:pPr>
            <w:r w:rsidRPr="00623598">
              <w:rPr>
                <w:rFonts w:ascii="Verdana" w:hAnsi="Verdana"/>
                <w:sz w:val="18"/>
                <w:szCs w:val="18"/>
              </w:rPr>
              <w:t>Staff encouraged to speak regularly with colleagues, take regular breaks and exercise</w:t>
            </w:r>
          </w:p>
        </w:tc>
        <w:tc>
          <w:tcPr>
            <w:tcW w:w="1134" w:type="dxa"/>
            <w:tcBorders>
              <w:top w:val="single" w:sz="4" w:space="0" w:color="auto"/>
              <w:left w:val="single" w:sz="4" w:space="0" w:color="auto"/>
              <w:bottom w:val="single" w:sz="4" w:space="0" w:color="auto"/>
              <w:right w:val="single" w:sz="4" w:space="0" w:color="auto"/>
            </w:tcBorders>
            <w:vAlign w:val="center"/>
          </w:tcPr>
          <w:p w14:paraId="622CC3EC" w14:textId="1DCCC9A9" w:rsidR="00325C28" w:rsidRDefault="00325C28" w:rsidP="00325C28">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6A651B16" w14:textId="638153FF" w:rsidR="00325C28" w:rsidRDefault="00325C28" w:rsidP="00325C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43CCF97A" w14:textId="497E179B"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98B9909" w14:textId="77777777" w:rsidR="00325C28" w:rsidRPr="002242BF" w:rsidRDefault="00325C28" w:rsidP="00325C28">
            <w:pPr>
              <w:jc w:val="center"/>
              <w:rPr>
                <w:rFonts w:ascii="Verdana" w:hAnsi="Verdana"/>
                <w:sz w:val="18"/>
                <w:szCs w:val="18"/>
              </w:rPr>
            </w:pPr>
          </w:p>
        </w:tc>
      </w:tr>
      <w:tr w:rsidR="00325C28" w:rsidRPr="002242BF" w14:paraId="2DCEB57E" w14:textId="77777777" w:rsidTr="00D0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564C23CE" w14:textId="77777777" w:rsidR="00325C28" w:rsidRDefault="00325C28" w:rsidP="00325C28">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42066735" w14:textId="77777777" w:rsidR="00325C28" w:rsidRPr="002242BF" w:rsidRDefault="00325C28" w:rsidP="00325C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353370F" w14:textId="053F19A2" w:rsidR="00325C28" w:rsidRPr="00623598" w:rsidRDefault="00325C28" w:rsidP="00325C28">
            <w:pPr>
              <w:rPr>
                <w:rFonts w:ascii="Verdana" w:hAnsi="Verdana"/>
                <w:sz w:val="18"/>
                <w:szCs w:val="18"/>
              </w:rPr>
            </w:pPr>
            <w:r w:rsidRPr="00623598">
              <w:rPr>
                <w:rFonts w:ascii="Verdana" w:hAnsi="Verdana"/>
                <w:sz w:val="18"/>
                <w:szCs w:val="18"/>
              </w:rPr>
              <w:t>The school has access to trained staff who can deliver bereavement counselling and support. Support is requested from other organisations when necessary</w:t>
            </w:r>
          </w:p>
        </w:tc>
        <w:tc>
          <w:tcPr>
            <w:tcW w:w="1134" w:type="dxa"/>
            <w:tcBorders>
              <w:top w:val="single" w:sz="4" w:space="0" w:color="auto"/>
              <w:left w:val="single" w:sz="4" w:space="0" w:color="auto"/>
              <w:bottom w:val="single" w:sz="4" w:space="0" w:color="auto"/>
              <w:right w:val="single" w:sz="4" w:space="0" w:color="auto"/>
            </w:tcBorders>
            <w:vAlign w:val="center"/>
          </w:tcPr>
          <w:p w14:paraId="4DF415B2" w14:textId="77777777" w:rsidR="00325C28" w:rsidRDefault="00325C28" w:rsidP="00325C28">
            <w:pPr>
              <w:jc w:val="center"/>
              <w:rPr>
                <w:rFonts w:ascii="Verdana" w:hAnsi="Verdana"/>
                <w:sz w:val="18"/>
                <w:szCs w:val="18"/>
              </w:rPr>
            </w:pPr>
            <w:r>
              <w:rPr>
                <w:rFonts w:ascii="Verdana" w:hAnsi="Verdana"/>
                <w:sz w:val="18"/>
                <w:szCs w:val="18"/>
              </w:rPr>
              <w:t xml:space="preserve">SM </w:t>
            </w:r>
          </w:p>
          <w:p w14:paraId="5A742B11" w14:textId="77DA952B" w:rsidR="00325C28" w:rsidRDefault="00325C28" w:rsidP="00325C28">
            <w:pPr>
              <w:jc w:val="center"/>
              <w:rPr>
                <w:rFonts w:ascii="Verdana" w:hAnsi="Verdana"/>
                <w:sz w:val="18"/>
                <w:szCs w:val="18"/>
              </w:rPr>
            </w:pPr>
            <w:r>
              <w:rPr>
                <w:rFonts w:ascii="Verdana" w:hAnsi="Verdana"/>
                <w:sz w:val="18"/>
                <w:szCs w:val="18"/>
              </w:rPr>
              <w:t>FiM</w:t>
            </w:r>
          </w:p>
        </w:tc>
        <w:tc>
          <w:tcPr>
            <w:tcW w:w="1418" w:type="dxa"/>
            <w:tcBorders>
              <w:top w:val="single" w:sz="4" w:space="0" w:color="auto"/>
              <w:left w:val="single" w:sz="4" w:space="0" w:color="auto"/>
              <w:bottom w:val="single" w:sz="4" w:space="0" w:color="auto"/>
              <w:right w:val="single" w:sz="4" w:space="0" w:color="auto"/>
            </w:tcBorders>
            <w:vAlign w:val="center"/>
          </w:tcPr>
          <w:p w14:paraId="35A50551" w14:textId="168F2C2B" w:rsidR="00325C28" w:rsidRDefault="00325C28" w:rsidP="00325C28">
            <w:pPr>
              <w:jc w:val="center"/>
              <w:rPr>
                <w:rFonts w:ascii="Verdana" w:hAnsi="Verdana"/>
                <w:sz w:val="18"/>
                <w:szCs w:val="18"/>
              </w:rPr>
            </w:pPr>
            <w:r>
              <w:rPr>
                <w:rFonts w:ascii="Verdana" w:hAnsi="Verdana"/>
                <w:sz w:val="18"/>
                <w:szCs w:val="18"/>
              </w:rPr>
              <w:t>w.b.08.06</w:t>
            </w:r>
          </w:p>
        </w:tc>
        <w:tc>
          <w:tcPr>
            <w:tcW w:w="850" w:type="dxa"/>
            <w:tcBorders>
              <w:top w:val="single" w:sz="4" w:space="0" w:color="auto"/>
              <w:left w:val="single" w:sz="4" w:space="0" w:color="auto"/>
              <w:bottom w:val="single" w:sz="4" w:space="0" w:color="auto"/>
              <w:right w:val="single" w:sz="4" w:space="0" w:color="auto"/>
            </w:tcBorders>
            <w:vAlign w:val="center"/>
          </w:tcPr>
          <w:p w14:paraId="16C9BB9C" w14:textId="055C61D0" w:rsidR="00325C28" w:rsidRPr="002242BF" w:rsidRDefault="00325C28" w:rsidP="00325C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42F1894" w14:textId="77777777" w:rsidR="00325C28" w:rsidRPr="002242BF" w:rsidRDefault="00325C28" w:rsidP="00325C28">
            <w:pPr>
              <w:jc w:val="center"/>
              <w:rPr>
                <w:rFonts w:ascii="Verdana" w:hAnsi="Verdana"/>
                <w:sz w:val="18"/>
                <w:szCs w:val="18"/>
              </w:rPr>
            </w:pPr>
          </w:p>
        </w:tc>
      </w:tr>
    </w:tbl>
    <w:p w14:paraId="3CC3924A" w14:textId="77777777" w:rsidR="001365D9" w:rsidRDefault="001365D9"/>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354D96AF" w14:textId="72AC8580" w:rsidTr="00FD3773">
        <w:trPr>
          <w:trHeight w:val="393"/>
          <w:tblHeader/>
        </w:trPr>
        <w:tc>
          <w:tcPr>
            <w:tcW w:w="988" w:type="dxa"/>
            <w:tcBorders>
              <w:bottom w:val="single" w:sz="4" w:space="0" w:color="auto"/>
            </w:tcBorders>
            <w:shd w:val="clear" w:color="auto" w:fill="D9E2F3" w:themeFill="accent1" w:themeFillTint="33"/>
          </w:tcPr>
          <w:p w14:paraId="4B51820B" w14:textId="6BD8E47C"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68E4517E" w14:textId="624236B7" w:rsidR="003E3C66" w:rsidRPr="003A1037"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432D930" w14:textId="0E413A1A"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0DC2F88F" w14:textId="775EB81B"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BC62B91" w14:textId="07C9DAA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4C821432" w14:textId="65D5C913"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5F8A6806" w14:textId="1B59EDFC" w:rsidR="003E3C66" w:rsidRPr="003A1037"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2242BF" w14:paraId="19DC8339" w14:textId="5BC59701" w:rsidTr="00545183">
        <w:trPr>
          <w:trHeight w:val="463"/>
        </w:trPr>
        <w:tc>
          <w:tcPr>
            <w:tcW w:w="988" w:type="dxa"/>
            <w:vMerge w:val="restart"/>
            <w:tcBorders>
              <w:top w:val="single" w:sz="4" w:space="0" w:color="auto"/>
              <w:left w:val="single" w:sz="4" w:space="0" w:color="auto"/>
              <w:right w:val="single" w:sz="4" w:space="0" w:color="auto"/>
            </w:tcBorders>
          </w:tcPr>
          <w:p w14:paraId="7C9A8D37" w14:textId="573DFF80" w:rsidR="00203B60" w:rsidRPr="002242BF" w:rsidRDefault="00203B60" w:rsidP="00203B60">
            <w:pPr>
              <w:rPr>
                <w:rFonts w:ascii="Verdana" w:hAnsi="Verdana" w:cs="Calibri"/>
                <w:b/>
                <w:color w:val="FF0000"/>
                <w:sz w:val="18"/>
                <w:szCs w:val="18"/>
              </w:rPr>
            </w:pPr>
            <w:r w:rsidRPr="002242BF">
              <w:rPr>
                <w:rFonts w:ascii="Verdana" w:hAnsi="Verdana" w:cs="Calibri"/>
                <w:b/>
                <w:color w:val="FF0000"/>
                <w:sz w:val="18"/>
                <w:szCs w:val="18"/>
              </w:rPr>
              <w:t>EYFS</w:t>
            </w:r>
          </w:p>
        </w:tc>
        <w:tc>
          <w:tcPr>
            <w:tcW w:w="992" w:type="dxa"/>
            <w:vMerge w:val="restart"/>
            <w:tcBorders>
              <w:top w:val="single" w:sz="4" w:space="0" w:color="auto"/>
              <w:left w:val="single" w:sz="4" w:space="0" w:color="auto"/>
              <w:right w:val="single" w:sz="4" w:space="0" w:color="auto"/>
            </w:tcBorders>
            <w:shd w:val="clear" w:color="auto" w:fill="FF0000"/>
          </w:tcPr>
          <w:p w14:paraId="09327608" w14:textId="77777777" w:rsidR="00203B60" w:rsidRPr="002242BF"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07F170F" w14:textId="4120D17C" w:rsidR="00203B60" w:rsidRPr="002242BF" w:rsidRDefault="00203B60" w:rsidP="00203B60">
            <w:pPr>
              <w:rPr>
                <w:rFonts w:ascii="Verdana" w:hAnsi="Verdana"/>
                <w:sz w:val="18"/>
                <w:szCs w:val="18"/>
              </w:rPr>
            </w:pPr>
            <w:r w:rsidRPr="002242BF">
              <w:rPr>
                <w:rFonts w:ascii="Verdana" w:hAnsi="Verdana"/>
                <w:sz w:val="18"/>
                <w:szCs w:val="18"/>
              </w:rPr>
              <w:t xml:space="preserve">Consider how play equipment is used ensuring it is appropriately cleaned </w:t>
            </w:r>
            <w:r>
              <w:rPr>
                <w:rFonts w:ascii="Verdana" w:hAnsi="Verdana"/>
                <w:sz w:val="18"/>
                <w:szCs w:val="18"/>
              </w:rPr>
              <w:t>more frequently.</w:t>
            </w:r>
          </w:p>
        </w:tc>
        <w:tc>
          <w:tcPr>
            <w:tcW w:w="1134" w:type="dxa"/>
            <w:tcBorders>
              <w:top w:val="single" w:sz="4" w:space="0" w:color="auto"/>
              <w:left w:val="single" w:sz="4" w:space="0" w:color="auto"/>
              <w:bottom w:val="single" w:sz="4" w:space="0" w:color="auto"/>
              <w:right w:val="single" w:sz="4" w:space="0" w:color="auto"/>
            </w:tcBorders>
            <w:vAlign w:val="center"/>
          </w:tcPr>
          <w:p w14:paraId="46A4635B" w14:textId="216FB41B" w:rsidR="00203B60" w:rsidRPr="002242BF" w:rsidRDefault="00203B60" w:rsidP="00203B60">
            <w:pPr>
              <w:jc w:val="center"/>
              <w:rPr>
                <w:rFonts w:ascii="Verdana" w:hAnsi="Verdana"/>
                <w:sz w:val="18"/>
                <w:szCs w:val="18"/>
              </w:rPr>
            </w:pPr>
            <w:r w:rsidRPr="002242BF">
              <w:rPr>
                <w:rFonts w:ascii="Verdana" w:hAnsi="Verdana"/>
                <w:sz w:val="18"/>
                <w:szCs w:val="18"/>
              </w:rPr>
              <w:t>EYFS Team</w:t>
            </w:r>
          </w:p>
        </w:tc>
        <w:tc>
          <w:tcPr>
            <w:tcW w:w="1418" w:type="dxa"/>
            <w:tcBorders>
              <w:top w:val="single" w:sz="4" w:space="0" w:color="auto"/>
              <w:left w:val="single" w:sz="4" w:space="0" w:color="auto"/>
              <w:bottom w:val="single" w:sz="4" w:space="0" w:color="auto"/>
              <w:right w:val="single" w:sz="4" w:space="0" w:color="auto"/>
            </w:tcBorders>
            <w:vAlign w:val="center"/>
          </w:tcPr>
          <w:p w14:paraId="2B8469C9" w14:textId="50221B21" w:rsidR="00203B60" w:rsidRPr="002242BF" w:rsidRDefault="00203B60" w:rsidP="00203B60">
            <w:pPr>
              <w:jc w:val="center"/>
              <w:rPr>
                <w:rFonts w:ascii="Verdana" w:hAnsi="Verdana"/>
                <w:sz w:val="18"/>
                <w:szCs w:val="18"/>
              </w:rPr>
            </w:pPr>
            <w:r>
              <w:rPr>
                <w:rFonts w:ascii="Verdana" w:hAnsi="Verdana"/>
                <w:sz w:val="18"/>
                <w:szCs w:val="18"/>
              </w:rPr>
              <w:t xml:space="preserve">w.b. 07.09 </w:t>
            </w:r>
          </w:p>
        </w:tc>
        <w:tc>
          <w:tcPr>
            <w:tcW w:w="850" w:type="dxa"/>
            <w:tcBorders>
              <w:top w:val="single" w:sz="4" w:space="0" w:color="auto"/>
              <w:left w:val="single" w:sz="4" w:space="0" w:color="auto"/>
              <w:bottom w:val="single" w:sz="4" w:space="0" w:color="auto"/>
              <w:right w:val="single" w:sz="4" w:space="0" w:color="auto"/>
            </w:tcBorders>
            <w:vAlign w:val="center"/>
          </w:tcPr>
          <w:p w14:paraId="11DB01B0" w14:textId="5A36F066" w:rsidR="00203B60" w:rsidRPr="002242BF"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63EDF9F" w14:textId="77777777" w:rsidR="00203B60" w:rsidRPr="002242BF" w:rsidRDefault="00203B60" w:rsidP="00203B60">
            <w:pPr>
              <w:jc w:val="center"/>
              <w:rPr>
                <w:rFonts w:ascii="Verdana" w:hAnsi="Verdana"/>
                <w:sz w:val="18"/>
                <w:szCs w:val="18"/>
              </w:rPr>
            </w:pPr>
          </w:p>
        </w:tc>
      </w:tr>
      <w:tr w:rsidR="00203B60" w:rsidRPr="002242BF" w14:paraId="7FCD9E99" w14:textId="7515C3EE" w:rsidTr="00FD3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7729F8B" w14:textId="77777777" w:rsidR="00203B60" w:rsidRPr="002242BF"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6221195" w14:textId="77777777" w:rsidR="00203B60" w:rsidRPr="002242BF"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151ED7A" w14:textId="23114F00" w:rsidR="00203B60" w:rsidRPr="002242BF" w:rsidRDefault="00203B60" w:rsidP="00203B60">
            <w:pPr>
              <w:rPr>
                <w:rFonts w:ascii="Verdana" w:hAnsi="Verdana"/>
                <w:sz w:val="18"/>
                <w:szCs w:val="18"/>
              </w:rPr>
            </w:pPr>
            <w:r>
              <w:rPr>
                <w:rFonts w:ascii="Verdana" w:hAnsi="Verdana"/>
                <w:sz w:val="18"/>
                <w:szCs w:val="18"/>
              </w:rPr>
              <w:t>Limit</w:t>
            </w:r>
            <w:r w:rsidRPr="002242BF">
              <w:rPr>
                <w:rFonts w:ascii="Verdana" w:hAnsi="Verdana"/>
                <w:sz w:val="18"/>
                <w:szCs w:val="18"/>
              </w:rPr>
              <w:t xml:space="preserve"> soft furnishings, soft toys and toys that are hard to clean (such as those with intricate parts)</w:t>
            </w:r>
          </w:p>
        </w:tc>
        <w:tc>
          <w:tcPr>
            <w:tcW w:w="1134" w:type="dxa"/>
            <w:tcBorders>
              <w:top w:val="single" w:sz="4" w:space="0" w:color="auto"/>
              <w:left w:val="single" w:sz="4" w:space="0" w:color="auto"/>
              <w:bottom w:val="single" w:sz="4" w:space="0" w:color="auto"/>
              <w:right w:val="single" w:sz="4" w:space="0" w:color="auto"/>
            </w:tcBorders>
            <w:vAlign w:val="center"/>
          </w:tcPr>
          <w:p w14:paraId="6F10621F" w14:textId="418B26D1" w:rsidR="00203B60" w:rsidRPr="002242BF" w:rsidRDefault="00203B60" w:rsidP="00203B60">
            <w:pPr>
              <w:jc w:val="center"/>
              <w:rPr>
                <w:rFonts w:ascii="Verdana" w:hAnsi="Verdana"/>
                <w:sz w:val="18"/>
                <w:szCs w:val="18"/>
              </w:rPr>
            </w:pPr>
            <w:r w:rsidRPr="002242BF">
              <w:rPr>
                <w:rFonts w:ascii="Verdana" w:hAnsi="Verdana"/>
                <w:sz w:val="18"/>
                <w:szCs w:val="18"/>
              </w:rPr>
              <w:t>EYFS Team</w:t>
            </w:r>
          </w:p>
        </w:tc>
        <w:tc>
          <w:tcPr>
            <w:tcW w:w="1418" w:type="dxa"/>
            <w:tcBorders>
              <w:top w:val="single" w:sz="4" w:space="0" w:color="auto"/>
              <w:left w:val="single" w:sz="4" w:space="0" w:color="auto"/>
              <w:bottom w:val="single" w:sz="4" w:space="0" w:color="auto"/>
              <w:right w:val="single" w:sz="4" w:space="0" w:color="auto"/>
            </w:tcBorders>
            <w:vAlign w:val="center"/>
          </w:tcPr>
          <w:p w14:paraId="62912264" w14:textId="046BA4EE" w:rsidR="00203B60" w:rsidRPr="002242BF" w:rsidRDefault="00203B60" w:rsidP="00203B60">
            <w:pPr>
              <w:jc w:val="center"/>
              <w:rPr>
                <w:rFonts w:ascii="Verdana" w:hAnsi="Verdana"/>
                <w:sz w:val="18"/>
                <w:szCs w:val="18"/>
              </w:rPr>
            </w:pPr>
            <w:r>
              <w:rPr>
                <w:rFonts w:ascii="Verdana" w:hAnsi="Verdana"/>
                <w:sz w:val="18"/>
                <w:szCs w:val="18"/>
              </w:rPr>
              <w:t xml:space="preserve">w.b. 18.05 </w:t>
            </w:r>
          </w:p>
        </w:tc>
        <w:tc>
          <w:tcPr>
            <w:tcW w:w="850" w:type="dxa"/>
            <w:tcBorders>
              <w:top w:val="single" w:sz="4" w:space="0" w:color="auto"/>
              <w:left w:val="single" w:sz="4" w:space="0" w:color="auto"/>
              <w:bottom w:val="single" w:sz="4" w:space="0" w:color="auto"/>
              <w:right w:val="single" w:sz="4" w:space="0" w:color="auto"/>
            </w:tcBorders>
            <w:vAlign w:val="center"/>
          </w:tcPr>
          <w:p w14:paraId="74E13C27" w14:textId="7D12BF9E" w:rsidR="00203B60" w:rsidRPr="002242BF"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F0A7440" w14:textId="77777777" w:rsidR="00203B60" w:rsidRPr="002242BF" w:rsidRDefault="00203B60" w:rsidP="00203B60">
            <w:pPr>
              <w:jc w:val="center"/>
              <w:rPr>
                <w:rFonts w:ascii="Verdana" w:hAnsi="Verdana"/>
                <w:sz w:val="18"/>
                <w:szCs w:val="18"/>
              </w:rPr>
            </w:pPr>
          </w:p>
        </w:tc>
      </w:tr>
    </w:tbl>
    <w:p w14:paraId="1EB27FF9" w14:textId="1277073F" w:rsidR="00A931CD" w:rsidRDefault="00A931CD"/>
    <w:p w14:paraId="7B5DA8C4" w14:textId="77777777" w:rsidR="00716FB5" w:rsidRDefault="00716FB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3A1037" w14:paraId="4E2BBE9B" w14:textId="2E034416" w:rsidTr="00DD4CFE">
        <w:trPr>
          <w:trHeight w:val="421"/>
          <w:tblHeader/>
        </w:trPr>
        <w:tc>
          <w:tcPr>
            <w:tcW w:w="988" w:type="dxa"/>
            <w:tcBorders>
              <w:bottom w:val="single" w:sz="4" w:space="0" w:color="auto"/>
            </w:tcBorders>
            <w:shd w:val="clear" w:color="auto" w:fill="D9E2F3" w:themeFill="accent1" w:themeFillTint="33"/>
          </w:tcPr>
          <w:p w14:paraId="30616549" w14:textId="274799D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5112EBE8" w14:textId="4467B718" w:rsidR="003E3C66" w:rsidRPr="003A1037"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BD96B6A" w14:textId="7BB431A4"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0EFAA803" w14:textId="4AE149EE"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10C4126" w14:textId="3FDDFD50"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0E2C2247" w14:textId="424BB556" w:rsidR="003E3C66" w:rsidRPr="003A1037" w:rsidRDefault="003E3C66" w:rsidP="00CD6973">
            <w:pPr>
              <w:jc w:val="center"/>
              <w:rPr>
                <w:rFonts w:ascii="Verdana" w:hAnsi="Verdana"/>
                <w:b/>
                <w:color w:val="4472C4" w:themeColor="accent1"/>
                <w:sz w:val="20"/>
                <w:szCs w:val="20"/>
              </w:rPr>
            </w:pPr>
            <w:r w:rsidRPr="003A1037">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4E57D722" w14:textId="79211D07" w:rsidR="003E3C66" w:rsidRPr="003A1037"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634333" w:rsidRPr="003A1037" w14:paraId="7E35D049" w14:textId="5E0DA290"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left w:val="single" w:sz="4" w:space="0" w:color="auto"/>
              <w:right w:val="single" w:sz="4" w:space="0" w:color="auto"/>
            </w:tcBorders>
          </w:tcPr>
          <w:p w14:paraId="737852E1" w14:textId="77777777" w:rsidR="00634333" w:rsidRDefault="00634333" w:rsidP="00A67A9D">
            <w:pPr>
              <w:rPr>
                <w:rFonts w:ascii="Verdana" w:hAnsi="Verdana" w:cs="Calibri"/>
                <w:b/>
                <w:color w:val="FF0000"/>
                <w:sz w:val="18"/>
                <w:szCs w:val="18"/>
              </w:rPr>
            </w:pPr>
            <w:r w:rsidRPr="003A1037">
              <w:rPr>
                <w:rFonts w:ascii="Verdana" w:hAnsi="Verdana" w:cs="Calibri"/>
                <w:b/>
                <w:color w:val="FF0000"/>
                <w:sz w:val="18"/>
                <w:szCs w:val="18"/>
              </w:rPr>
              <w:t>Class</w:t>
            </w:r>
            <w:r>
              <w:rPr>
                <w:rFonts w:ascii="Verdana" w:hAnsi="Verdana" w:cs="Calibri"/>
                <w:b/>
                <w:color w:val="FF0000"/>
                <w:sz w:val="18"/>
                <w:szCs w:val="18"/>
              </w:rPr>
              <w:t>es and other social dist. issues</w:t>
            </w:r>
          </w:p>
          <w:p w14:paraId="6A1067CA" w14:textId="77777777" w:rsidR="00634333" w:rsidRDefault="00634333" w:rsidP="00A67A9D">
            <w:pPr>
              <w:pStyle w:val="ListParagraph"/>
              <w:numPr>
                <w:ilvl w:val="0"/>
                <w:numId w:val="18"/>
              </w:numPr>
              <w:ind w:left="-45" w:hanging="66"/>
              <w:rPr>
                <w:sz w:val="16"/>
                <w:szCs w:val="16"/>
              </w:rPr>
            </w:pPr>
            <w:r w:rsidRPr="00623598">
              <w:rPr>
                <w:sz w:val="16"/>
                <w:szCs w:val="16"/>
              </w:rPr>
              <w:t>Net cap</w:t>
            </w:r>
            <w:r>
              <w:rPr>
                <w:sz w:val="16"/>
                <w:szCs w:val="16"/>
              </w:rPr>
              <w:t>. r</w:t>
            </w:r>
            <w:r w:rsidRPr="00623598">
              <w:rPr>
                <w:sz w:val="16"/>
                <w:szCs w:val="16"/>
              </w:rPr>
              <w:t>ed</w:t>
            </w:r>
            <w:r>
              <w:rPr>
                <w:sz w:val="16"/>
                <w:szCs w:val="16"/>
              </w:rPr>
              <w:t>.</w:t>
            </w:r>
            <w:r w:rsidRPr="00623598">
              <w:rPr>
                <w:sz w:val="16"/>
                <w:szCs w:val="16"/>
              </w:rPr>
              <w:t xml:space="preserve"> when guidelines are applie</w:t>
            </w:r>
            <w:r>
              <w:rPr>
                <w:sz w:val="16"/>
                <w:szCs w:val="16"/>
              </w:rPr>
              <w:t>d</w:t>
            </w:r>
          </w:p>
          <w:p w14:paraId="126A9983" w14:textId="77777777" w:rsidR="00634333" w:rsidRDefault="00634333" w:rsidP="00A67A9D">
            <w:pPr>
              <w:pStyle w:val="ListParagraph"/>
              <w:numPr>
                <w:ilvl w:val="0"/>
                <w:numId w:val="18"/>
              </w:numPr>
              <w:ind w:left="-45" w:hanging="66"/>
              <w:rPr>
                <w:sz w:val="16"/>
                <w:szCs w:val="16"/>
              </w:rPr>
            </w:pPr>
            <w:r w:rsidRPr="00623598">
              <w:rPr>
                <w:sz w:val="16"/>
                <w:szCs w:val="16"/>
              </w:rPr>
              <w:t xml:space="preserve">Classroom sizes will </w:t>
            </w:r>
            <w:r w:rsidRPr="00623598">
              <w:rPr>
                <w:sz w:val="16"/>
                <w:szCs w:val="16"/>
              </w:rPr>
              <w:lastRenderedPageBreak/>
              <w:t>not allow for adequate social distancing</w:t>
            </w:r>
          </w:p>
          <w:p w14:paraId="1E8FE400" w14:textId="77777777" w:rsidR="00634333" w:rsidRDefault="00634333" w:rsidP="00A67A9D">
            <w:pPr>
              <w:pStyle w:val="ListParagraph"/>
              <w:numPr>
                <w:ilvl w:val="0"/>
                <w:numId w:val="18"/>
              </w:numPr>
              <w:ind w:left="-45" w:hanging="66"/>
              <w:rPr>
                <w:sz w:val="16"/>
                <w:szCs w:val="16"/>
              </w:rPr>
            </w:pPr>
            <w:r>
              <w:rPr>
                <w:sz w:val="16"/>
                <w:szCs w:val="16"/>
              </w:rPr>
              <w:t>Risks created re social distancing:</w:t>
            </w:r>
          </w:p>
          <w:p w14:paraId="112A8A54" w14:textId="77777777" w:rsidR="00634333" w:rsidRPr="00494210" w:rsidRDefault="00634333" w:rsidP="00A67A9D">
            <w:pPr>
              <w:pStyle w:val="ListParagraph"/>
              <w:numPr>
                <w:ilvl w:val="0"/>
                <w:numId w:val="18"/>
              </w:numPr>
              <w:ind w:left="-45" w:hanging="66"/>
              <w:rPr>
                <w:sz w:val="16"/>
                <w:szCs w:val="16"/>
              </w:rPr>
            </w:pPr>
            <w:r w:rsidRPr="00494210">
              <w:rPr>
                <w:sz w:val="16"/>
                <w:szCs w:val="16"/>
              </w:rPr>
              <w:t>Start/end of day</w:t>
            </w:r>
            <w:r>
              <w:rPr>
                <w:sz w:val="16"/>
                <w:szCs w:val="16"/>
              </w:rPr>
              <w:t>,</w:t>
            </w:r>
            <w:r w:rsidRPr="00494210">
              <w:rPr>
                <w:sz w:val="16"/>
                <w:szCs w:val="16"/>
              </w:rPr>
              <w:t xml:space="preserve"> </w:t>
            </w:r>
          </w:p>
          <w:p w14:paraId="28096014" w14:textId="77777777" w:rsidR="00634333" w:rsidRPr="00623598" w:rsidRDefault="00634333" w:rsidP="00A67A9D">
            <w:pPr>
              <w:pStyle w:val="ListParagraph"/>
              <w:numPr>
                <w:ilvl w:val="0"/>
                <w:numId w:val="18"/>
              </w:numPr>
              <w:ind w:left="-45" w:hanging="66"/>
              <w:rPr>
                <w:sz w:val="16"/>
                <w:szCs w:val="16"/>
              </w:rPr>
            </w:pPr>
            <w:r w:rsidRPr="00623598">
              <w:rPr>
                <w:sz w:val="16"/>
                <w:szCs w:val="16"/>
              </w:rPr>
              <w:t xml:space="preserve">Movement around the school </w:t>
            </w:r>
          </w:p>
          <w:p w14:paraId="0AB7B583" w14:textId="77777777" w:rsidR="00634333" w:rsidRDefault="00634333" w:rsidP="00A67A9D">
            <w:pPr>
              <w:ind w:left="-111"/>
              <w:rPr>
                <w:rFonts w:cs="Arial"/>
                <w:sz w:val="16"/>
                <w:szCs w:val="16"/>
              </w:rPr>
            </w:pPr>
            <w:r>
              <w:rPr>
                <w:rFonts w:cs="Arial"/>
                <w:sz w:val="16"/>
                <w:szCs w:val="16"/>
              </w:rPr>
              <w:t>-</w:t>
            </w:r>
            <w:r w:rsidRPr="002D19DF">
              <w:rPr>
                <w:rFonts w:cs="Arial"/>
                <w:sz w:val="16"/>
                <w:szCs w:val="16"/>
              </w:rPr>
              <w:t>Student’s behaviour</w:t>
            </w:r>
            <w:r>
              <w:rPr>
                <w:rFonts w:cs="Arial"/>
                <w:sz w:val="16"/>
                <w:szCs w:val="16"/>
              </w:rPr>
              <w:t xml:space="preserve"> </w:t>
            </w:r>
          </w:p>
          <w:p w14:paraId="44BB18B0" w14:textId="77777777" w:rsidR="00634333" w:rsidRDefault="00634333" w:rsidP="00A67A9D">
            <w:pPr>
              <w:ind w:left="-111"/>
              <w:rPr>
                <w:rFonts w:eastAsiaTheme="minorHAnsi" w:cs="Arial"/>
                <w:sz w:val="16"/>
                <w:szCs w:val="16"/>
              </w:rPr>
            </w:pPr>
            <w:r>
              <w:rPr>
                <w:rFonts w:eastAsiaTheme="minorHAnsi" w:cs="Arial"/>
                <w:sz w:val="16"/>
                <w:szCs w:val="16"/>
              </w:rPr>
              <w:t>-</w:t>
            </w:r>
            <w:r w:rsidRPr="006E59F5">
              <w:rPr>
                <w:rFonts w:eastAsiaTheme="minorHAnsi" w:cs="Arial"/>
                <w:sz w:val="16"/>
                <w:szCs w:val="16"/>
              </w:rPr>
              <w:t xml:space="preserve"> pupils circulate in corridors</w:t>
            </w:r>
          </w:p>
          <w:p w14:paraId="58AEF752" w14:textId="77777777" w:rsidR="00634333" w:rsidRDefault="00634333" w:rsidP="00A67A9D">
            <w:pPr>
              <w:ind w:left="-111"/>
              <w:rPr>
                <w:rFonts w:cs="Arial"/>
                <w:sz w:val="17"/>
                <w:szCs w:val="17"/>
              </w:rPr>
            </w:pPr>
            <w:r>
              <w:rPr>
                <w:rFonts w:cs="Arial"/>
                <w:sz w:val="17"/>
                <w:szCs w:val="17"/>
              </w:rPr>
              <w:t>-</w:t>
            </w:r>
            <w:r w:rsidRPr="006E59F5">
              <w:rPr>
                <w:rFonts w:cs="Arial"/>
                <w:sz w:val="17"/>
                <w:szCs w:val="17"/>
              </w:rPr>
              <w:t xml:space="preserve">Queues for toilets  </w:t>
            </w:r>
          </w:p>
          <w:p w14:paraId="2581FDEB" w14:textId="7C434170" w:rsidR="00634333" w:rsidRPr="003A1037" w:rsidRDefault="00634333" w:rsidP="006D1FD1">
            <w:pPr>
              <w:ind w:left="-111"/>
              <w:rPr>
                <w:rFonts w:ascii="Verdana" w:hAnsi="Verdana" w:cs="Calibri"/>
                <w:b/>
                <w:color w:val="FF0000"/>
                <w:sz w:val="18"/>
                <w:szCs w:val="18"/>
              </w:rPr>
            </w:pPr>
            <w:r w:rsidRPr="0038713F">
              <w:rPr>
                <w:rFonts w:cs="Arial"/>
                <w:sz w:val="17"/>
                <w:szCs w:val="17"/>
              </w:rPr>
              <w:t xml:space="preserve"> </w:t>
            </w:r>
          </w:p>
        </w:tc>
        <w:tc>
          <w:tcPr>
            <w:tcW w:w="992" w:type="dxa"/>
            <w:vMerge w:val="restart"/>
            <w:tcBorders>
              <w:left w:val="single" w:sz="4" w:space="0" w:color="auto"/>
              <w:right w:val="single" w:sz="4" w:space="0" w:color="auto"/>
            </w:tcBorders>
            <w:shd w:val="clear" w:color="auto" w:fill="FF0000"/>
          </w:tcPr>
          <w:p w14:paraId="63369E04" w14:textId="77777777" w:rsidR="00634333" w:rsidRPr="003A1037" w:rsidRDefault="00634333" w:rsidP="00A67A9D">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8C1FFA1" w14:textId="289271E1" w:rsidR="00634333" w:rsidRPr="003A1037" w:rsidRDefault="00634333" w:rsidP="00A67A9D">
            <w:pPr>
              <w:rPr>
                <w:rFonts w:ascii="Verdana" w:hAnsi="Verdana" w:cs="Arial"/>
                <w:color w:val="0B0C0C"/>
                <w:sz w:val="18"/>
                <w:szCs w:val="18"/>
              </w:rPr>
            </w:pPr>
            <w:r w:rsidRPr="003A1037">
              <w:rPr>
                <w:rFonts w:ascii="Verdana" w:hAnsi="Verdana"/>
                <w:sz w:val="18"/>
                <w:szCs w:val="18"/>
              </w:rPr>
              <w:t>Ensure that wherever possible children use the same classroom or area throughout</w:t>
            </w:r>
            <w:r w:rsidRPr="003A1037">
              <w:rPr>
                <w:rFonts w:ascii="Verdana" w:hAnsi="Verdana" w:cs="Arial"/>
                <w:color w:val="0B0C0C"/>
                <w:sz w:val="18"/>
                <w:szCs w:val="18"/>
              </w:rPr>
              <w:t xml:space="preserve"> </w:t>
            </w:r>
            <w:r w:rsidRPr="003A1037">
              <w:rPr>
                <w:rFonts w:ascii="Verdana" w:hAnsi="Verdana"/>
                <w:sz w:val="18"/>
                <w:szCs w:val="18"/>
              </w:rPr>
              <w:t xml:space="preserve">the day, seating </w:t>
            </w:r>
            <w:r>
              <w:rPr>
                <w:rFonts w:ascii="Verdana" w:hAnsi="Verdana"/>
                <w:sz w:val="18"/>
                <w:szCs w:val="18"/>
              </w:rPr>
              <w:t>children</w:t>
            </w:r>
            <w:r w:rsidRPr="003A1037">
              <w:rPr>
                <w:rFonts w:ascii="Verdana" w:hAnsi="Verdana"/>
                <w:sz w:val="18"/>
                <w:szCs w:val="18"/>
              </w:rPr>
              <w:t xml:space="preserve"> at the same desk each day</w:t>
            </w:r>
            <w:r>
              <w:rPr>
                <w:rFonts w:ascii="Verdana" w:hAnsi="Verdana"/>
                <w:sz w:val="18"/>
                <w:szCs w:val="18"/>
              </w:rPr>
              <w:t>,</w:t>
            </w:r>
            <w:r w:rsidRPr="003A1037">
              <w:rPr>
                <w:rFonts w:ascii="Verdana" w:hAnsi="Verdana"/>
                <w:sz w:val="18"/>
                <w:szCs w:val="18"/>
              </w:rPr>
              <w:t xml:space="preserve"> with a </w:t>
            </w:r>
            <w:r>
              <w:rPr>
                <w:rFonts w:ascii="Verdana" w:hAnsi="Verdana"/>
                <w:sz w:val="18"/>
                <w:szCs w:val="18"/>
              </w:rPr>
              <w:t>heightened</w:t>
            </w:r>
            <w:r w:rsidRPr="003A1037">
              <w:rPr>
                <w:rFonts w:ascii="Verdana" w:hAnsi="Verdana"/>
                <w:sz w:val="18"/>
                <w:szCs w:val="18"/>
              </w:rPr>
              <w:t xml:space="preserve"> cleaning of the rooms at the end of the day</w:t>
            </w:r>
            <w:r>
              <w:rPr>
                <w:rFonts w:ascii="Verdana" w:hAnsi="Verdana"/>
                <w:sz w:val="18"/>
                <w:szCs w:val="18"/>
              </w:rPr>
              <w:t xml:space="preserve">. </w:t>
            </w:r>
            <w:r w:rsidRPr="003A1037">
              <w:rPr>
                <w:rFonts w:ascii="Verdana" w:hAnsi="Verdana"/>
                <w:sz w:val="18"/>
                <w:szCs w:val="18"/>
              </w:rPr>
              <w:t xml:space="preserve"> </w:t>
            </w:r>
            <w:r w:rsidR="00203B60">
              <w:rPr>
                <w:rFonts w:ascii="Verdana" w:hAnsi="Verdana"/>
                <w:sz w:val="18"/>
                <w:szCs w:val="18"/>
              </w:rPr>
              <w:t>Where children move places at request of teacher – cleaned before transition.</w:t>
            </w:r>
          </w:p>
        </w:tc>
        <w:tc>
          <w:tcPr>
            <w:tcW w:w="1134" w:type="dxa"/>
            <w:tcBorders>
              <w:top w:val="single" w:sz="4" w:space="0" w:color="auto"/>
              <w:left w:val="single" w:sz="4" w:space="0" w:color="auto"/>
              <w:bottom w:val="single" w:sz="4" w:space="0" w:color="auto"/>
              <w:right w:val="single" w:sz="4" w:space="0" w:color="auto"/>
            </w:tcBorders>
            <w:vAlign w:val="center"/>
          </w:tcPr>
          <w:p w14:paraId="5578A3FF" w14:textId="527343CE" w:rsidR="00634333" w:rsidRPr="003A1037" w:rsidRDefault="00634333" w:rsidP="00A67A9D">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103845AE" w14:textId="2AFD2003" w:rsidR="00634333" w:rsidRPr="003A1037" w:rsidRDefault="00634333" w:rsidP="00A67A9D">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9D5E818" w14:textId="78977563" w:rsidR="00634333" w:rsidRPr="003A1037" w:rsidRDefault="00634333" w:rsidP="00A67A9D">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C22587C" w14:textId="77777777" w:rsidR="00634333" w:rsidRPr="003A1037" w:rsidRDefault="00634333" w:rsidP="00A67A9D">
            <w:pPr>
              <w:jc w:val="center"/>
              <w:rPr>
                <w:rFonts w:ascii="Verdana" w:hAnsi="Verdana"/>
                <w:sz w:val="18"/>
                <w:szCs w:val="18"/>
              </w:rPr>
            </w:pPr>
          </w:p>
        </w:tc>
      </w:tr>
      <w:tr w:rsidR="00634333" w:rsidRPr="003A1037" w14:paraId="54B6D6E3"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F972DDF" w14:textId="77777777" w:rsidR="00634333" w:rsidRPr="003A1037" w:rsidRDefault="00634333" w:rsidP="00A67A9D">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5C7716B" w14:textId="77777777" w:rsidR="00634333" w:rsidRPr="003A1037" w:rsidRDefault="00634333" w:rsidP="00A67A9D">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C093235" w14:textId="0E8A84BF" w:rsidR="00634333" w:rsidRPr="00494210" w:rsidRDefault="00634333" w:rsidP="00A67A9D">
            <w:pPr>
              <w:rPr>
                <w:rFonts w:ascii="Verdana" w:hAnsi="Verdana"/>
                <w:sz w:val="18"/>
                <w:szCs w:val="18"/>
              </w:rPr>
            </w:pPr>
            <w:r w:rsidRPr="00494210">
              <w:rPr>
                <w:rFonts w:ascii="Verdana" w:hAnsi="Verdana"/>
                <w:sz w:val="18"/>
                <w:szCs w:val="18"/>
              </w:rPr>
              <w:t xml:space="preserve">Reviewed </w:t>
            </w:r>
            <w:r>
              <w:rPr>
                <w:rFonts w:ascii="Verdana" w:hAnsi="Verdana"/>
                <w:sz w:val="18"/>
                <w:szCs w:val="18"/>
              </w:rPr>
              <w:t>classroom layouts</w:t>
            </w:r>
            <w:r w:rsidRPr="00494210">
              <w:rPr>
                <w:rFonts w:ascii="Verdana" w:hAnsi="Verdana"/>
                <w:sz w:val="18"/>
                <w:szCs w:val="18"/>
              </w:rPr>
              <w:t xml:space="preserve"> and fire exits not to be compromised</w:t>
            </w:r>
          </w:p>
          <w:p w14:paraId="05A425E1" w14:textId="165EA639" w:rsidR="00634333" w:rsidRPr="00494210" w:rsidRDefault="00634333" w:rsidP="00A67A9D">
            <w:pPr>
              <w:rPr>
                <w:rFonts w:ascii="Verdana" w:hAnsi="Verdana"/>
                <w:sz w:val="18"/>
                <w:szCs w:val="18"/>
              </w:rPr>
            </w:pPr>
            <w:r w:rsidRPr="00494210">
              <w:rPr>
                <w:rFonts w:ascii="Verdana" w:hAnsi="Verdana"/>
                <w:sz w:val="18"/>
                <w:szCs w:val="18"/>
              </w:rPr>
              <w:t>Direct access to rooms from outside where possible – routes in and out agreed (one-way system introduced and communicated)</w:t>
            </w:r>
          </w:p>
        </w:tc>
        <w:tc>
          <w:tcPr>
            <w:tcW w:w="1134" w:type="dxa"/>
            <w:tcBorders>
              <w:top w:val="single" w:sz="4" w:space="0" w:color="auto"/>
              <w:left w:val="single" w:sz="4" w:space="0" w:color="auto"/>
              <w:bottom w:val="single" w:sz="4" w:space="0" w:color="auto"/>
              <w:right w:val="single" w:sz="4" w:space="0" w:color="auto"/>
            </w:tcBorders>
            <w:vAlign w:val="center"/>
          </w:tcPr>
          <w:p w14:paraId="054DD89F" w14:textId="790A0247" w:rsidR="00634333" w:rsidRDefault="00634333" w:rsidP="00A67A9D">
            <w:pPr>
              <w:jc w:val="center"/>
              <w:rPr>
                <w:rFonts w:ascii="Verdana" w:hAnsi="Verdana"/>
                <w:sz w:val="18"/>
                <w:szCs w:val="18"/>
              </w:rPr>
            </w:pPr>
            <w:r>
              <w:rPr>
                <w:rFonts w:ascii="Verdana" w:hAnsi="Verdana"/>
                <w:sz w:val="18"/>
                <w:szCs w:val="18"/>
              </w:rPr>
              <w:t>KW</w:t>
            </w:r>
          </w:p>
        </w:tc>
        <w:tc>
          <w:tcPr>
            <w:tcW w:w="1418" w:type="dxa"/>
            <w:tcBorders>
              <w:top w:val="single" w:sz="4" w:space="0" w:color="auto"/>
              <w:left w:val="single" w:sz="4" w:space="0" w:color="auto"/>
              <w:bottom w:val="single" w:sz="4" w:space="0" w:color="auto"/>
              <w:right w:val="single" w:sz="4" w:space="0" w:color="auto"/>
            </w:tcBorders>
            <w:vAlign w:val="center"/>
          </w:tcPr>
          <w:p w14:paraId="167C01DD" w14:textId="1BB235B3" w:rsidR="00634333" w:rsidRDefault="00634333" w:rsidP="00A67A9D">
            <w:pPr>
              <w:jc w:val="center"/>
              <w:rPr>
                <w:rFonts w:ascii="Verdana" w:hAnsi="Verdana"/>
                <w:sz w:val="18"/>
                <w:szCs w:val="18"/>
              </w:rPr>
            </w:pPr>
            <w:r>
              <w:rPr>
                <w:rFonts w:ascii="Verdana" w:hAnsi="Verdana"/>
                <w:sz w:val="18"/>
                <w:szCs w:val="18"/>
              </w:rPr>
              <w:t>w.b.20.07</w:t>
            </w:r>
          </w:p>
        </w:tc>
        <w:tc>
          <w:tcPr>
            <w:tcW w:w="850" w:type="dxa"/>
            <w:tcBorders>
              <w:top w:val="single" w:sz="4" w:space="0" w:color="auto"/>
              <w:left w:val="single" w:sz="4" w:space="0" w:color="auto"/>
              <w:bottom w:val="single" w:sz="4" w:space="0" w:color="auto"/>
              <w:right w:val="single" w:sz="4" w:space="0" w:color="auto"/>
            </w:tcBorders>
            <w:vAlign w:val="center"/>
          </w:tcPr>
          <w:p w14:paraId="2E60344F" w14:textId="657F3D9D" w:rsidR="00634333" w:rsidRPr="003A1037" w:rsidRDefault="00634333" w:rsidP="00A67A9D">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BC376F1" w14:textId="77777777" w:rsidR="00634333" w:rsidRPr="003A1037" w:rsidRDefault="00634333" w:rsidP="00A67A9D">
            <w:pPr>
              <w:jc w:val="center"/>
              <w:rPr>
                <w:rFonts w:ascii="Verdana" w:hAnsi="Verdana"/>
                <w:sz w:val="18"/>
                <w:szCs w:val="18"/>
              </w:rPr>
            </w:pPr>
          </w:p>
        </w:tc>
      </w:tr>
      <w:tr w:rsidR="00554CAE" w:rsidRPr="003A1037" w14:paraId="76E8C0B1" w14:textId="77777777" w:rsidTr="00744B41">
        <w:trPr>
          <w:trHeight w:val="463"/>
        </w:trPr>
        <w:tc>
          <w:tcPr>
            <w:tcW w:w="988" w:type="dxa"/>
            <w:vMerge/>
            <w:tcBorders>
              <w:left w:val="single" w:sz="4" w:space="0" w:color="auto"/>
              <w:right w:val="single" w:sz="4" w:space="0" w:color="auto"/>
            </w:tcBorders>
          </w:tcPr>
          <w:p w14:paraId="6ECEEA8C" w14:textId="77777777" w:rsidR="00554CAE" w:rsidRPr="003A1037" w:rsidRDefault="00554CAE" w:rsidP="00554CAE">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308E9A9" w14:textId="77777777" w:rsidR="00554CAE" w:rsidRPr="003A1037" w:rsidRDefault="00554CAE" w:rsidP="00554CA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7F8A1FB" w14:textId="7A38E516" w:rsidR="00554CAE" w:rsidRPr="00494210" w:rsidRDefault="00554CAE" w:rsidP="00554CAE">
            <w:pPr>
              <w:rPr>
                <w:rFonts w:ascii="Verdana" w:hAnsi="Verdana"/>
                <w:sz w:val="18"/>
                <w:szCs w:val="18"/>
              </w:rPr>
            </w:pPr>
            <w:r>
              <w:rPr>
                <w:rFonts w:ascii="Verdana" w:hAnsi="Verdana"/>
                <w:sz w:val="18"/>
                <w:szCs w:val="18"/>
              </w:rPr>
              <w:t>All classes to operate in class group bubbles, apart from EYFS who will operate within the unit as a year group bubble.</w:t>
            </w:r>
          </w:p>
        </w:tc>
        <w:tc>
          <w:tcPr>
            <w:tcW w:w="1134" w:type="dxa"/>
            <w:tcBorders>
              <w:top w:val="single" w:sz="4" w:space="0" w:color="auto"/>
              <w:left w:val="single" w:sz="4" w:space="0" w:color="auto"/>
              <w:bottom w:val="single" w:sz="4" w:space="0" w:color="auto"/>
              <w:right w:val="single" w:sz="4" w:space="0" w:color="auto"/>
            </w:tcBorders>
            <w:vAlign w:val="center"/>
          </w:tcPr>
          <w:p w14:paraId="786AECC0" w14:textId="03D89A54" w:rsidR="00554CAE" w:rsidRDefault="00554CAE" w:rsidP="00554CAE">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39098866" w14:textId="229CA0EF" w:rsidR="00554CAE" w:rsidRDefault="00554CAE" w:rsidP="00554CAE">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DC27444" w14:textId="3BEBABFF" w:rsidR="00554CAE" w:rsidRDefault="00554CAE" w:rsidP="00554CA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67F32BEB" w14:textId="77777777" w:rsidR="00554CAE" w:rsidRPr="003A1037" w:rsidRDefault="00554CAE" w:rsidP="00554CAE">
            <w:pPr>
              <w:jc w:val="center"/>
              <w:rPr>
                <w:rFonts w:ascii="Verdana" w:hAnsi="Verdana"/>
                <w:sz w:val="18"/>
                <w:szCs w:val="18"/>
              </w:rPr>
            </w:pPr>
          </w:p>
        </w:tc>
      </w:tr>
      <w:tr w:rsidR="00234277" w:rsidRPr="003A1037" w14:paraId="5AF3EC44"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192F003" w14:textId="77777777" w:rsidR="00234277" w:rsidRPr="003A1037" w:rsidRDefault="00234277" w:rsidP="00234277">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D0E537D" w14:textId="77777777" w:rsidR="00234277" w:rsidRPr="003A1037" w:rsidRDefault="00234277" w:rsidP="0023427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9A5EFA7" w14:textId="050233E0" w:rsidR="00234277" w:rsidRPr="003A1037" w:rsidRDefault="00234277" w:rsidP="00234277">
            <w:pPr>
              <w:rPr>
                <w:rFonts w:ascii="Verdana" w:hAnsi="Verdana"/>
                <w:sz w:val="18"/>
                <w:szCs w:val="18"/>
              </w:rPr>
            </w:pPr>
            <w:r>
              <w:rPr>
                <w:rFonts w:ascii="Verdana" w:hAnsi="Verdana"/>
                <w:sz w:val="18"/>
                <w:szCs w:val="18"/>
              </w:rPr>
              <w:t>Large gatherings not to take place (assemblies, discos, performances etc.) Staff meetings can take place if appropriately socially distanced or can happen virtually.</w:t>
            </w:r>
          </w:p>
        </w:tc>
        <w:tc>
          <w:tcPr>
            <w:tcW w:w="1134" w:type="dxa"/>
            <w:tcBorders>
              <w:top w:val="single" w:sz="4" w:space="0" w:color="auto"/>
              <w:left w:val="single" w:sz="4" w:space="0" w:color="auto"/>
              <w:bottom w:val="single" w:sz="4" w:space="0" w:color="auto"/>
              <w:right w:val="single" w:sz="4" w:space="0" w:color="auto"/>
            </w:tcBorders>
            <w:vAlign w:val="center"/>
          </w:tcPr>
          <w:p w14:paraId="5DE7A7D1" w14:textId="7FDF8610" w:rsidR="00234277" w:rsidRDefault="00234277" w:rsidP="00234277">
            <w:pPr>
              <w:jc w:val="center"/>
              <w:rPr>
                <w:rFonts w:ascii="Verdana" w:hAnsi="Verdana"/>
                <w:sz w:val="18"/>
                <w:szCs w:val="18"/>
              </w:rPr>
            </w:pPr>
            <w:r>
              <w:rPr>
                <w:rFonts w:ascii="Verdana" w:hAnsi="Verdana"/>
                <w:sz w:val="18"/>
                <w:szCs w:val="18"/>
              </w:rPr>
              <w:t>All</w:t>
            </w:r>
          </w:p>
        </w:tc>
        <w:tc>
          <w:tcPr>
            <w:tcW w:w="1418" w:type="dxa"/>
            <w:tcBorders>
              <w:top w:val="single" w:sz="4" w:space="0" w:color="auto"/>
              <w:left w:val="single" w:sz="4" w:space="0" w:color="auto"/>
              <w:bottom w:val="single" w:sz="4" w:space="0" w:color="auto"/>
              <w:right w:val="single" w:sz="4" w:space="0" w:color="auto"/>
            </w:tcBorders>
            <w:vAlign w:val="center"/>
          </w:tcPr>
          <w:p w14:paraId="1B1DE813" w14:textId="164023EB" w:rsidR="00234277" w:rsidRDefault="00234277" w:rsidP="0023427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55CF100" w14:textId="06B6029A" w:rsidR="00234277" w:rsidRDefault="00234277" w:rsidP="0023427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9966D82" w14:textId="77777777" w:rsidR="00234277" w:rsidRPr="003A1037" w:rsidRDefault="00234277" w:rsidP="00234277">
            <w:pPr>
              <w:jc w:val="center"/>
              <w:rPr>
                <w:rFonts w:ascii="Verdana" w:hAnsi="Verdana"/>
                <w:sz w:val="18"/>
                <w:szCs w:val="18"/>
              </w:rPr>
            </w:pPr>
          </w:p>
        </w:tc>
      </w:tr>
      <w:tr w:rsidR="00234277" w:rsidRPr="003A1037" w14:paraId="3C81272D" w14:textId="5CA975A5"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A2422B3" w14:textId="77777777" w:rsidR="00234277" w:rsidRPr="003A1037" w:rsidRDefault="00234277" w:rsidP="00234277">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DB688D2" w14:textId="77777777" w:rsidR="00234277" w:rsidRPr="003A1037" w:rsidRDefault="00234277" w:rsidP="0023427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D28295E" w14:textId="37F0FE2F" w:rsidR="00234277" w:rsidRPr="003A1037" w:rsidRDefault="00234277" w:rsidP="00234277">
            <w:pPr>
              <w:rPr>
                <w:rFonts w:ascii="Verdana" w:hAnsi="Verdana"/>
                <w:sz w:val="18"/>
                <w:szCs w:val="18"/>
              </w:rPr>
            </w:pPr>
            <w:r w:rsidRPr="003A1037">
              <w:rPr>
                <w:rFonts w:ascii="Verdana" w:hAnsi="Verdana"/>
                <w:sz w:val="18"/>
                <w:szCs w:val="18"/>
              </w:rPr>
              <w:t>Where possible, all spaces should be well ventilated using natural ventilation (opening windows)</w:t>
            </w:r>
            <w:r>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8C7B572" w14:textId="086F5D04" w:rsidR="00234277" w:rsidRPr="003A1037" w:rsidRDefault="00234277" w:rsidP="00234277">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10889608" w14:textId="33501C13" w:rsidR="00234277" w:rsidRPr="003A1037" w:rsidRDefault="00234277" w:rsidP="0023427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2F06C8C" w14:textId="73199D91" w:rsidR="00234277" w:rsidRPr="003A1037" w:rsidRDefault="00234277" w:rsidP="0023427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C132AA8" w14:textId="77777777" w:rsidR="00234277" w:rsidRPr="003A1037" w:rsidRDefault="00234277" w:rsidP="00234277">
            <w:pPr>
              <w:jc w:val="center"/>
              <w:rPr>
                <w:rFonts w:ascii="Verdana" w:hAnsi="Verdana"/>
                <w:sz w:val="18"/>
                <w:szCs w:val="18"/>
              </w:rPr>
            </w:pPr>
          </w:p>
        </w:tc>
      </w:tr>
      <w:tr w:rsidR="00234277" w:rsidRPr="003A1037" w14:paraId="46B8132A" w14:textId="36586891"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97B6B83" w14:textId="77777777" w:rsidR="00234277" w:rsidRPr="003A1037" w:rsidRDefault="00234277" w:rsidP="00234277">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6B83EBC" w14:textId="77777777" w:rsidR="00234277" w:rsidRPr="003A1037" w:rsidRDefault="00234277" w:rsidP="0023427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CC742FE" w14:textId="3F406069" w:rsidR="00234277" w:rsidRPr="003A1037" w:rsidRDefault="00234277" w:rsidP="00234277">
            <w:pPr>
              <w:rPr>
                <w:rFonts w:ascii="Verdana" w:hAnsi="Verdana"/>
                <w:sz w:val="18"/>
                <w:szCs w:val="18"/>
              </w:rPr>
            </w:pPr>
            <w:r w:rsidRPr="003A1037">
              <w:rPr>
                <w:rFonts w:ascii="Verdana" w:hAnsi="Verdana"/>
                <w:sz w:val="18"/>
                <w:szCs w:val="18"/>
              </w:rPr>
              <w:t>Prop doors open, where safe to do so (bearing in mind fire safety</w:t>
            </w:r>
            <w:r>
              <w:rPr>
                <w:rFonts w:ascii="Verdana" w:hAnsi="Verdana"/>
                <w:sz w:val="18"/>
                <w:szCs w:val="18"/>
              </w:rPr>
              <w:t>/</w:t>
            </w:r>
            <w:r w:rsidRPr="003A1037">
              <w:rPr>
                <w:rFonts w:ascii="Verdana" w:hAnsi="Verdana"/>
                <w:sz w:val="18"/>
                <w:szCs w:val="18"/>
              </w:rPr>
              <w:t>safeguarding), to limit use of door handles</w:t>
            </w:r>
            <w:r>
              <w:rPr>
                <w:rFonts w:ascii="Verdana" w:hAnsi="Verdana"/>
                <w:sz w:val="18"/>
                <w:szCs w:val="18"/>
              </w:rPr>
              <w:t>/</w:t>
            </w:r>
            <w:r w:rsidRPr="003A1037">
              <w:rPr>
                <w:rFonts w:ascii="Verdana" w:hAnsi="Verdana"/>
                <w:sz w:val="18"/>
                <w:szCs w:val="18"/>
              </w:rPr>
              <w:t>aid ventilation</w:t>
            </w:r>
            <w:r w:rsidR="00203B60">
              <w:rPr>
                <w:rFonts w:ascii="Verdana" w:hAnsi="Verdana"/>
                <w:sz w:val="18"/>
                <w:szCs w:val="18"/>
              </w:rPr>
              <w:t>. Need to review seating in some rooms as doors block view of some children when trying to see the screen</w:t>
            </w:r>
            <w:r w:rsidR="00ED3423">
              <w:rPr>
                <w:rFonts w:ascii="Verdana" w:hAnsi="Verdana"/>
                <w:sz w:val="18"/>
                <w:szCs w:val="18"/>
              </w:rPr>
              <w:t xml:space="preserve"> - done</w:t>
            </w:r>
            <w:r w:rsidR="00203B60">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3620216" w14:textId="58DE747F" w:rsidR="00234277" w:rsidRPr="003A1037" w:rsidRDefault="00234277" w:rsidP="00234277">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51F6CA8D" w14:textId="69280779" w:rsidR="00234277" w:rsidRPr="003A1037" w:rsidRDefault="00234277" w:rsidP="0023427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3C564C9" w14:textId="38BEBB30" w:rsidR="00234277" w:rsidRPr="003A1037" w:rsidRDefault="00234277" w:rsidP="0023427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8B04E20" w14:textId="77777777" w:rsidR="00234277" w:rsidRPr="003A1037" w:rsidRDefault="00234277" w:rsidP="00234277">
            <w:pPr>
              <w:jc w:val="center"/>
              <w:rPr>
                <w:rFonts w:ascii="Verdana" w:hAnsi="Verdana"/>
                <w:sz w:val="18"/>
                <w:szCs w:val="18"/>
              </w:rPr>
            </w:pPr>
          </w:p>
        </w:tc>
      </w:tr>
      <w:tr w:rsidR="00234277" w:rsidRPr="003A1037" w14:paraId="75B4E6C0"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7DBA873" w14:textId="77777777" w:rsidR="00234277" w:rsidRPr="003A1037" w:rsidRDefault="00234277" w:rsidP="00234277">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0DA361E" w14:textId="77777777" w:rsidR="00234277" w:rsidRPr="003A1037" w:rsidRDefault="00234277" w:rsidP="0023427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E5AFDC7" w14:textId="2AD2B34E" w:rsidR="00234277" w:rsidRPr="003A1037" w:rsidRDefault="00234277" w:rsidP="00234277">
            <w:pPr>
              <w:rPr>
                <w:rFonts w:ascii="Verdana" w:hAnsi="Verdana"/>
                <w:sz w:val="18"/>
                <w:szCs w:val="18"/>
              </w:rPr>
            </w:pPr>
            <w:r>
              <w:rPr>
                <w:rFonts w:ascii="Verdana" w:hAnsi="Verdana"/>
                <w:sz w:val="18"/>
                <w:szCs w:val="18"/>
              </w:rPr>
              <w:t>Staff to promote social distancing measures with children. Bubbles kept separate, but children also discouraged from touching and close contact, limit movement within classrooms and opportunities for close interaction.</w:t>
            </w:r>
          </w:p>
        </w:tc>
        <w:tc>
          <w:tcPr>
            <w:tcW w:w="1134" w:type="dxa"/>
            <w:tcBorders>
              <w:top w:val="single" w:sz="4" w:space="0" w:color="auto"/>
              <w:left w:val="single" w:sz="4" w:space="0" w:color="auto"/>
              <w:bottom w:val="single" w:sz="4" w:space="0" w:color="auto"/>
              <w:right w:val="single" w:sz="4" w:space="0" w:color="auto"/>
            </w:tcBorders>
            <w:vAlign w:val="center"/>
          </w:tcPr>
          <w:p w14:paraId="03C6B641" w14:textId="414EBA80" w:rsidR="00234277" w:rsidRDefault="00234277" w:rsidP="00234277">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794A91EF" w14:textId="0455A356" w:rsidR="00234277" w:rsidRDefault="00234277" w:rsidP="0023427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CCD721D" w14:textId="6467BDC2" w:rsidR="00234277" w:rsidRDefault="00234277" w:rsidP="0023427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09F98C7" w14:textId="77777777" w:rsidR="00234277" w:rsidRPr="003A1037" w:rsidRDefault="00234277" w:rsidP="00234277">
            <w:pPr>
              <w:jc w:val="center"/>
              <w:rPr>
                <w:rFonts w:ascii="Verdana" w:hAnsi="Verdana"/>
                <w:sz w:val="18"/>
                <w:szCs w:val="18"/>
              </w:rPr>
            </w:pPr>
          </w:p>
        </w:tc>
      </w:tr>
      <w:tr w:rsidR="00234277" w:rsidRPr="003A1037" w14:paraId="425C600B" w14:textId="1EB21E75"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6FC7CE8" w14:textId="77777777" w:rsidR="00234277" w:rsidRPr="003A1037" w:rsidRDefault="00234277" w:rsidP="00234277">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6B7A3AF" w14:textId="77777777" w:rsidR="00234277" w:rsidRPr="003A1037" w:rsidRDefault="00234277" w:rsidP="0023427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63EE60D" w14:textId="0A3E8FD3" w:rsidR="00234277" w:rsidRPr="003A1037" w:rsidRDefault="00234277" w:rsidP="00234277">
            <w:pPr>
              <w:rPr>
                <w:rFonts w:ascii="Verdana" w:hAnsi="Verdana"/>
                <w:sz w:val="18"/>
                <w:szCs w:val="18"/>
              </w:rPr>
            </w:pPr>
            <w:r w:rsidRPr="003A1037">
              <w:rPr>
                <w:rFonts w:ascii="Verdana" w:hAnsi="Verdana"/>
                <w:sz w:val="18"/>
                <w:szCs w:val="18"/>
              </w:rPr>
              <w:t>Access rooms directly from outside where possible</w:t>
            </w:r>
            <w:r>
              <w:rPr>
                <w:rFonts w:ascii="Verdana" w:hAnsi="Verdana"/>
                <w:sz w:val="18"/>
                <w:szCs w:val="18"/>
              </w:rPr>
              <w:t xml:space="preserve"> (Cuckoos via Puffins at start/end of day. Puffins via library for breaks.)</w:t>
            </w:r>
          </w:p>
        </w:tc>
        <w:tc>
          <w:tcPr>
            <w:tcW w:w="1134" w:type="dxa"/>
            <w:tcBorders>
              <w:top w:val="single" w:sz="4" w:space="0" w:color="auto"/>
              <w:left w:val="single" w:sz="4" w:space="0" w:color="auto"/>
              <w:bottom w:val="single" w:sz="4" w:space="0" w:color="auto"/>
              <w:right w:val="single" w:sz="4" w:space="0" w:color="auto"/>
            </w:tcBorders>
            <w:vAlign w:val="center"/>
          </w:tcPr>
          <w:p w14:paraId="460C6640" w14:textId="7E9FA940" w:rsidR="00234277" w:rsidRPr="003A1037" w:rsidRDefault="00234277" w:rsidP="00234277">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64BB83CF" w14:textId="4E2D007F" w:rsidR="00234277" w:rsidRPr="003A1037" w:rsidRDefault="00234277" w:rsidP="0023427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8BC7EE2" w14:textId="081FEF7E" w:rsidR="00234277" w:rsidRPr="003A1037" w:rsidRDefault="00234277" w:rsidP="0023427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24739A8" w14:textId="77777777" w:rsidR="00234277" w:rsidRPr="003A1037" w:rsidRDefault="00234277" w:rsidP="00234277">
            <w:pPr>
              <w:jc w:val="center"/>
              <w:rPr>
                <w:rFonts w:ascii="Verdana" w:hAnsi="Verdana"/>
                <w:sz w:val="18"/>
                <w:szCs w:val="18"/>
              </w:rPr>
            </w:pPr>
          </w:p>
        </w:tc>
      </w:tr>
      <w:tr w:rsidR="00203B60" w:rsidRPr="00EA4565" w14:paraId="3C9181CC" w14:textId="717BC2FC" w:rsidTr="00545183">
        <w:trPr>
          <w:trHeight w:val="463"/>
        </w:trPr>
        <w:tc>
          <w:tcPr>
            <w:tcW w:w="988" w:type="dxa"/>
            <w:vMerge/>
            <w:tcBorders>
              <w:left w:val="single" w:sz="4" w:space="0" w:color="auto"/>
              <w:right w:val="single" w:sz="4" w:space="0" w:color="auto"/>
            </w:tcBorders>
          </w:tcPr>
          <w:p w14:paraId="7F3C1EB7" w14:textId="697B2E9F" w:rsidR="00203B60" w:rsidRPr="00EA4565"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48C3D76B" w14:textId="77777777" w:rsidR="00203B60" w:rsidRPr="00EA4565" w:rsidRDefault="00203B60" w:rsidP="00203B60">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64116C0" w14:textId="7CB00CF8" w:rsidR="00203B60" w:rsidRPr="00EA4565" w:rsidRDefault="00203B60" w:rsidP="00203B60">
            <w:pPr>
              <w:rPr>
                <w:rFonts w:ascii="Verdana" w:hAnsi="Verdana"/>
                <w:sz w:val="18"/>
                <w:szCs w:val="18"/>
              </w:rPr>
            </w:pPr>
            <w:r w:rsidRPr="00EA4565">
              <w:rPr>
                <w:rFonts w:ascii="Verdana" w:hAnsi="Verdana"/>
                <w:sz w:val="18"/>
                <w:szCs w:val="18"/>
              </w:rPr>
              <w:t>Agree on routines for accessing toilets, ensuring that toilets do not become crowded by limiting the number of children or young people who use the toilet facilities at one time</w:t>
            </w:r>
            <w:r>
              <w:rPr>
                <w:rFonts w:ascii="Verdana" w:hAnsi="Verdana"/>
                <w:sz w:val="18"/>
                <w:szCs w:val="18"/>
              </w:rPr>
              <w:t>. Toilets allocated to classes, not gender.</w:t>
            </w:r>
          </w:p>
        </w:tc>
        <w:tc>
          <w:tcPr>
            <w:tcW w:w="1134" w:type="dxa"/>
            <w:tcBorders>
              <w:top w:val="single" w:sz="4" w:space="0" w:color="auto"/>
              <w:left w:val="single" w:sz="4" w:space="0" w:color="auto"/>
              <w:bottom w:val="single" w:sz="4" w:space="0" w:color="auto"/>
              <w:right w:val="single" w:sz="4" w:space="0" w:color="auto"/>
            </w:tcBorders>
            <w:vAlign w:val="center"/>
          </w:tcPr>
          <w:p w14:paraId="067A6FAA" w14:textId="77777777" w:rsidR="00203B60" w:rsidRDefault="00203B60" w:rsidP="00203B60">
            <w:pPr>
              <w:jc w:val="center"/>
              <w:rPr>
                <w:rFonts w:ascii="Verdana" w:hAnsi="Verdana"/>
                <w:sz w:val="18"/>
                <w:szCs w:val="18"/>
              </w:rPr>
            </w:pPr>
            <w:r w:rsidRPr="00EA4565">
              <w:rPr>
                <w:rFonts w:ascii="Verdana" w:hAnsi="Verdana"/>
                <w:sz w:val="18"/>
                <w:szCs w:val="18"/>
              </w:rPr>
              <w:t>SLT/</w:t>
            </w:r>
          </w:p>
          <w:p w14:paraId="2A1283D1" w14:textId="5D6BAA8B" w:rsidR="00203B60" w:rsidRPr="00EA4565" w:rsidRDefault="00203B60" w:rsidP="00203B60">
            <w:pPr>
              <w:jc w:val="center"/>
              <w:rPr>
                <w:rFonts w:ascii="Verdana" w:hAnsi="Verdana"/>
                <w:sz w:val="18"/>
                <w:szCs w:val="18"/>
              </w:rPr>
            </w:pPr>
            <w:r w:rsidRPr="00EA4565">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2357A804" w14:textId="39898FD7" w:rsidR="00203B60" w:rsidRPr="00EA4565" w:rsidRDefault="00203B60" w:rsidP="00203B60">
            <w:pPr>
              <w:jc w:val="center"/>
              <w:rPr>
                <w:rFonts w:ascii="Verdana" w:hAnsi="Verdana"/>
                <w:sz w:val="18"/>
                <w:szCs w:val="18"/>
              </w:rPr>
            </w:pPr>
            <w:r>
              <w:rPr>
                <w:rFonts w:ascii="Verdana" w:hAnsi="Verdana"/>
                <w:sz w:val="18"/>
                <w:szCs w:val="18"/>
              </w:rPr>
              <w:t>03.04/09</w:t>
            </w:r>
          </w:p>
        </w:tc>
        <w:tc>
          <w:tcPr>
            <w:tcW w:w="850" w:type="dxa"/>
            <w:tcBorders>
              <w:top w:val="single" w:sz="4" w:space="0" w:color="auto"/>
              <w:left w:val="single" w:sz="4" w:space="0" w:color="auto"/>
              <w:bottom w:val="single" w:sz="4" w:space="0" w:color="auto"/>
              <w:right w:val="single" w:sz="4" w:space="0" w:color="auto"/>
            </w:tcBorders>
            <w:vAlign w:val="center"/>
          </w:tcPr>
          <w:p w14:paraId="74D5790B" w14:textId="1D5C9628"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3F43F66" w14:textId="77777777" w:rsidR="00203B60" w:rsidRPr="00EA4565" w:rsidRDefault="00203B60" w:rsidP="00203B60">
            <w:pPr>
              <w:jc w:val="center"/>
              <w:rPr>
                <w:rFonts w:ascii="Verdana" w:hAnsi="Verdana"/>
                <w:sz w:val="18"/>
                <w:szCs w:val="18"/>
              </w:rPr>
            </w:pPr>
          </w:p>
        </w:tc>
      </w:tr>
      <w:tr w:rsidR="00203B60" w:rsidRPr="00EA4565" w14:paraId="5A4728F3" w14:textId="3C30FDA7" w:rsidTr="00545183">
        <w:trPr>
          <w:trHeight w:val="302"/>
        </w:trPr>
        <w:tc>
          <w:tcPr>
            <w:tcW w:w="988" w:type="dxa"/>
            <w:vMerge/>
            <w:tcBorders>
              <w:left w:val="single" w:sz="4" w:space="0" w:color="auto"/>
              <w:right w:val="single" w:sz="4" w:space="0" w:color="auto"/>
            </w:tcBorders>
          </w:tcPr>
          <w:p w14:paraId="0C10BBCD" w14:textId="77777777" w:rsidR="00203B60" w:rsidRPr="00EA4565"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5C5DFB8F"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4474B3C" w14:textId="78C959D2" w:rsidR="00203B60" w:rsidRPr="00EA4565" w:rsidRDefault="00203B60" w:rsidP="00203B60">
            <w:pPr>
              <w:rPr>
                <w:rFonts w:ascii="Verdana" w:hAnsi="Verdana"/>
                <w:sz w:val="18"/>
                <w:szCs w:val="18"/>
              </w:rPr>
            </w:pPr>
            <w:r w:rsidRPr="00EA4565">
              <w:rPr>
                <w:rFonts w:ascii="Verdana" w:hAnsi="Verdana"/>
                <w:sz w:val="18"/>
                <w:szCs w:val="18"/>
              </w:rPr>
              <w:t>Agree on how books</w:t>
            </w:r>
            <w:r>
              <w:rPr>
                <w:rFonts w:ascii="Verdana" w:hAnsi="Verdana"/>
                <w:sz w:val="18"/>
                <w:szCs w:val="18"/>
              </w:rPr>
              <w:t>/</w:t>
            </w:r>
            <w:r w:rsidRPr="00EA4565">
              <w:rPr>
                <w:rFonts w:ascii="Verdana" w:hAnsi="Verdana"/>
                <w:sz w:val="18"/>
                <w:szCs w:val="18"/>
              </w:rPr>
              <w:t>equipment</w:t>
            </w:r>
            <w:r>
              <w:rPr>
                <w:rFonts w:ascii="Verdana" w:hAnsi="Verdana"/>
                <w:sz w:val="18"/>
                <w:szCs w:val="18"/>
              </w:rPr>
              <w:t>/</w:t>
            </w:r>
            <w:r w:rsidRPr="00EA4565">
              <w:rPr>
                <w:rFonts w:ascii="Verdana" w:hAnsi="Verdana"/>
                <w:sz w:val="18"/>
                <w:szCs w:val="18"/>
              </w:rPr>
              <w:t>resources  provided to pupils</w:t>
            </w:r>
            <w:r>
              <w:rPr>
                <w:rFonts w:ascii="Verdana" w:hAnsi="Verdana"/>
                <w:sz w:val="18"/>
                <w:szCs w:val="18"/>
              </w:rPr>
              <w:t>. Range of solutions. Some resources on desks, some left for 48 hours before accessing etc.</w:t>
            </w:r>
          </w:p>
        </w:tc>
        <w:tc>
          <w:tcPr>
            <w:tcW w:w="1134" w:type="dxa"/>
            <w:tcBorders>
              <w:top w:val="single" w:sz="4" w:space="0" w:color="auto"/>
              <w:left w:val="single" w:sz="4" w:space="0" w:color="auto"/>
              <w:bottom w:val="single" w:sz="4" w:space="0" w:color="auto"/>
              <w:right w:val="single" w:sz="4" w:space="0" w:color="auto"/>
            </w:tcBorders>
            <w:vAlign w:val="center"/>
          </w:tcPr>
          <w:p w14:paraId="7E1E0C71" w14:textId="54E063C0" w:rsidR="00203B60" w:rsidRPr="00EA4565" w:rsidRDefault="00203B60" w:rsidP="00203B60">
            <w:pPr>
              <w:jc w:val="center"/>
              <w:rPr>
                <w:rFonts w:ascii="Verdana" w:hAnsi="Verdana"/>
                <w:sz w:val="18"/>
                <w:szCs w:val="18"/>
              </w:rPr>
            </w:pPr>
            <w:r w:rsidRPr="00EA4565">
              <w:rPr>
                <w:rFonts w:ascii="Verdana" w:hAnsi="Verdana"/>
                <w:sz w:val="18"/>
                <w:szCs w:val="18"/>
              </w:rPr>
              <w:t>SLT/Teachers</w:t>
            </w:r>
          </w:p>
        </w:tc>
        <w:tc>
          <w:tcPr>
            <w:tcW w:w="1418" w:type="dxa"/>
            <w:tcBorders>
              <w:top w:val="single" w:sz="4" w:space="0" w:color="auto"/>
              <w:left w:val="single" w:sz="4" w:space="0" w:color="auto"/>
              <w:bottom w:val="single" w:sz="4" w:space="0" w:color="auto"/>
              <w:right w:val="single" w:sz="4" w:space="0" w:color="auto"/>
            </w:tcBorders>
            <w:vAlign w:val="center"/>
          </w:tcPr>
          <w:p w14:paraId="61D04E79" w14:textId="6D600DA2" w:rsidR="00203B60" w:rsidRPr="00EA4565" w:rsidRDefault="00203B60" w:rsidP="00203B60">
            <w:pPr>
              <w:jc w:val="center"/>
              <w:rPr>
                <w:rFonts w:ascii="Verdana" w:hAnsi="Verdana"/>
                <w:sz w:val="18"/>
                <w:szCs w:val="18"/>
              </w:rPr>
            </w:pPr>
            <w:r>
              <w:rPr>
                <w:rFonts w:ascii="Verdana" w:hAnsi="Verdana"/>
                <w:sz w:val="18"/>
                <w:szCs w:val="18"/>
              </w:rPr>
              <w:t>03.04/09</w:t>
            </w:r>
          </w:p>
        </w:tc>
        <w:tc>
          <w:tcPr>
            <w:tcW w:w="850" w:type="dxa"/>
            <w:tcBorders>
              <w:top w:val="single" w:sz="4" w:space="0" w:color="auto"/>
              <w:left w:val="single" w:sz="4" w:space="0" w:color="auto"/>
              <w:bottom w:val="single" w:sz="4" w:space="0" w:color="auto"/>
              <w:right w:val="single" w:sz="4" w:space="0" w:color="auto"/>
            </w:tcBorders>
            <w:vAlign w:val="center"/>
          </w:tcPr>
          <w:p w14:paraId="0F5F68E1" w14:textId="13E0163D"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E7FC217" w14:textId="77777777" w:rsidR="00203B60" w:rsidRPr="00EA4565" w:rsidRDefault="00203B60" w:rsidP="00203B60">
            <w:pPr>
              <w:jc w:val="center"/>
              <w:rPr>
                <w:rFonts w:ascii="Verdana" w:hAnsi="Verdana"/>
                <w:sz w:val="18"/>
                <w:szCs w:val="18"/>
              </w:rPr>
            </w:pPr>
          </w:p>
        </w:tc>
      </w:tr>
      <w:tr w:rsidR="00203B60" w:rsidRPr="00EA4565" w14:paraId="300F5C31" w14:textId="4645BEB4" w:rsidTr="00545183">
        <w:trPr>
          <w:trHeight w:val="349"/>
        </w:trPr>
        <w:tc>
          <w:tcPr>
            <w:tcW w:w="988" w:type="dxa"/>
            <w:vMerge/>
            <w:tcBorders>
              <w:left w:val="single" w:sz="4" w:space="0" w:color="auto"/>
              <w:right w:val="single" w:sz="4" w:space="0" w:color="auto"/>
            </w:tcBorders>
          </w:tcPr>
          <w:p w14:paraId="79B1CF73" w14:textId="77777777" w:rsidR="00203B60" w:rsidRPr="00EA4565"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3B8C862F"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447918D" w14:textId="00790113" w:rsidR="00203B60" w:rsidRPr="00EA4565" w:rsidRDefault="00203B60" w:rsidP="00203B60">
            <w:pPr>
              <w:rPr>
                <w:rFonts w:ascii="Verdana" w:hAnsi="Verdana"/>
                <w:sz w:val="18"/>
                <w:szCs w:val="18"/>
              </w:rPr>
            </w:pPr>
            <w:r w:rsidRPr="00EA4565">
              <w:rPr>
                <w:rFonts w:ascii="Verdana" w:hAnsi="Verdana"/>
                <w:sz w:val="18"/>
                <w:szCs w:val="18"/>
              </w:rPr>
              <w:t>Set up classrooms, allowing for routes in and out.</w:t>
            </w:r>
            <w:r>
              <w:rPr>
                <w:rFonts w:ascii="Verdana" w:hAnsi="Verdana"/>
                <w:sz w:val="18"/>
                <w:szCs w:val="18"/>
              </w:rPr>
              <w:t xml:space="preserve"> Limit opportunities for face to face interaction (e.g. front facing desks, sitting side by side)</w:t>
            </w:r>
          </w:p>
        </w:tc>
        <w:tc>
          <w:tcPr>
            <w:tcW w:w="1134" w:type="dxa"/>
            <w:tcBorders>
              <w:top w:val="single" w:sz="4" w:space="0" w:color="auto"/>
              <w:left w:val="single" w:sz="4" w:space="0" w:color="auto"/>
              <w:bottom w:val="single" w:sz="4" w:space="0" w:color="auto"/>
              <w:right w:val="single" w:sz="4" w:space="0" w:color="auto"/>
            </w:tcBorders>
            <w:vAlign w:val="center"/>
          </w:tcPr>
          <w:p w14:paraId="38A79F4C" w14:textId="50E1B35F" w:rsidR="00203B60" w:rsidRPr="00EA4565" w:rsidRDefault="00203B60" w:rsidP="00203B60">
            <w:pPr>
              <w:jc w:val="center"/>
              <w:rPr>
                <w:rFonts w:ascii="Verdana" w:hAnsi="Verdana"/>
                <w:sz w:val="18"/>
                <w:szCs w:val="18"/>
              </w:rPr>
            </w:pPr>
            <w:r w:rsidRPr="00EA4565">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1196EE9E" w14:textId="18F7FA96" w:rsidR="00203B60" w:rsidRPr="00EA4565" w:rsidRDefault="00203B60" w:rsidP="00203B60">
            <w:pPr>
              <w:jc w:val="center"/>
              <w:rPr>
                <w:rFonts w:ascii="Verdana" w:hAnsi="Verdana"/>
                <w:sz w:val="18"/>
                <w:szCs w:val="18"/>
              </w:rPr>
            </w:pPr>
            <w:r>
              <w:rPr>
                <w:rFonts w:ascii="Verdana" w:hAnsi="Verdana"/>
                <w:sz w:val="18"/>
                <w:szCs w:val="18"/>
              </w:rPr>
              <w:t>03.04/09</w:t>
            </w:r>
          </w:p>
        </w:tc>
        <w:tc>
          <w:tcPr>
            <w:tcW w:w="850" w:type="dxa"/>
            <w:tcBorders>
              <w:top w:val="single" w:sz="4" w:space="0" w:color="auto"/>
              <w:left w:val="single" w:sz="4" w:space="0" w:color="auto"/>
              <w:bottom w:val="single" w:sz="4" w:space="0" w:color="auto"/>
              <w:right w:val="single" w:sz="4" w:space="0" w:color="auto"/>
            </w:tcBorders>
            <w:vAlign w:val="center"/>
          </w:tcPr>
          <w:p w14:paraId="664CEC3A" w14:textId="20E9225A"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CB1CAC4" w14:textId="77777777" w:rsidR="00203B60" w:rsidRPr="00EA4565" w:rsidRDefault="00203B60" w:rsidP="00203B60">
            <w:pPr>
              <w:jc w:val="center"/>
              <w:rPr>
                <w:rFonts w:ascii="Verdana" w:hAnsi="Verdana"/>
                <w:sz w:val="18"/>
                <w:szCs w:val="18"/>
              </w:rPr>
            </w:pPr>
          </w:p>
        </w:tc>
      </w:tr>
      <w:tr w:rsidR="00ED3423" w:rsidRPr="00EA4565" w14:paraId="1780629F" w14:textId="77777777" w:rsidTr="00435576">
        <w:trPr>
          <w:trHeight w:val="349"/>
        </w:trPr>
        <w:tc>
          <w:tcPr>
            <w:tcW w:w="988" w:type="dxa"/>
            <w:vMerge/>
            <w:tcBorders>
              <w:left w:val="single" w:sz="4" w:space="0" w:color="auto"/>
              <w:right w:val="single" w:sz="4" w:space="0" w:color="auto"/>
            </w:tcBorders>
          </w:tcPr>
          <w:p w14:paraId="589CAA55" w14:textId="77777777" w:rsidR="00ED3423" w:rsidRPr="00EA4565" w:rsidRDefault="00ED3423"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D3F5127" w14:textId="77777777" w:rsidR="00ED3423" w:rsidRPr="00EA4565" w:rsidRDefault="00ED3423"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1190994" w14:textId="066177C6" w:rsidR="00ED3423" w:rsidRPr="00EA4565" w:rsidRDefault="00ED3423" w:rsidP="00203B60">
            <w:pPr>
              <w:rPr>
                <w:rFonts w:ascii="Verdana" w:hAnsi="Verdana"/>
                <w:sz w:val="18"/>
                <w:szCs w:val="18"/>
              </w:rPr>
            </w:pPr>
            <w:r>
              <w:rPr>
                <w:rFonts w:ascii="Verdana" w:hAnsi="Verdana"/>
                <w:sz w:val="18"/>
                <w:szCs w:val="18"/>
              </w:rPr>
              <w:t>Teachers to maintain an accurate seating plan.</w:t>
            </w:r>
          </w:p>
        </w:tc>
        <w:tc>
          <w:tcPr>
            <w:tcW w:w="1134" w:type="dxa"/>
            <w:tcBorders>
              <w:top w:val="single" w:sz="4" w:space="0" w:color="auto"/>
              <w:left w:val="single" w:sz="4" w:space="0" w:color="auto"/>
              <w:bottom w:val="single" w:sz="4" w:space="0" w:color="auto"/>
              <w:right w:val="single" w:sz="4" w:space="0" w:color="auto"/>
            </w:tcBorders>
            <w:vAlign w:val="center"/>
          </w:tcPr>
          <w:p w14:paraId="48914663" w14:textId="4134DC7E" w:rsidR="00ED3423" w:rsidRPr="00EA4565" w:rsidRDefault="00ED3423" w:rsidP="00203B60">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084612B8" w14:textId="531FE4F1" w:rsidR="00ED3423" w:rsidRDefault="00ED3423" w:rsidP="00203B60">
            <w:pPr>
              <w:jc w:val="center"/>
              <w:rPr>
                <w:rFonts w:ascii="Verdana" w:hAnsi="Verdana"/>
                <w:sz w:val="18"/>
                <w:szCs w:val="18"/>
              </w:rPr>
            </w:pPr>
            <w:r>
              <w:rPr>
                <w:rFonts w:ascii="Verdana" w:hAnsi="Verdana"/>
                <w:sz w:val="18"/>
                <w:szCs w:val="18"/>
              </w:rPr>
              <w:t>21,09.2020</w:t>
            </w:r>
          </w:p>
        </w:tc>
        <w:tc>
          <w:tcPr>
            <w:tcW w:w="850" w:type="dxa"/>
            <w:tcBorders>
              <w:top w:val="single" w:sz="4" w:space="0" w:color="auto"/>
              <w:left w:val="single" w:sz="4" w:space="0" w:color="auto"/>
              <w:bottom w:val="single" w:sz="4" w:space="0" w:color="auto"/>
              <w:right w:val="single" w:sz="4" w:space="0" w:color="auto"/>
            </w:tcBorders>
            <w:vAlign w:val="center"/>
          </w:tcPr>
          <w:p w14:paraId="0348CCA7" w14:textId="77777777" w:rsidR="00ED3423" w:rsidRDefault="00ED3423" w:rsidP="00203B60">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ADFD1CD" w14:textId="77777777" w:rsidR="00ED3423" w:rsidRPr="00EA4565" w:rsidRDefault="00ED3423" w:rsidP="00203B60">
            <w:pPr>
              <w:jc w:val="center"/>
              <w:rPr>
                <w:rFonts w:ascii="Verdana" w:hAnsi="Verdana"/>
                <w:sz w:val="18"/>
                <w:szCs w:val="18"/>
              </w:rPr>
            </w:pPr>
          </w:p>
        </w:tc>
      </w:tr>
      <w:tr w:rsidR="00203B60" w:rsidRPr="00EA4565" w14:paraId="2509E3A1" w14:textId="0A77FA7E" w:rsidTr="006D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17A75F5" w14:textId="77777777" w:rsidR="00203B60" w:rsidRPr="00EA4565"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C2A5442"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02A2A46" w14:textId="3D2CFCB5" w:rsidR="00203B60" w:rsidRPr="00EA4565" w:rsidRDefault="00203B60" w:rsidP="00203B60">
            <w:pPr>
              <w:rPr>
                <w:rFonts w:ascii="Verdana" w:hAnsi="Verdana"/>
                <w:sz w:val="18"/>
                <w:szCs w:val="18"/>
              </w:rPr>
            </w:pPr>
            <w:r w:rsidRPr="00EA4565">
              <w:rPr>
                <w:rFonts w:ascii="Verdana" w:hAnsi="Verdana"/>
                <w:sz w:val="18"/>
                <w:szCs w:val="18"/>
              </w:rPr>
              <w:t>Agree where excess furniture will be moved and stored</w:t>
            </w:r>
            <w:r>
              <w:rPr>
                <w:rFonts w:ascii="Verdana" w:hAnsi="Verdana"/>
                <w:sz w:val="18"/>
                <w:szCs w:val="18"/>
              </w:rPr>
              <w:t>,</w:t>
            </w:r>
            <w:r w:rsidRPr="00EA4565">
              <w:rPr>
                <w:rFonts w:ascii="Verdana" w:hAnsi="Verdana"/>
                <w:sz w:val="18"/>
                <w:szCs w:val="18"/>
              </w:rPr>
              <w:t xml:space="preserve"> </w:t>
            </w:r>
            <w:r>
              <w:rPr>
                <w:rFonts w:ascii="Verdana" w:hAnsi="Verdana"/>
                <w:sz w:val="18"/>
                <w:szCs w:val="18"/>
              </w:rPr>
              <w:t>and</w:t>
            </w:r>
            <w:r w:rsidRPr="00EA4565">
              <w:rPr>
                <w:rFonts w:ascii="Verdana" w:hAnsi="Verdana"/>
                <w:sz w:val="18"/>
                <w:szCs w:val="18"/>
              </w:rPr>
              <w:t xml:space="preserve"> labell</w:t>
            </w:r>
            <w:r>
              <w:rPr>
                <w:rFonts w:ascii="Verdana" w:hAnsi="Verdana"/>
                <w:sz w:val="18"/>
                <w:szCs w:val="18"/>
              </w:rPr>
              <w:t>ed</w:t>
            </w:r>
            <w:r w:rsidRPr="00EA4565">
              <w:rPr>
                <w:rFonts w:ascii="Verdana" w:hAnsi="Verdana"/>
                <w:sz w:val="18"/>
                <w:szCs w:val="18"/>
              </w:rPr>
              <w:t xml:space="preserve"> so that it can be returned to the correct classrooms</w:t>
            </w:r>
          </w:p>
        </w:tc>
        <w:tc>
          <w:tcPr>
            <w:tcW w:w="1134" w:type="dxa"/>
            <w:tcBorders>
              <w:top w:val="single" w:sz="4" w:space="0" w:color="auto"/>
              <w:left w:val="single" w:sz="4" w:space="0" w:color="auto"/>
              <w:bottom w:val="single" w:sz="4" w:space="0" w:color="auto"/>
              <w:right w:val="single" w:sz="4" w:space="0" w:color="auto"/>
            </w:tcBorders>
            <w:vAlign w:val="center"/>
          </w:tcPr>
          <w:p w14:paraId="4CA4ABA0" w14:textId="4DCAB046" w:rsidR="00203B60" w:rsidRPr="00EA4565" w:rsidRDefault="00203B60" w:rsidP="00203B60">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6458FE0D" w14:textId="2DD51A8A" w:rsidR="00203B60" w:rsidRPr="00EA4565" w:rsidRDefault="00203B60" w:rsidP="00203B60">
            <w:pPr>
              <w:jc w:val="center"/>
              <w:rPr>
                <w:rFonts w:ascii="Verdana" w:hAnsi="Verdana"/>
                <w:sz w:val="18"/>
                <w:szCs w:val="18"/>
              </w:rPr>
            </w:pPr>
            <w:r>
              <w:rPr>
                <w:rFonts w:ascii="Verdana" w:hAnsi="Verdana"/>
                <w:sz w:val="18"/>
                <w:szCs w:val="18"/>
              </w:rPr>
              <w:t>w.b. 18/05</w:t>
            </w:r>
          </w:p>
        </w:tc>
        <w:tc>
          <w:tcPr>
            <w:tcW w:w="850" w:type="dxa"/>
            <w:tcBorders>
              <w:top w:val="single" w:sz="4" w:space="0" w:color="auto"/>
              <w:left w:val="single" w:sz="4" w:space="0" w:color="auto"/>
              <w:bottom w:val="single" w:sz="4" w:space="0" w:color="auto"/>
              <w:right w:val="single" w:sz="4" w:space="0" w:color="auto"/>
            </w:tcBorders>
            <w:vAlign w:val="center"/>
          </w:tcPr>
          <w:p w14:paraId="45172C43" w14:textId="487F2A35"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7D1708B" w14:textId="77777777" w:rsidR="00203B60" w:rsidRPr="00EA4565" w:rsidRDefault="00203B60" w:rsidP="00203B60">
            <w:pPr>
              <w:jc w:val="center"/>
              <w:rPr>
                <w:rFonts w:ascii="Verdana" w:hAnsi="Verdana"/>
                <w:sz w:val="18"/>
                <w:szCs w:val="18"/>
              </w:rPr>
            </w:pPr>
          </w:p>
        </w:tc>
      </w:tr>
      <w:tr w:rsidR="00203B60" w:rsidRPr="00EA4565" w14:paraId="55023770" w14:textId="77777777" w:rsidTr="00744B41">
        <w:trPr>
          <w:trHeight w:val="463"/>
        </w:trPr>
        <w:tc>
          <w:tcPr>
            <w:tcW w:w="988" w:type="dxa"/>
            <w:vMerge/>
            <w:tcBorders>
              <w:left w:val="single" w:sz="4" w:space="0" w:color="auto"/>
              <w:right w:val="single" w:sz="4" w:space="0" w:color="auto"/>
            </w:tcBorders>
          </w:tcPr>
          <w:p w14:paraId="77CD7B95" w14:textId="77777777" w:rsidR="00203B60" w:rsidRPr="00EA4565"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10B091A"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F68FB98" w14:textId="109C3E37" w:rsidR="00203B60" w:rsidRPr="00EA4565" w:rsidRDefault="00203B60" w:rsidP="00203B60">
            <w:pPr>
              <w:rPr>
                <w:rFonts w:ascii="Verdana" w:hAnsi="Verdana"/>
                <w:sz w:val="18"/>
                <w:szCs w:val="18"/>
              </w:rPr>
            </w:pPr>
            <w:r>
              <w:rPr>
                <w:rFonts w:ascii="Verdana" w:hAnsi="Verdana"/>
                <w:sz w:val="18"/>
                <w:szCs w:val="18"/>
              </w:rPr>
              <w:t>Staff to maintain social distancing measures wherever possible. Maintain 2m distance from other adults, maintain distance when working with more than 1 group. Maintain distancing in meeting and at lunchtimes etc. Staff to be fully aware of what constitutes direct close contact.</w:t>
            </w:r>
          </w:p>
        </w:tc>
        <w:tc>
          <w:tcPr>
            <w:tcW w:w="1134" w:type="dxa"/>
            <w:tcBorders>
              <w:top w:val="single" w:sz="4" w:space="0" w:color="auto"/>
              <w:left w:val="single" w:sz="4" w:space="0" w:color="auto"/>
              <w:bottom w:val="single" w:sz="4" w:space="0" w:color="auto"/>
              <w:right w:val="single" w:sz="4" w:space="0" w:color="auto"/>
            </w:tcBorders>
            <w:vAlign w:val="center"/>
          </w:tcPr>
          <w:p w14:paraId="3988C532" w14:textId="43E1BE89" w:rsidR="00203B60" w:rsidRDefault="00203B60" w:rsidP="00203B60">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4F01D3DF" w14:textId="06A9016F" w:rsidR="00203B60"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42A0182" w14:textId="77777777" w:rsidR="00203B60" w:rsidRDefault="00203B60" w:rsidP="00203B60">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2A88967E" w14:textId="77777777" w:rsidR="00203B60" w:rsidRPr="00EA4565" w:rsidRDefault="00203B60" w:rsidP="00203B60">
            <w:pPr>
              <w:jc w:val="center"/>
              <w:rPr>
                <w:rFonts w:ascii="Verdana" w:hAnsi="Verdana"/>
                <w:sz w:val="18"/>
                <w:szCs w:val="18"/>
              </w:rPr>
            </w:pPr>
          </w:p>
        </w:tc>
      </w:tr>
      <w:tr w:rsidR="00ED3423" w:rsidRPr="00EA4565" w14:paraId="0C0064B0" w14:textId="77777777" w:rsidTr="00435576">
        <w:trPr>
          <w:trHeight w:val="463"/>
        </w:trPr>
        <w:tc>
          <w:tcPr>
            <w:tcW w:w="988" w:type="dxa"/>
            <w:vMerge/>
            <w:tcBorders>
              <w:left w:val="single" w:sz="4" w:space="0" w:color="auto"/>
              <w:right w:val="single" w:sz="4" w:space="0" w:color="auto"/>
            </w:tcBorders>
          </w:tcPr>
          <w:p w14:paraId="264CB709" w14:textId="77777777" w:rsidR="00ED3423" w:rsidRPr="00EA4565" w:rsidRDefault="00ED3423"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68169C80" w14:textId="77777777" w:rsidR="00ED3423" w:rsidRPr="00EA4565" w:rsidRDefault="00ED3423"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9B89D33" w14:textId="77777777" w:rsidR="00ED3423" w:rsidRDefault="00ED3423" w:rsidP="00203B60">
            <w:pPr>
              <w:rPr>
                <w:rFonts w:ascii="Verdana" w:hAnsi="Verdana"/>
                <w:sz w:val="18"/>
                <w:szCs w:val="18"/>
              </w:rPr>
            </w:pPr>
            <w:r>
              <w:rPr>
                <w:rFonts w:ascii="Verdana" w:hAnsi="Verdana"/>
                <w:sz w:val="18"/>
                <w:szCs w:val="18"/>
              </w:rPr>
              <w:t>Ensure staff are fully aware of what constitutes ‘direct close contact’ and to avoid these situations or manage a work around, to prevent potential impact on wider groups /bubbles:</w:t>
            </w:r>
          </w:p>
          <w:p w14:paraId="1E18725B" w14:textId="4905E2A8" w:rsidR="00ED3423" w:rsidRDefault="00ED3423" w:rsidP="00ED3423">
            <w:pPr>
              <w:pStyle w:val="ListParagraph"/>
              <w:numPr>
                <w:ilvl w:val="0"/>
                <w:numId w:val="22"/>
              </w:numPr>
              <w:ind w:left="313"/>
              <w:rPr>
                <w:rFonts w:ascii="Verdana" w:hAnsi="Verdana"/>
                <w:sz w:val="18"/>
                <w:szCs w:val="18"/>
              </w:rPr>
            </w:pPr>
            <w:r>
              <w:rPr>
                <w:rFonts w:ascii="Verdana" w:hAnsi="Verdana"/>
                <w:sz w:val="18"/>
                <w:szCs w:val="18"/>
              </w:rPr>
              <w:t>Face 2 Face conversation within 1 metre,</w:t>
            </w:r>
          </w:p>
          <w:p w14:paraId="5F6AB966" w14:textId="77777777" w:rsidR="00ED3423" w:rsidRDefault="00ED3423" w:rsidP="00ED3423">
            <w:pPr>
              <w:pStyle w:val="ListParagraph"/>
              <w:numPr>
                <w:ilvl w:val="0"/>
                <w:numId w:val="22"/>
              </w:numPr>
              <w:ind w:left="313"/>
              <w:rPr>
                <w:rFonts w:ascii="Verdana" w:hAnsi="Verdana"/>
                <w:sz w:val="18"/>
                <w:szCs w:val="18"/>
              </w:rPr>
            </w:pPr>
            <w:r>
              <w:rPr>
                <w:rFonts w:ascii="Verdana" w:hAnsi="Verdana"/>
                <w:sz w:val="18"/>
                <w:szCs w:val="18"/>
              </w:rPr>
              <w:t>Skin to skin physical contact,</w:t>
            </w:r>
          </w:p>
          <w:p w14:paraId="0B7D9A41" w14:textId="77777777" w:rsidR="00ED3423" w:rsidRDefault="00ED3423" w:rsidP="00ED3423">
            <w:pPr>
              <w:pStyle w:val="ListParagraph"/>
              <w:numPr>
                <w:ilvl w:val="0"/>
                <w:numId w:val="22"/>
              </w:numPr>
              <w:ind w:left="313"/>
              <w:rPr>
                <w:rFonts w:ascii="Verdana" w:hAnsi="Verdana"/>
                <w:sz w:val="18"/>
                <w:szCs w:val="18"/>
              </w:rPr>
            </w:pPr>
            <w:r>
              <w:rPr>
                <w:rFonts w:ascii="Verdana" w:hAnsi="Verdana"/>
                <w:sz w:val="18"/>
                <w:szCs w:val="18"/>
              </w:rPr>
              <w:t>Contact within 1 metre for one minute or longer without face 2 face contact</w:t>
            </w:r>
          </w:p>
          <w:p w14:paraId="467EB83C" w14:textId="7A81CF61" w:rsidR="00ED3423" w:rsidRPr="00ED3423" w:rsidRDefault="00ED3423" w:rsidP="00ED3423">
            <w:pPr>
              <w:pStyle w:val="ListParagraph"/>
              <w:numPr>
                <w:ilvl w:val="0"/>
                <w:numId w:val="22"/>
              </w:numPr>
              <w:ind w:left="313"/>
              <w:rPr>
                <w:rFonts w:ascii="Verdana" w:hAnsi="Verdana"/>
                <w:sz w:val="18"/>
                <w:szCs w:val="18"/>
              </w:rPr>
            </w:pPr>
            <w:r>
              <w:rPr>
                <w:rFonts w:ascii="Verdana" w:hAnsi="Verdana"/>
                <w:sz w:val="18"/>
                <w:szCs w:val="18"/>
              </w:rPr>
              <w:t>Within 2 metres for more than 15 minutes</w:t>
            </w:r>
          </w:p>
        </w:tc>
        <w:tc>
          <w:tcPr>
            <w:tcW w:w="1134" w:type="dxa"/>
            <w:tcBorders>
              <w:top w:val="single" w:sz="4" w:space="0" w:color="auto"/>
              <w:left w:val="single" w:sz="4" w:space="0" w:color="auto"/>
              <w:bottom w:val="single" w:sz="4" w:space="0" w:color="auto"/>
              <w:right w:val="single" w:sz="4" w:space="0" w:color="auto"/>
            </w:tcBorders>
            <w:vAlign w:val="center"/>
          </w:tcPr>
          <w:p w14:paraId="066EB88E" w14:textId="51E3C9D6" w:rsidR="00ED3423" w:rsidRDefault="00ED3423" w:rsidP="00203B60">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60AAE27F" w14:textId="48664FC6" w:rsidR="00ED3423" w:rsidRDefault="00ED3423" w:rsidP="00203B60">
            <w:pPr>
              <w:jc w:val="center"/>
              <w:rPr>
                <w:rFonts w:ascii="Verdana" w:hAnsi="Verdana"/>
                <w:sz w:val="18"/>
                <w:szCs w:val="18"/>
              </w:rPr>
            </w:pPr>
            <w:r>
              <w:rPr>
                <w:rFonts w:ascii="Verdana" w:hAnsi="Verdana"/>
                <w:sz w:val="18"/>
                <w:szCs w:val="18"/>
              </w:rPr>
              <w:t>21.09.2020</w:t>
            </w:r>
          </w:p>
        </w:tc>
        <w:tc>
          <w:tcPr>
            <w:tcW w:w="850" w:type="dxa"/>
            <w:tcBorders>
              <w:top w:val="single" w:sz="4" w:space="0" w:color="auto"/>
              <w:left w:val="single" w:sz="4" w:space="0" w:color="auto"/>
              <w:bottom w:val="single" w:sz="4" w:space="0" w:color="auto"/>
              <w:right w:val="single" w:sz="4" w:space="0" w:color="auto"/>
            </w:tcBorders>
            <w:vAlign w:val="center"/>
          </w:tcPr>
          <w:p w14:paraId="16C003D9" w14:textId="77777777" w:rsidR="00ED3423" w:rsidRDefault="00ED3423" w:rsidP="00203B60">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F6049E9" w14:textId="77777777" w:rsidR="00ED3423" w:rsidRPr="00EA4565" w:rsidRDefault="00ED3423" w:rsidP="00203B60">
            <w:pPr>
              <w:jc w:val="center"/>
              <w:rPr>
                <w:rFonts w:ascii="Verdana" w:hAnsi="Verdana"/>
                <w:sz w:val="18"/>
                <w:szCs w:val="18"/>
              </w:rPr>
            </w:pPr>
          </w:p>
        </w:tc>
      </w:tr>
      <w:tr w:rsidR="00203B60" w:rsidRPr="00EA4565" w14:paraId="29B3CEC4" w14:textId="77777777" w:rsidTr="00545183">
        <w:trPr>
          <w:trHeight w:val="463"/>
        </w:trPr>
        <w:tc>
          <w:tcPr>
            <w:tcW w:w="988" w:type="dxa"/>
            <w:vMerge/>
            <w:tcBorders>
              <w:left w:val="single" w:sz="4" w:space="0" w:color="auto"/>
              <w:bottom w:val="single" w:sz="4" w:space="0" w:color="auto"/>
              <w:right w:val="single" w:sz="4" w:space="0" w:color="auto"/>
            </w:tcBorders>
          </w:tcPr>
          <w:p w14:paraId="7F0A5CDA" w14:textId="77777777" w:rsidR="00203B60" w:rsidRPr="00EA4565" w:rsidRDefault="00203B60" w:rsidP="00203B60">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4B9906B0"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8A27291" w14:textId="3489963B" w:rsidR="00203B60" w:rsidRPr="00EA4565" w:rsidRDefault="00203B60" w:rsidP="00203B60">
            <w:pPr>
              <w:rPr>
                <w:rFonts w:ascii="Verdana" w:hAnsi="Verdana"/>
                <w:sz w:val="18"/>
                <w:szCs w:val="18"/>
              </w:rPr>
            </w:pPr>
            <w:r>
              <w:rPr>
                <w:rFonts w:ascii="Verdana" w:hAnsi="Verdana"/>
                <w:sz w:val="18"/>
                <w:szCs w:val="18"/>
              </w:rPr>
              <w:t>Ensure all staff are aware of the need to minimise contact between bubbles,</w:t>
            </w:r>
            <w:r w:rsidR="00ED3423">
              <w:rPr>
                <w:rFonts w:ascii="Verdana" w:hAnsi="Verdana"/>
                <w:sz w:val="18"/>
                <w:szCs w:val="18"/>
              </w:rPr>
              <w:t xml:space="preserve"> (children)</w:t>
            </w:r>
            <w:r>
              <w:rPr>
                <w:rFonts w:ascii="Verdana" w:hAnsi="Verdana"/>
                <w:sz w:val="18"/>
                <w:szCs w:val="18"/>
              </w:rPr>
              <w:t xml:space="preserve"> ideally by minimising movement around school (e.g. taking registers, accessing books in corridors, iPads etc.) Inform during September training days.</w:t>
            </w:r>
          </w:p>
        </w:tc>
        <w:tc>
          <w:tcPr>
            <w:tcW w:w="1134" w:type="dxa"/>
            <w:tcBorders>
              <w:top w:val="single" w:sz="4" w:space="0" w:color="auto"/>
              <w:left w:val="single" w:sz="4" w:space="0" w:color="auto"/>
              <w:bottom w:val="single" w:sz="4" w:space="0" w:color="auto"/>
              <w:right w:val="single" w:sz="4" w:space="0" w:color="auto"/>
            </w:tcBorders>
            <w:vAlign w:val="center"/>
          </w:tcPr>
          <w:p w14:paraId="1B11FC58" w14:textId="48FDC5BD" w:rsidR="00203B60" w:rsidRDefault="00203B60" w:rsidP="00203B60">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1C0A8361" w14:textId="30B6F9B3" w:rsidR="00203B60" w:rsidRDefault="00203B60" w:rsidP="00203B60">
            <w:pPr>
              <w:jc w:val="center"/>
              <w:rPr>
                <w:rFonts w:ascii="Verdana" w:hAnsi="Verdana"/>
                <w:sz w:val="18"/>
                <w:szCs w:val="18"/>
              </w:rPr>
            </w:pPr>
            <w:r>
              <w:rPr>
                <w:rFonts w:ascii="Verdana" w:hAnsi="Verdana"/>
                <w:sz w:val="18"/>
                <w:szCs w:val="18"/>
              </w:rPr>
              <w:t>04.09.20</w:t>
            </w:r>
          </w:p>
        </w:tc>
        <w:tc>
          <w:tcPr>
            <w:tcW w:w="850" w:type="dxa"/>
            <w:tcBorders>
              <w:top w:val="single" w:sz="4" w:space="0" w:color="auto"/>
              <w:left w:val="single" w:sz="4" w:space="0" w:color="auto"/>
              <w:bottom w:val="single" w:sz="4" w:space="0" w:color="auto"/>
              <w:right w:val="single" w:sz="4" w:space="0" w:color="auto"/>
            </w:tcBorders>
            <w:vAlign w:val="center"/>
          </w:tcPr>
          <w:p w14:paraId="5A5ED7AF" w14:textId="603652BC" w:rsidR="00203B60"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3853E4D" w14:textId="77777777" w:rsidR="00203B60" w:rsidRPr="00EA4565" w:rsidRDefault="00203B60" w:rsidP="00203B60">
            <w:pPr>
              <w:jc w:val="center"/>
              <w:rPr>
                <w:rFonts w:ascii="Verdana" w:hAnsi="Verdana"/>
                <w:sz w:val="18"/>
                <w:szCs w:val="18"/>
              </w:rPr>
            </w:pPr>
          </w:p>
        </w:tc>
      </w:tr>
    </w:tbl>
    <w:p w14:paraId="72C79B55" w14:textId="56E21058" w:rsidR="0086764A" w:rsidRDefault="0086764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EA4565" w14:paraId="770C61D5" w14:textId="1ADAEC76" w:rsidTr="00DD4CFE">
        <w:trPr>
          <w:trHeight w:val="401"/>
          <w:tblHeader/>
        </w:trPr>
        <w:tc>
          <w:tcPr>
            <w:tcW w:w="988" w:type="dxa"/>
            <w:tcBorders>
              <w:bottom w:val="single" w:sz="4" w:space="0" w:color="auto"/>
            </w:tcBorders>
            <w:shd w:val="clear" w:color="auto" w:fill="D9E2F3" w:themeFill="accent1" w:themeFillTint="33"/>
          </w:tcPr>
          <w:p w14:paraId="3C2B5312" w14:textId="417B971B"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lastRenderedPageBreak/>
              <w:t>Focus</w:t>
            </w:r>
          </w:p>
        </w:tc>
        <w:tc>
          <w:tcPr>
            <w:tcW w:w="992" w:type="dxa"/>
            <w:tcBorders>
              <w:bottom w:val="single" w:sz="4" w:space="0" w:color="auto"/>
            </w:tcBorders>
            <w:shd w:val="clear" w:color="auto" w:fill="D9E2F3" w:themeFill="accent1" w:themeFillTint="33"/>
          </w:tcPr>
          <w:p w14:paraId="351EFFD1" w14:textId="76F6F13A" w:rsidR="003E3C66" w:rsidRPr="00EA4565"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5B4C355" w14:textId="4494A8EC"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2B6743C" w14:textId="678CD2AB"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C961245" w14:textId="207ADF03"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744786D4" w14:textId="24CA375B" w:rsidR="003E3C66" w:rsidRPr="00EA4565" w:rsidRDefault="003E3C66" w:rsidP="00CD6973">
            <w:pPr>
              <w:jc w:val="center"/>
              <w:rPr>
                <w:rFonts w:ascii="Verdana" w:hAnsi="Verdana"/>
                <w:b/>
                <w:color w:val="4472C4" w:themeColor="accent1"/>
                <w:sz w:val="20"/>
                <w:szCs w:val="20"/>
              </w:rPr>
            </w:pPr>
            <w:r w:rsidRPr="00EA456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5BAE3DE3" w14:textId="47B8AF62" w:rsidR="003E3C66" w:rsidRPr="00EA4565"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3F2988" w14:paraId="35109FCB" w14:textId="46891132" w:rsidTr="00545183">
        <w:trPr>
          <w:trHeight w:val="351"/>
        </w:trPr>
        <w:tc>
          <w:tcPr>
            <w:tcW w:w="988" w:type="dxa"/>
            <w:vMerge w:val="restart"/>
            <w:tcBorders>
              <w:top w:val="single" w:sz="4" w:space="0" w:color="auto"/>
              <w:left w:val="single" w:sz="4" w:space="0" w:color="auto"/>
              <w:right w:val="single" w:sz="4" w:space="0" w:color="auto"/>
            </w:tcBorders>
          </w:tcPr>
          <w:p w14:paraId="31121B18" w14:textId="77777777" w:rsidR="00203B60" w:rsidRPr="00EA4565" w:rsidRDefault="00203B60" w:rsidP="00203B60">
            <w:pPr>
              <w:rPr>
                <w:rFonts w:ascii="Verdana" w:hAnsi="Verdana" w:cs="Calibri"/>
                <w:b/>
                <w:sz w:val="18"/>
                <w:szCs w:val="18"/>
              </w:rPr>
            </w:pPr>
            <w:r w:rsidRPr="00EA4565">
              <w:rPr>
                <w:rFonts w:ascii="Verdana" w:hAnsi="Verdana" w:cs="Calibri"/>
                <w:b/>
                <w:color w:val="FF0000"/>
                <w:sz w:val="18"/>
                <w:szCs w:val="18"/>
              </w:rPr>
              <w:t>Lunchtimes</w:t>
            </w:r>
          </w:p>
        </w:tc>
        <w:tc>
          <w:tcPr>
            <w:tcW w:w="992" w:type="dxa"/>
            <w:vMerge w:val="restart"/>
            <w:tcBorders>
              <w:top w:val="single" w:sz="4" w:space="0" w:color="auto"/>
              <w:left w:val="single" w:sz="4" w:space="0" w:color="auto"/>
              <w:right w:val="single" w:sz="4" w:space="0" w:color="auto"/>
            </w:tcBorders>
            <w:shd w:val="clear" w:color="auto" w:fill="FF0000"/>
          </w:tcPr>
          <w:p w14:paraId="5E4B683D" w14:textId="77777777" w:rsidR="00203B60" w:rsidRPr="00EA4565" w:rsidRDefault="00203B60" w:rsidP="00203B60">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BB7D669" w14:textId="41277CDD" w:rsidR="00203B60" w:rsidRPr="00EA4565" w:rsidRDefault="00203B60" w:rsidP="00203B60">
            <w:pPr>
              <w:rPr>
                <w:rFonts w:ascii="Verdana" w:hAnsi="Verdana"/>
                <w:sz w:val="18"/>
                <w:szCs w:val="18"/>
              </w:rPr>
            </w:pPr>
            <w:r w:rsidRPr="00EA4565">
              <w:rPr>
                <w:rFonts w:ascii="Verdana" w:hAnsi="Verdana"/>
                <w:sz w:val="18"/>
                <w:szCs w:val="18"/>
              </w:rPr>
              <w:t>Calculate how many children may require a lunch</w:t>
            </w:r>
            <w:r>
              <w:rPr>
                <w:rFonts w:ascii="Verdana" w:hAnsi="Verdana"/>
                <w:sz w:val="18"/>
                <w:szCs w:val="18"/>
              </w:rPr>
              <w:t>, requesting packed lunches are sent where possible.</w:t>
            </w:r>
          </w:p>
        </w:tc>
        <w:tc>
          <w:tcPr>
            <w:tcW w:w="1134" w:type="dxa"/>
            <w:tcBorders>
              <w:top w:val="single" w:sz="4" w:space="0" w:color="auto"/>
              <w:left w:val="single" w:sz="4" w:space="0" w:color="auto"/>
              <w:bottom w:val="single" w:sz="4" w:space="0" w:color="auto"/>
              <w:right w:val="single" w:sz="4" w:space="0" w:color="auto"/>
            </w:tcBorders>
            <w:vAlign w:val="center"/>
          </w:tcPr>
          <w:p w14:paraId="06A973E8" w14:textId="098F958D" w:rsidR="00203B60" w:rsidRPr="00EA4565" w:rsidRDefault="00203B60" w:rsidP="00203B60">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2DD04534" w14:textId="1DA00E24" w:rsidR="00203B60" w:rsidRPr="00EA4565" w:rsidRDefault="00203B60" w:rsidP="00203B60">
            <w:pPr>
              <w:jc w:val="center"/>
              <w:rPr>
                <w:rFonts w:ascii="Verdana" w:hAnsi="Verdana"/>
                <w:sz w:val="18"/>
                <w:szCs w:val="18"/>
              </w:rPr>
            </w:pPr>
            <w:r>
              <w:rPr>
                <w:rFonts w:ascii="Verdana" w:hAnsi="Verdana"/>
                <w:sz w:val="18"/>
                <w:szCs w:val="18"/>
              </w:rPr>
              <w:t>w.b.07.09</w:t>
            </w:r>
          </w:p>
        </w:tc>
        <w:tc>
          <w:tcPr>
            <w:tcW w:w="850" w:type="dxa"/>
            <w:tcBorders>
              <w:top w:val="single" w:sz="4" w:space="0" w:color="auto"/>
              <w:left w:val="single" w:sz="4" w:space="0" w:color="auto"/>
              <w:bottom w:val="single" w:sz="4" w:space="0" w:color="auto"/>
              <w:right w:val="single" w:sz="4" w:space="0" w:color="auto"/>
            </w:tcBorders>
            <w:vAlign w:val="center"/>
          </w:tcPr>
          <w:p w14:paraId="29FB9F07" w14:textId="052E7EB3"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3657BF1" w14:textId="77777777" w:rsidR="00203B60" w:rsidRPr="00EA4565" w:rsidRDefault="00203B60" w:rsidP="00203B60">
            <w:pPr>
              <w:jc w:val="center"/>
              <w:rPr>
                <w:rFonts w:ascii="Verdana" w:hAnsi="Verdana"/>
                <w:sz w:val="18"/>
                <w:szCs w:val="18"/>
              </w:rPr>
            </w:pPr>
          </w:p>
        </w:tc>
      </w:tr>
      <w:tr w:rsidR="00203B60" w:rsidRPr="003F2988" w14:paraId="24327C73" w14:textId="375078AF" w:rsidTr="00545183">
        <w:trPr>
          <w:trHeight w:val="463"/>
        </w:trPr>
        <w:tc>
          <w:tcPr>
            <w:tcW w:w="988" w:type="dxa"/>
            <w:vMerge/>
            <w:tcBorders>
              <w:left w:val="single" w:sz="4" w:space="0" w:color="auto"/>
              <w:right w:val="single" w:sz="4" w:space="0" w:color="auto"/>
            </w:tcBorders>
          </w:tcPr>
          <w:p w14:paraId="77A1FF3C" w14:textId="77777777" w:rsidR="00203B60" w:rsidRPr="00EA4565"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6C59C95" w14:textId="77777777" w:rsidR="00203B60"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35741F4" w14:textId="66EA2F7B"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Agree on how meals will be served</w:t>
            </w:r>
            <w:r>
              <w:rPr>
                <w:rFonts w:ascii="Verdana" w:hAnsi="Verdana"/>
                <w:sz w:val="18"/>
                <w:szCs w:val="18"/>
              </w:rPr>
              <w:t xml:space="preserve"> – most classes delivered to classrooms</w:t>
            </w:r>
          </w:p>
          <w:p w14:paraId="263C59BF" w14:textId="134A9631"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Decide where meals will be consumed?</w:t>
            </w:r>
            <w:r>
              <w:rPr>
                <w:rFonts w:ascii="Verdana" w:hAnsi="Verdana"/>
                <w:sz w:val="18"/>
                <w:szCs w:val="18"/>
              </w:rPr>
              <w:t xml:space="preserve"> – 3 classes in hall – rotated and cleaned between sittings</w:t>
            </w:r>
          </w:p>
          <w:p w14:paraId="16A812CD" w14:textId="77777777"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Decide on any cleaning measures that are necessary</w:t>
            </w:r>
          </w:p>
          <w:p w14:paraId="6D5779D2" w14:textId="77777777" w:rsidR="00203B60"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Agree on supervision of pupils</w:t>
            </w:r>
          </w:p>
          <w:p w14:paraId="7B720E81" w14:textId="7397ED9E" w:rsidR="00203B60" w:rsidRPr="00EA4565" w:rsidRDefault="00203B60" w:rsidP="00203B60">
            <w:pPr>
              <w:pStyle w:val="ListParagraph"/>
              <w:numPr>
                <w:ilvl w:val="0"/>
                <w:numId w:val="14"/>
              </w:numPr>
              <w:ind w:left="322" w:hanging="283"/>
              <w:rPr>
                <w:rFonts w:ascii="Verdana" w:hAnsi="Verdana"/>
                <w:sz w:val="18"/>
                <w:szCs w:val="18"/>
              </w:rPr>
            </w:pPr>
            <w:r w:rsidRPr="00EA4565">
              <w:rPr>
                <w:rFonts w:ascii="Verdana" w:hAnsi="Verdana"/>
                <w:sz w:val="18"/>
                <w:szCs w:val="18"/>
              </w:rPr>
              <w:t>Agree staggering of lunchtimes</w:t>
            </w:r>
          </w:p>
        </w:tc>
        <w:tc>
          <w:tcPr>
            <w:tcW w:w="1134" w:type="dxa"/>
            <w:tcBorders>
              <w:top w:val="single" w:sz="4" w:space="0" w:color="auto"/>
              <w:left w:val="single" w:sz="4" w:space="0" w:color="auto"/>
              <w:bottom w:val="single" w:sz="4" w:space="0" w:color="auto"/>
              <w:right w:val="single" w:sz="4" w:space="0" w:color="auto"/>
            </w:tcBorders>
            <w:vAlign w:val="center"/>
          </w:tcPr>
          <w:p w14:paraId="61A35E67" w14:textId="7BBCD9F1" w:rsidR="00203B60" w:rsidRPr="00EA4565" w:rsidRDefault="00203B60" w:rsidP="00203B60">
            <w:pPr>
              <w:jc w:val="center"/>
              <w:rPr>
                <w:rFonts w:ascii="Verdana" w:hAnsi="Verdana"/>
                <w:sz w:val="18"/>
                <w:szCs w:val="18"/>
              </w:rPr>
            </w:pPr>
            <w:r>
              <w:rPr>
                <w:rFonts w:ascii="Verdana" w:hAnsi="Verdana"/>
                <w:sz w:val="18"/>
                <w:szCs w:val="18"/>
              </w:rPr>
              <w:t>SLT/DD</w:t>
            </w:r>
          </w:p>
        </w:tc>
        <w:tc>
          <w:tcPr>
            <w:tcW w:w="1418" w:type="dxa"/>
            <w:tcBorders>
              <w:top w:val="single" w:sz="4" w:space="0" w:color="auto"/>
              <w:left w:val="single" w:sz="4" w:space="0" w:color="auto"/>
              <w:bottom w:val="single" w:sz="4" w:space="0" w:color="auto"/>
              <w:right w:val="single" w:sz="4" w:space="0" w:color="auto"/>
            </w:tcBorders>
            <w:vAlign w:val="center"/>
          </w:tcPr>
          <w:p w14:paraId="536972DA" w14:textId="204B2C62" w:rsidR="00203B60" w:rsidRPr="00EA4565" w:rsidRDefault="00203B60" w:rsidP="00203B60">
            <w:pPr>
              <w:jc w:val="center"/>
              <w:rPr>
                <w:rFonts w:ascii="Verdana" w:hAnsi="Verdana"/>
                <w:sz w:val="18"/>
                <w:szCs w:val="18"/>
              </w:rPr>
            </w:pPr>
            <w:r>
              <w:rPr>
                <w:rFonts w:ascii="Verdana" w:hAnsi="Verdana"/>
                <w:sz w:val="18"/>
                <w:szCs w:val="18"/>
              </w:rPr>
              <w:t>03.09</w:t>
            </w:r>
          </w:p>
        </w:tc>
        <w:tc>
          <w:tcPr>
            <w:tcW w:w="850" w:type="dxa"/>
            <w:tcBorders>
              <w:top w:val="single" w:sz="4" w:space="0" w:color="auto"/>
              <w:left w:val="single" w:sz="4" w:space="0" w:color="auto"/>
              <w:bottom w:val="single" w:sz="4" w:space="0" w:color="auto"/>
              <w:right w:val="single" w:sz="4" w:space="0" w:color="auto"/>
            </w:tcBorders>
            <w:vAlign w:val="center"/>
          </w:tcPr>
          <w:p w14:paraId="0F680272" w14:textId="6C8744D1"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532AAE4" w14:textId="77777777" w:rsidR="00203B60" w:rsidRPr="00EA4565" w:rsidRDefault="00203B60" w:rsidP="00203B60">
            <w:pPr>
              <w:jc w:val="center"/>
              <w:rPr>
                <w:rFonts w:ascii="Verdana" w:hAnsi="Verdana"/>
                <w:sz w:val="18"/>
                <w:szCs w:val="18"/>
              </w:rPr>
            </w:pPr>
          </w:p>
        </w:tc>
      </w:tr>
      <w:tr w:rsidR="00203B60" w:rsidRPr="003F2988" w14:paraId="7C011B88" w14:textId="23D2B416" w:rsidTr="00545183">
        <w:trPr>
          <w:trHeight w:val="463"/>
        </w:trPr>
        <w:tc>
          <w:tcPr>
            <w:tcW w:w="988" w:type="dxa"/>
            <w:vMerge/>
            <w:tcBorders>
              <w:left w:val="single" w:sz="4" w:space="0" w:color="auto"/>
              <w:right w:val="single" w:sz="4" w:space="0" w:color="auto"/>
            </w:tcBorders>
          </w:tcPr>
          <w:p w14:paraId="635530E2" w14:textId="77777777" w:rsidR="00203B60" w:rsidRPr="00EA4565"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3D92BDE"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10A07A9" w14:textId="473DB47E" w:rsidR="00203B60" w:rsidRPr="00EA4565" w:rsidRDefault="00203B60" w:rsidP="00203B60">
            <w:pPr>
              <w:rPr>
                <w:rFonts w:ascii="Verdana" w:hAnsi="Verdana"/>
                <w:sz w:val="18"/>
                <w:szCs w:val="18"/>
              </w:rPr>
            </w:pPr>
            <w:r>
              <w:rPr>
                <w:rFonts w:ascii="Verdana" w:hAnsi="Verdana"/>
                <w:sz w:val="18"/>
                <w:szCs w:val="18"/>
              </w:rPr>
              <w:t>Review</w:t>
            </w:r>
            <w:r w:rsidRPr="00EA4565">
              <w:rPr>
                <w:rFonts w:ascii="Verdana" w:hAnsi="Verdana"/>
                <w:sz w:val="18"/>
                <w:szCs w:val="18"/>
              </w:rPr>
              <w:t xml:space="preserve"> staff lunch</w:t>
            </w:r>
            <w:r>
              <w:rPr>
                <w:rFonts w:ascii="Verdana" w:hAnsi="Verdana"/>
                <w:sz w:val="18"/>
                <w:szCs w:val="18"/>
              </w:rPr>
              <w:t xml:space="preserve"> a</w:t>
            </w:r>
            <w:r w:rsidRPr="00EA4565">
              <w:rPr>
                <w:rFonts w:ascii="Verdana" w:hAnsi="Verdana" w:cstheme="minorBidi"/>
                <w:sz w:val="18"/>
                <w:szCs w:val="18"/>
              </w:rPr>
              <w:t>rrangements</w:t>
            </w:r>
            <w:r>
              <w:rPr>
                <w:rFonts w:ascii="Verdana" w:hAnsi="Verdana" w:cstheme="minorBidi"/>
                <w:sz w:val="18"/>
                <w:szCs w:val="18"/>
              </w:rPr>
              <w:t xml:space="preserve">, </w:t>
            </w:r>
            <w:r w:rsidRPr="00EA4565">
              <w:rPr>
                <w:rFonts w:ascii="Verdana" w:hAnsi="Verdana" w:cstheme="minorBidi"/>
                <w:sz w:val="18"/>
                <w:szCs w:val="18"/>
              </w:rPr>
              <w:t xml:space="preserve"> ensur</w:t>
            </w:r>
            <w:r>
              <w:rPr>
                <w:rFonts w:ascii="Verdana" w:hAnsi="Verdana" w:cstheme="minorBidi"/>
                <w:sz w:val="18"/>
                <w:szCs w:val="18"/>
              </w:rPr>
              <w:t>ing</w:t>
            </w:r>
            <w:r w:rsidRPr="00EA4565">
              <w:rPr>
                <w:rFonts w:ascii="Verdana" w:hAnsi="Verdana" w:cstheme="minorBidi"/>
                <w:sz w:val="18"/>
                <w:szCs w:val="18"/>
              </w:rPr>
              <w:t xml:space="preserve"> social distancing can be achieved e.g. stagger lunch times for staff.</w:t>
            </w:r>
            <w:r>
              <w:rPr>
                <w:rFonts w:ascii="Verdana" w:hAnsi="Verdana" w:cstheme="minorBidi"/>
                <w:sz w:val="18"/>
                <w:szCs w:val="18"/>
              </w:rPr>
              <w:t xml:space="preserve"> Staff using different rooms to ensure spacing (food tech, outside classroom etc.)</w:t>
            </w:r>
          </w:p>
        </w:tc>
        <w:tc>
          <w:tcPr>
            <w:tcW w:w="1134" w:type="dxa"/>
            <w:tcBorders>
              <w:top w:val="single" w:sz="4" w:space="0" w:color="auto"/>
              <w:left w:val="single" w:sz="4" w:space="0" w:color="auto"/>
              <w:bottom w:val="single" w:sz="4" w:space="0" w:color="auto"/>
              <w:right w:val="single" w:sz="4" w:space="0" w:color="auto"/>
            </w:tcBorders>
            <w:vAlign w:val="center"/>
          </w:tcPr>
          <w:p w14:paraId="18D49159" w14:textId="77777777" w:rsidR="00203B60" w:rsidRPr="00EA4565" w:rsidRDefault="00203B60" w:rsidP="00203B60">
            <w:pPr>
              <w:jc w:val="center"/>
              <w:rPr>
                <w:rFonts w:ascii="Verdana" w:hAnsi="Verdana"/>
                <w:sz w:val="18"/>
                <w:szCs w:val="18"/>
              </w:rPr>
            </w:pPr>
            <w:r w:rsidRPr="00EA4565">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2DD8CA97" w14:textId="7EF27301" w:rsidR="00203B60" w:rsidRPr="00EA4565" w:rsidRDefault="00203B60" w:rsidP="00203B60">
            <w:pPr>
              <w:jc w:val="center"/>
              <w:rPr>
                <w:rFonts w:ascii="Verdana" w:hAnsi="Verdana"/>
                <w:sz w:val="18"/>
                <w:szCs w:val="18"/>
              </w:rPr>
            </w:pPr>
            <w:r>
              <w:rPr>
                <w:rFonts w:ascii="Verdana" w:hAnsi="Verdana"/>
                <w:sz w:val="18"/>
                <w:szCs w:val="18"/>
              </w:rPr>
              <w:t>27.09</w:t>
            </w:r>
          </w:p>
        </w:tc>
        <w:tc>
          <w:tcPr>
            <w:tcW w:w="850" w:type="dxa"/>
            <w:tcBorders>
              <w:top w:val="single" w:sz="4" w:space="0" w:color="auto"/>
              <w:left w:val="single" w:sz="4" w:space="0" w:color="auto"/>
              <w:bottom w:val="single" w:sz="4" w:space="0" w:color="auto"/>
              <w:right w:val="single" w:sz="4" w:space="0" w:color="auto"/>
            </w:tcBorders>
            <w:vAlign w:val="center"/>
          </w:tcPr>
          <w:p w14:paraId="70E0D2BA" w14:textId="101BD43D"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5537FDD" w14:textId="77777777" w:rsidR="00203B60" w:rsidRPr="00EA4565" w:rsidRDefault="00203B60" w:rsidP="00203B60">
            <w:pPr>
              <w:jc w:val="center"/>
              <w:rPr>
                <w:rFonts w:ascii="Verdana" w:hAnsi="Verdana"/>
                <w:sz w:val="18"/>
                <w:szCs w:val="18"/>
              </w:rPr>
            </w:pPr>
          </w:p>
        </w:tc>
      </w:tr>
      <w:tr w:rsidR="00203B60" w:rsidRPr="003F2988" w14:paraId="15B9CAE3" w14:textId="4F5D3340"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170FD950" w14:textId="77777777" w:rsidR="00203B60" w:rsidRPr="00EA4565" w:rsidRDefault="00203B60" w:rsidP="00203B60">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030C10C9" w14:textId="77777777" w:rsidR="00203B60" w:rsidRPr="00EA4565"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2BD525B" w14:textId="2D76BE35" w:rsidR="00203B60" w:rsidRPr="00EA4565" w:rsidRDefault="00203B60" w:rsidP="00203B60">
            <w:pPr>
              <w:rPr>
                <w:rFonts w:ascii="Verdana" w:hAnsi="Verdana"/>
                <w:sz w:val="18"/>
                <w:szCs w:val="18"/>
              </w:rPr>
            </w:pPr>
            <w:r>
              <w:rPr>
                <w:rFonts w:ascii="Verdana" w:hAnsi="Verdana"/>
                <w:sz w:val="18"/>
                <w:szCs w:val="18"/>
              </w:rPr>
              <w:t>Review</w:t>
            </w:r>
            <w:r w:rsidRPr="00EA4565">
              <w:rPr>
                <w:rFonts w:ascii="Verdana" w:hAnsi="Verdana"/>
                <w:sz w:val="18"/>
                <w:szCs w:val="18"/>
              </w:rPr>
              <w:t xml:space="preserve"> procedures for FSM pupils at home</w:t>
            </w:r>
            <w:r>
              <w:rPr>
                <w:rFonts w:ascii="Verdana" w:hAnsi="Verdana"/>
                <w:sz w:val="18"/>
                <w:szCs w:val="18"/>
              </w:rPr>
              <w:t xml:space="preserve"> if shielding or self-isolating. </w:t>
            </w:r>
            <w:r w:rsidR="00ED3423">
              <w:rPr>
                <w:rFonts w:ascii="Verdana" w:hAnsi="Verdana"/>
                <w:sz w:val="18"/>
                <w:szCs w:val="18"/>
              </w:rPr>
              <w:t>For any children undergoing self -solation for a prolonged period a food parcel will be provided.</w:t>
            </w:r>
          </w:p>
        </w:tc>
        <w:tc>
          <w:tcPr>
            <w:tcW w:w="1134" w:type="dxa"/>
            <w:tcBorders>
              <w:top w:val="single" w:sz="4" w:space="0" w:color="auto"/>
              <w:left w:val="single" w:sz="4" w:space="0" w:color="auto"/>
              <w:bottom w:val="single" w:sz="4" w:space="0" w:color="auto"/>
              <w:right w:val="single" w:sz="4" w:space="0" w:color="auto"/>
            </w:tcBorders>
            <w:vAlign w:val="center"/>
          </w:tcPr>
          <w:p w14:paraId="440D518A" w14:textId="67038A40" w:rsidR="00203B60" w:rsidRPr="00EA4565" w:rsidRDefault="00203B60" w:rsidP="00203B60">
            <w:pPr>
              <w:jc w:val="center"/>
              <w:rPr>
                <w:rFonts w:ascii="Verdana" w:hAnsi="Verdana"/>
                <w:sz w:val="18"/>
                <w:szCs w:val="18"/>
              </w:rPr>
            </w:pPr>
            <w:r>
              <w:rPr>
                <w:rFonts w:ascii="Verdana" w:hAnsi="Verdana"/>
                <w:sz w:val="18"/>
                <w:szCs w:val="18"/>
              </w:rPr>
              <w:t>SM/DD</w:t>
            </w:r>
          </w:p>
        </w:tc>
        <w:tc>
          <w:tcPr>
            <w:tcW w:w="1418" w:type="dxa"/>
            <w:tcBorders>
              <w:top w:val="single" w:sz="4" w:space="0" w:color="auto"/>
              <w:left w:val="single" w:sz="4" w:space="0" w:color="auto"/>
              <w:bottom w:val="single" w:sz="4" w:space="0" w:color="auto"/>
              <w:right w:val="single" w:sz="4" w:space="0" w:color="auto"/>
            </w:tcBorders>
            <w:vAlign w:val="center"/>
          </w:tcPr>
          <w:p w14:paraId="4DFDE4DD" w14:textId="147DF4E2" w:rsidR="00203B60" w:rsidRPr="00EA4565"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041C1F0" w14:textId="46EC4A3E" w:rsidR="00203B60" w:rsidRPr="00EA456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58402A7" w14:textId="77777777" w:rsidR="00203B60" w:rsidRPr="00EA4565" w:rsidRDefault="00203B60" w:rsidP="00203B60">
            <w:pPr>
              <w:jc w:val="center"/>
              <w:rPr>
                <w:rFonts w:ascii="Verdana" w:hAnsi="Verdana"/>
                <w:sz w:val="18"/>
                <w:szCs w:val="18"/>
              </w:rPr>
            </w:pPr>
          </w:p>
        </w:tc>
      </w:tr>
    </w:tbl>
    <w:p w14:paraId="6545F2B5" w14:textId="7AF73B04" w:rsidR="00ED6F23" w:rsidRDefault="00ED6F23"/>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04D4E58E" w14:textId="6AE7A22A" w:rsidTr="00DD4CFE">
        <w:trPr>
          <w:trHeight w:val="465"/>
          <w:tblHeader/>
        </w:trPr>
        <w:tc>
          <w:tcPr>
            <w:tcW w:w="988" w:type="dxa"/>
            <w:tcBorders>
              <w:bottom w:val="single" w:sz="4" w:space="0" w:color="auto"/>
            </w:tcBorders>
            <w:shd w:val="clear" w:color="auto" w:fill="D9E2F3" w:themeFill="accent1" w:themeFillTint="33"/>
          </w:tcPr>
          <w:p w14:paraId="0CFFD531" w14:textId="6959D868"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50E7791B" w14:textId="2353C6A5" w:rsidR="003E3C66" w:rsidRPr="00BA43D5" w:rsidRDefault="003E3C66" w:rsidP="00CD6973">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E5C8C37" w14:textId="6373B3B9"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F7C1C21" w14:textId="68C29F70"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07500B76" w14:textId="0D6B86B9"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24D46FE2" w14:textId="711C246C" w:rsidR="003E3C66" w:rsidRPr="00BA43D5" w:rsidRDefault="003E3C66" w:rsidP="00CD6973">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53452695" w14:textId="165E80B5" w:rsidR="003E3C66" w:rsidRPr="00BA43D5" w:rsidRDefault="003E3C66" w:rsidP="00CD6973">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BA43D5" w14:paraId="4CFE1049" w14:textId="1EE60FC0" w:rsidTr="00545183">
        <w:trPr>
          <w:trHeight w:val="397"/>
        </w:trPr>
        <w:tc>
          <w:tcPr>
            <w:tcW w:w="988" w:type="dxa"/>
            <w:tcBorders>
              <w:top w:val="single" w:sz="4" w:space="0" w:color="auto"/>
              <w:left w:val="single" w:sz="4" w:space="0" w:color="auto"/>
              <w:bottom w:val="single" w:sz="4" w:space="0" w:color="auto"/>
              <w:right w:val="single" w:sz="4" w:space="0" w:color="auto"/>
            </w:tcBorders>
          </w:tcPr>
          <w:p w14:paraId="1583ACEE" w14:textId="4B9BC3BF" w:rsidR="00203B60" w:rsidRDefault="00203B60" w:rsidP="00203B60">
            <w:pPr>
              <w:rPr>
                <w:rFonts w:ascii="Verdana" w:hAnsi="Verdana" w:cs="Calibri"/>
                <w:b/>
                <w:color w:val="FF0000"/>
                <w:sz w:val="18"/>
                <w:szCs w:val="18"/>
              </w:rPr>
            </w:pPr>
            <w:r w:rsidRPr="00BA43D5">
              <w:rPr>
                <w:rFonts w:ascii="Verdana" w:hAnsi="Verdana" w:cs="Calibri"/>
                <w:b/>
                <w:color w:val="FF0000"/>
                <w:sz w:val="18"/>
                <w:szCs w:val="18"/>
              </w:rPr>
              <w:t>Breaks</w:t>
            </w:r>
          </w:p>
          <w:p w14:paraId="767731C1" w14:textId="76B189DD" w:rsidR="00203B60" w:rsidRPr="00022C18" w:rsidRDefault="00203B60" w:rsidP="00203B60">
            <w:pPr>
              <w:pStyle w:val="ListParagraph"/>
              <w:numPr>
                <w:ilvl w:val="0"/>
                <w:numId w:val="19"/>
              </w:numPr>
              <w:ind w:left="-45" w:hanging="66"/>
              <w:rPr>
                <w:rFonts w:ascii="Verdana" w:hAnsi="Verdana" w:cs="Calibri"/>
                <w:b/>
                <w:sz w:val="15"/>
                <w:szCs w:val="15"/>
              </w:rPr>
            </w:pPr>
            <w:r>
              <w:rPr>
                <w:rFonts w:ascii="Verdana" w:hAnsi="Verdana" w:cs="Arial"/>
                <w:sz w:val="15"/>
                <w:szCs w:val="15"/>
              </w:rPr>
              <w:t>Children</w:t>
            </w:r>
            <w:r w:rsidRPr="00022C18">
              <w:rPr>
                <w:rFonts w:ascii="Verdana" w:hAnsi="Verdana" w:cs="Arial"/>
                <w:sz w:val="15"/>
                <w:szCs w:val="15"/>
              </w:rPr>
              <w:t xml:space="preserve"> may not observe social distancing at lunch times</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65C4152" w14:textId="77777777" w:rsidR="00203B60" w:rsidRPr="00BA43D5" w:rsidRDefault="00203B60" w:rsidP="00203B60">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549B0A9" w14:textId="77777777" w:rsidR="00203B60" w:rsidRDefault="00203B60" w:rsidP="00203B60">
            <w:pPr>
              <w:rPr>
                <w:rFonts w:ascii="Verdana" w:hAnsi="Verdana"/>
                <w:sz w:val="18"/>
                <w:szCs w:val="18"/>
              </w:rPr>
            </w:pPr>
            <w:r w:rsidRPr="00BA43D5">
              <w:rPr>
                <w:rFonts w:ascii="Verdana" w:hAnsi="Verdana"/>
                <w:sz w:val="18"/>
                <w:szCs w:val="18"/>
              </w:rPr>
              <w:t>Agree arrangements</w:t>
            </w:r>
            <w:r>
              <w:rPr>
                <w:rFonts w:ascii="Verdana" w:hAnsi="Verdana"/>
                <w:sz w:val="18"/>
                <w:szCs w:val="18"/>
              </w:rPr>
              <w:t xml:space="preserve"> for recess (planned and supervised activity breaks)</w:t>
            </w:r>
          </w:p>
          <w:p w14:paraId="444FF81D" w14:textId="77777777" w:rsidR="00203B60" w:rsidRDefault="00203B60" w:rsidP="00203B60">
            <w:pPr>
              <w:pStyle w:val="ListParagraph"/>
              <w:numPr>
                <w:ilvl w:val="0"/>
                <w:numId w:val="15"/>
              </w:numPr>
              <w:ind w:left="322" w:hanging="283"/>
              <w:rPr>
                <w:rFonts w:ascii="Verdana" w:hAnsi="Verdana"/>
                <w:sz w:val="18"/>
                <w:szCs w:val="18"/>
              </w:rPr>
            </w:pPr>
            <w:r>
              <w:rPr>
                <w:rFonts w:ascii="Verdana" w:hAnsi="Verdana"/>
                <w:sz w:val="18"/>
                <w:szCs w:val="18"/>
              </w:rPr>
              <w:t xml:space="preserve">Define </w:t>
            </w:r>
            <w:r w:rsidRPr="00BA43D5">
              <w:rPr>
                <w:rFonts w:ascii="Verdana" w:hAnsi="Verdana"/>
                <w:sz w:val="18"/>
                <w:szCs w:val="18"/>
              </w:rPr>
              <w:t>space for each Bubble</w:t>
            </w:r>
          </w:p>
          <w:p w14:paraId="3DD60159" w14:textId="77777777" w:rsidR="00203B60" w:rsidRDefault="00203B60" w:rsidP="00203B60">
            <w:pPr>
              <w:pStyle w:val="ListParagraph"/>
              <w:numPr>
                <w:ilvl w:val="0"/>
                <w:numId w:val="15"/>
              </w:numPr>
              <w:ind w:left="322" w:hanging="283"/>
              <w:rPr>
                <w:rFonts w:ascii="Verdana" w:hAnsi="Verdana"/>
                <w:sz w:val="18"/>
                <w:szCs w:val="18"/>
              </w:rPr>
            </w:pPr>
            <w:r w:rsidRPr="00BA43D5">
              <w:rPr>
                <w:rFonts w:ascii="Verdana" w:hAnsi="Verdana"/>
                <w:sz w:val="18"/>
                <w:szCs w:val="18"/>
              </w:rPr>
              <w:t>Ensure play equipment is not shared</w:t>
            </w:r>
          </w:p>
          <w:p w14:paraId="4536DCA4" w14:textId="77777777" w:rsidR="00203B60" w:rsidRDefault="00203B60" w:rsidP="00203B60">
            <w:pPr>
              <w:pStyle w:val="ListParagraph"/>
              <w:numPr>
                <w:ilvl w:val="0"/>
                <w:numId w:val="15"/>
              </w:numPr>
              <w:ind w:left="322" w:hanging="283"/>
              <w:rPr>
                <w:rFonts w:ascii="Verdana" w:hAnsi="Verdana"/>
                <w:sz w:val="18"/>
                <w:szCs w:val="18"/>
              </w:rPr>
            </w:pPr>
            <w:r w:rsidRPr="00BA43D5">
              <w:rPr>
                <w:rFonts w:ascii="Verdana" w:hAnsi="Verdana"/>
                <w:sz w:val="18"/>
                <w:szCs w:val="18"/>
              </w:rPr>
              <w:t>Agree on any Behaviour expectations re breaktime</w:t>
            </w:r>
          </w:p>
          <w:p w14:paraId="41C56547" w14:textId="00E11292" w:rsidR="00203B60" w:rsidRPr="00BA43D5" w:rsidRDefault="00203B60" w:rsidP="00203B60">
            <w:pPr>
              <w:pStyle w:val="ListParagraph"/>
              <w:numPr>
                <w:ilvl w:val="0"/>
                <w:numId w:val="15"/>
              </w:numPr>
              <w:ind w:left="322" w:hanging="283"/>
              <w:rPr>
                <w:rFonts w:ascii="Verdana" w:hAnsi="Verdana"/>
                <w:sz w:val="18"/>
                <w:szCs w:val="18"/>
              </w:rPr>
            </w:pPr>
            <w:r w:rsidRPr="00BA43D5">
              <w:rPr>
                <w:rFonts w:ascii="Verdana" w:hAnsi="Verdana"/>
                <w:sz w:val="18"/>
                <w:szCs w:val="18"/>
              </w:rPr>
              <w:t>Agree supervision of</w:t>
            </w:r>
            <w:r>
              <w:rPr>
                <w:rFonts w:ascii="Verdana" w:hAnsi="Verdana"/>
                <w:sz w:val="18"/>
                <w:szCs w:val="18"/>
              </w:rPr>
              <w:t xml:space="preserve"> pupils for staff comfort</w:t>
            </w:r>
            <w:r w:rsidRPr="00BA43D5">
              <w:rPr>
                <w:rFonts w:ascii="Verdana" w:hAnsi="Verdana"/>
                <w:sz w:val="18"/>
                <w:szCs w:val="18"/>
              </w:rPr>
              <w:t xml:space="preserve"> breaks</w:t>
            </w:r>
          </w:p>
        </w:tc>
        <w:tc>
          <w:tcPr>
            <w:tcW w:w="1134" w:type="dxa"/>
            <w:tcBorders>
              <w:top w:val="single" w:sz="4" w:space="0" w:color="auto"/>
              <w:left w:val="single" w:sz="4" w:space="0" w:color="auto"/>
              <w:bottom w:val="single" w:sz="4" w:space="0" w:color="auto"/>
              <w:right w:val="single" w:sz="4" w:space="0" w:color="auto"/>
            </w:tcBorders>
            <w:vAlign w:val="center"/>
          </w:tcPr>
          <w:p w14:paraId="4CCB2710" w14:textId="77777777" w:rsidR="00203B60" w:rsidRPr="00BA43D5" w:rsidRDefault="00203B60" w:rsidP="00203B60">
            <w:pPr>
              <w:jc w:val="center"/>
              <w:rPr>
                <w:rFonts w:ascii="Verdana" w:hAnsi="Verdana"/>
                <w:sz w:val="18"/>
                <w:szCs w:val="18"/>
              </w:rPr>
            </w:pPr>
            <w:r w:rsidRPr="00BA43D5">
              <w:rPr>
                <w:rFonts w:ascii="Verdana" w:hAnsi="Verdana"/>
                <w:sz w:val="18"/>
                <w:szCs w:val="18"/>
              </w:rPr>
              <w:t>SLT/Teachers</w:t>
            </w:r>
          </w:p>
        </w:tc>
        <w:tc>
          <w:tcPr>
            <w:tcW w:w="1418" w:type="dxa"/>
            <w:tcBorders>
              <w:top w:val="single" w:sz="4" w:space="0" w:color="auto"/>
              <w:left w:val="single" w:sz="4" w:space="0" w:color="auto"/>
              <w:bottom w:val="single" w:sz="4" w:space="0" w:color="auto"/>
              <w:right w:val="single" w:sz="4" w:space="0" w:color="auto"/>
            </w:tcBorders>
            <w:vAlign w:val="center"/>
          </w:tcPr>
          <w:p w14:paraId="28A67B96" w14:textId="44772995" w:rsidR="00203B60" w:rsidRPr="00BA43D5" w:rsidRDefault="00203B60" w:rsidP="00203B60">
            <w:pPr>
              <w:jc w:val="center"/>
              <w:rPr>
                <w:rFonts w:ascii="Verdana" w:hAnsi="Verdana"/>
                <w:sz w:val="18"/>
                <w:szCs w:val="18"/>
              </w:rPr>
            </w:pPr>
            <w:r>
              <w:rPr>
                <w:rFonts w:ascii="Verdana" w:hAnsi="Verdana"/>
                <w:sz w:val="18"/>
                <w:szCs w:val="18"/>
              </w:rPr>
              <w:t>03.09</w:t>
            </w:r>
          </w:p>
        </w:tc>
        <w:tc>
          <w:tcPr>
            <w:tcW w:w="850" w:type="dxa"/>
            <w:tcBorders>
              <w:top w:val="single" w:sz="4" w:space="0" w:color="auto"/>
              <w:left w:val="single" w:sz="4" w:space="0" w:color="auto"/>
              <w:bottom w:val="single" w:sz="4" w:space="0" w:color="auto"/>
              <w:right w:val="single" w:sz="4" w:space="0" w:color="auto"/>
            </w:tcBorders>
            <w:vAlign w:val="center"/>
          </w:tcPr>
          <w:p w14:paraId="15DFFD1D" w14:textId="0E0E7854" w:rsidR="00203B60" w:rsidRPr="00BA43D5"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AF7089F" w14:textId="77777777" w:rsidR="00203B60" w:rsidRPr="00BA43D5" w:rsidRDefault="00203B60" w:rsidP="00203B60">
            <w:pPr>
              <w:jc w:val="center"/>
              <w:rPr>
                <w:rFonts w:ascii="Verdana" w:hAnsi="Verdana"/>
                <w:sz w:val="18"/>
                <w:szCs w:val="18"/>
              </w:rPr>
            </w:pPr>
          </w:p>
        </w:tc>
      </w:tr>
    </w:tbl>
    <w:p w14:paraId="74BE676D" w14:textId="5C44FB8B" w:rsidR="00D419F8" w:rsidRDefault="00D419F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2E9DEDBD" w14:textId="77777777" w:rsidTr="00DD4CFE">
        <w:trPr>
          <w:trHeight w:val="465"/>
          <w:tblHeader/>
        </w:trPr>
        <w:tc>
          <w:tcPr>
            <w:tcW w:w="988" w:type="dxa"/>
            <w:tcBorders>
              <w:bottom w:val="single" w:sz="4" w:space="0" w:color="auto"/>
            </w:tcBorders>
            <w:shd w:val="clear" w:color="auto" w:fill="D9E2F3" w:themeFill="accent1" w:themeFillTint="33"/>
          </w:tcPr>
          <w:p w14:paraId="6137C1EC"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33175E77"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019214DD"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5C37153C"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8368C6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6FB5C035"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2A9B9B34"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BA43D5" w14:paraId="1D3911D9" w14:textId="5F8CF883"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tcBorders>
              <w:top w:val="single" w:sz="4" w:space="0" w:color="auto"/>
              <w:left w:val="single" w:sz="4" w:space="0" w:color="auto"/>
              <w:bottom w:val="single" w:sz="4" w:space="0" w:color="auto"/>
              <w:right w:val="single" w:sz="4" w:space="0" w:color="auto"/>
            </w:tcBorders>
          </w:tcPr>
          <w:p w14:paraId="6E93C0E2" w14:textId="0A6192AF" w:rsidR="003E3C66" w:rsidRPr="00BA43D5" w:rsidRDefault="003E3C66" w:rsidP="00FD519C">
            <w:pPr>
              <w:rPr>
                <w:rFonts w:ascii="Verdana" w:hAnsi="Verdana" w:cs="Calibri"/>
                <w:b/>
                <w:sz w:val="18"/>
                <w:szCs w:val="18"/>
              </w:rPr>
            </w:pPr>
            <w:r w:rsidRPr="00BA43D5">
              <w:rPr>
                <w:rFonts w:ascii="Verdana" w:hAnsi="Verdana" w:cs="Calibri"/>
                <w:b/>
                <w:color w:val="FF0000"/>
                <w:sz w:val="18"/>
                <w:szCs w:val="18"/>
              </w:rPr>
              <w:t>Behav</w:t>
            </w:r>
            <w:r>
              <w:rPr>
                <w:rFonts w:ascii="Verdana" w:hAnsi="Verdana" w:cs="Calibri"/>
                <w:b/>
                <w:color w:val="FF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3F352812" w14:textId="77777777" w:rsidR="003E3C66" w:rsidRPr="00BA43D5" w:rsidRDefault="003E3C66" w:rsidP="00FD519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CCCB01" w14:textId="77777777" w:rsidR="003E3C66" w:rsidRPr="00BA43D5" w:rsidRDefault="003E3C66" w:rsidP="00FD519C">
            <w:pPr>
              <w:rPr>
                <w:rFonts w:ascii="Verdana" w:hAnsi="Verdana"/>
                <w:sz w:val="18"/>
                <w:szCs w:val="18"/>
              </w:rPr>
            </w:pPr>
            <w:r w:rsidRPr="00BA43D5">
              <w:rPr>
                <w:rFonts w:ascii="Verdana" w:hAnsi="Verdana"/>
                <w:sz w:val="18"/>
                <w:szCs w:val="18"/>
              </w:rPr>
              <w:t>Communication of behaviour expectations to pupils, parents and staff</w:t>
            </w:r>
          </w:p>
        </w:tc>
        <w:tc>
          <w:tcPr>
            <w:tcW w:w="1134" w:type="dxa"/>
            <w:tcBorders>
              <w:top w:val="single" w:sz="4" w:space="0" w:color="auto"/>
              <w:left w:val="single" w:sz="4" w:space="0" w:color="auto"/>
              <w:bottom w:val="single" w:sz="4" w:space="0" w:color="auto"/>
              <w:right w:val="single" w:sz="4" w:space="0" w:color="auto"/>
            </w:tcBorders>
            <w:vAlign w:val="center"/>
          </w:tcPr>
          <w:p w14:paraId="32949F82" w14:textId="07829E06" w:rsidR="003E3C66" w:rsidRPr="00BA43D5" w:rsidRDefault="003E3C66" w:rsidP="00FD519C">
            <w:pPr>
              <w:jc w:val="center"/>
              <w:rPr>
                <w:rFonts w:ascii="Verdana" w:hAnsi="Verdana"/>
                <w:sz w:val="18"/>
                <w:szCs w:val="18"/>
              </w:rPr>
            </w:pPr>
            <w:r>
              <w:rPr>
                <w:rFonts w:ascii="Verdana" w:hAnsi="Verdana"/>
                <w:sz w:val="18"/>
                <w:szCs w:val="18"/>
              </w:rPr>
              <w:t>JG</w:t>
            </w:r>
          </w:p>
        </w:tc>
        <w:tc>
          <w:tcPr>
            <w:tcW w:w="1418" w:type="dxa"/>
            <w:tcBorders>
              <w:top w:val="single" w:sz="4" w:space="0" w:color="auto"/>
              <w:left w:val="single" w:sz="4" w:space="0" w:color="auto"/>
              <w:bottom w:val="single" w:sz="4" w:space="0" w:color="auto"/>
              <w:right w:val="single" w:sz="4" w:space="0" w:color="auto"/>
            </w:tcBorders>
            <w:vAlign w:val="center"/>
          </w:tcPr>
          <w:p w14:paraId="0AB81645" w14:textId="43162924" w:rsidR="003E3C66" w:rsidRPr="00BA43D5" w:rsidRDefault="003E3C66" w:rsidP="00FD519C">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533B18F3" w14:textId="45E7C1C8" w:rsidR="003E3C66" w:rsidRPr="00BA43D5" w:rsidRDefault="003E3C66" w:rsidP="00FD519C">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E269228" w14:textId="77777777" w:rsidR="003E3C66" w:rsidRPr="00BA43D5" w:rsidRDefault="003E3C66" w:rsidP="00FD519C">
            <w:pPr>
              <w:jc w:val="center"/>
              <w:rPr>
                <w:rFonts w:ascii="Verdana" w:hAnsi="Verdana"/>
                <w:sz w:val="18"/>
                <w:szCs w:val="18"/>
              </w:rPr>
            </w:pPr>
          </w:p>
        </w:tc>
      </w:tr>
    </w:tbl>
    <w:p w14:paraId="7F133511" w14:textId="77777777" w:rsidR="00D419F8" w:rsidRDefault="00D419F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48FFDBD1" w14:textId="77777777" w:rsidTr="00DD4CFE">
        <w:trPr>
          <w:trHeight w:val="465"/>
          <w:tblHeader/>
        </w:trPr>
        <w:tc>
          <w:tcPr>
            <w:tcW w:w="988" w:type="dxa"/>
            <w:tcBorders>
              <w:bottom w:val="single" w:sz="4" w:space="0" w:color="auto"/>
            </w:tcBorders>
            <w:shd w:val="clear" w:color="auto" w:fill="D9E2F3" w:themeFill="accent1" w:themeFillTint="33"/>
          </w:tcPr>
          <w:p w14:paraId="2F5B1E9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lastRenderedPageBreak/>
              <w:t>Focus</w:t>
            </w:r>
          </w:p>
        </w:tc>
        <w:tc>
          <w:tcPr>
            <w:tcW w:w="992" w:type="dxa"/>
            <w:tcBorders>
              <w:bottom w:val="single" w:sz="4" w:space="0" w:color="auto"/>
            </w:tcBorders>
            <w:shd w:val="clear" w:color="auto" w:fill="D9E2F3" w:themeFill="accent1" w:themeFillTint="33"/>
          </w:tcPr>
          <w:p w14:paraId="55B264EB"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3A8D70E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5F313F4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7F55A689"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13E2DFD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01B2F223"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BA43D5" w14:paraId="1C07A72B" w14:textId="3509C6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tcBorders>
              <w:top w:val="single" w:sz="4" w:space="0" w:color="auto"/>
              <w:left w:val="single" w:sz="4" w:space="0" w:color="auto"/>
              <w:bottom w:val="single" w:sz="4" w:space="0" w:color="auto"/>
              <w:right w:val="single" w:sz="4" w:space="0" w:color="auto"/>
            </w:tcBorders>
          </w:tcPr>
          <w:p w14:paraId="7FF00C5A" w14:textId="562ED289" w:rsidR="003E3C66" w:rsidRPr="00BA43D5" w:rsidRDefault="003E3C66" w:rsidP="00FD519C">
            <w:pPr>
              <w:rPr>
                <w:rFonts w:ascii="Verdana" w:hAnsi="Verdana" w:cs="Calibri"/>
                <w:b/>
                <w:color w:val="FF0000"/>
                <w:sz w:val="18"/>
                <w:szCs w:val="18"/>
              </w:rPr>
            </w:pPr>
            <w:r w:rsidRPr="00BA43D5">
              <w:rPr>
                <w:rFonts w:ascii="Verdana" w:hAnsi="Verdana" w:cs="Calibri"/>
                <w:b/>
                <w:color w:val="FF0000"/>
                <w:sz w:val="18"/>
                <w:szCs w:val="18"/>
              </w:rPr>
              <w:t>SEND &amp; Inclus</w:t>
            </w:r>
            <w:r>
              <w:rPr>
                <w:rFonts w:ascii="Verdana" w:hAnsi="Verdana" w:cs="Calibri"/>
                <w:b/>
                <w:color w:val="FF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00C1E661" w14:textId="77777777" w:rsidR="003E3C66" w:rsidRDefault="003E3C66" w:rsidP="00FD519C">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FE55FD2" w14:textId="3898C3AA" w:rsidR="003E3C66" w:rsidRPr="00BA43D5" w:rsidRDefault="003E3C66" w:rsidP="00FD519C">
            <w:pPr>
              <w:rPr>
                <w:rFonts w:ascii="Verdana" w:hAnsi="Verdana"/>
                <w:sz w:val="18"/>
                <w:szCs w:val="18"/>
              </w:rPr>
            </w:pPr>
            <w:r w:rsidRPr="00BA43D5">
              <w:rPr>
                <w:rFonts w:ascii="Verdana" w:hAnsi="Verdana"/>
                <w:sz w:val="18"/>
                <w:szCs w:val="18"/>
              </w:rPr>
              <w:t>Agree what returning support is available for vulnerable and/or disadvantaged children</w:t>
            </w:r>
          </w:p>
        </w:tc>
        <w:tc>
          <w:tcPr>
            <w:tcW w:w="1134" w:type="dxa"/>
            <w:tcBorders>
              <w:top w:val="single" w:sz="4" w:space="0" w:color="auto"/>
              <w:left w:val="single" w:sz="4" w:space="0" w:color="auto"/>
              <w:bottom w:val="single" w:sz="4" w:space="0" w:color="auto"/>
              <w:right w:val="single" w:sz="4" w:space="0" w:color="auto"/>
            </w:tcBorders>
            <w:vAlign w:val="center"/>
          </w:tcPr>
          <w:p w14:paraId="1D99E923" w14:textId="6A20091A" w:rsidR="003E3C66" w:rsidRPr="00BA43D5" w:rsidRDefault="003E3C66" w:rsidP="00FD519C">
            <w:pPr>
              <w:jc w:val="center"/>
              <w:rPr>
                <w:rFonts w:ascii="Verdana" w:hAnsi="Verdana"/>
                <w:sz w:val="18"/>
                <w:szCs w:val="18"/>
              </w:rPr>
            </w:pPr>
            <w:r>
              <w:rPr>
                <w:rFonts w:ascii="Verdana" w:hAnsi="Verdana"/>
                <w:sz w:val="18"/>
                <w:szCs w:val="18"/>
              </w:rPr>
              <w:t>SLo/SLT</w:t>
            </w:r>
          </w:p>
        </w:tc>
        <w:tc>
          <w:tcPr>
            <w:tcW w:w="1418" w:type="dxa"/>
            <w:tcBorders>
              <w:top w:val="single" w:sz="4" w:space="0" w:color="auto"/>
              <w:left w:val="single" w:sz="4" w:space="0" w:color="auto"/>
              <w:bottom w:val="single" w:sz="4" w:space="0" w:color="auto"/>
              <w:right w:val="single" w:sz="4" w:space="0" w:color="auto"/>
            </w:tcBorders>
            <w:vAlign w:val="center"/>
          </w:tcPr>
          <w:p w14:paraId="3491A248" w14:textId="06A96D77" w:rsidR="003E3C66" w:rsidRPr="00BA43D5" w:rsidRDefault="003E3C66" w:rsidP="00FD519C">
            <w:pPr>
              <w:jc w:val="center"/>
              <w:rPr>
                <w:rFonts w:ascii="Verdana" w:hAnsi="Verdana"/>
                <w:sz w:val="18"/>
                <w:szCs w:val="18"/>
              </w:rPr>
            </w:pPr>
            <w:r>
              <w:rPr>
                <w:rFonts w:ascii="Verdana" w:hAnsi="Verdana"/>
                <w:sz w:val="18"/>
                <w:szCs w:val="18"/>
              </w:rPr>
              <w:t>w.b. 07/09</w:t>
            </w:r>
          </w:p>
        </w:tc>
        <w:tc>
          <w:tcPr>
            <w:tcW w:w="850" w:type="dxa"/>
            <w:tcBorders>
              <w:top w:val="single" w:sz="4" w:space="0" w:color="auto"/>
              <w:left w:val="single" w:sz="4" w:space="0" w:color="auto"/>
              <w:bottom w:val="single" w:sz="4" w:space="0" w:color="auto"/>
              <w:right w:val="single" w:sz="4" w:space="0" w:color="auto"/>
            </w:tcBorders>
            <w:vAlign w:val="center"/>
          </w:tcPr>
          <w:p w14:paraId="520B7155" w14:textId="305CA7F0" w:rsidR="003E3C66" w:rsidRPr="00BA43D5" w:rsidRDefault="003E3C66" w:rsidP="00FD519C">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30F8DEF" w14:textId="77777777" w:rsidR="003E3C66" w:rsidRPr="00BA43D5" w:rsidRDefault="003E3C66" w:rsidP="00FD519C">
            <w:pPr>
              <w:jc w:val="center"/>
              <w:rPr>
                <w:rFonts w:ascii="Verdana" w:hAnsi="Verdana"/>
                <w:sz w:val="18"/>
                <w:szCs w:val="18"/>
              </w:rPr>
            </w:pPr>
          </w:p>
        </w:tc>
      </w:tr>
      <w:tr w:rsidR="003E3C66" w:rsidRPr="00BA43D5" w14:paraId="5C6F23EC" w14:textId="16C4E756"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6C5851C1" w14:textId="158E94F0" w:rsidR="003E3C66" w:rsidRDefault="003E3C66" w:rsidP="00E60E7E">
            <w:pPr>
              <w:rPr>
                <w:rFonts w:ascii="Verdana" w:hAnsi="Verdana" w:cs="Calibri"/>
                <w:b/>
                <w:color w:val="FF0000"/>
                <w:sz w:val="18"/>
                <w:szCs w:val="18"/>
              </w:rPr>
            </w:pPr>
            <w:r w:rsidRPr="00BA43D5">
              <w:rPr>
                <w:rFonts w:ascii="Verdana" w:hAnsi="Verdana" w:cs="Calibri"/>
                <w:b/>
                <w:color w:val="FF0000"/>
                <w:sz w:val="18"/>
                <w:szCs w:val="18"/>
              </w:rPr>
              <w:t>Welf</w:t>
            </w:r>
            <w:r>
              <w:rPr>
                <w:rFonts w:ascii="Verdana" w:hAnsi="Verdana" w:cs="Calibri"/>
                <w:b/>
                <w:color w:val="FF0000"/>
                <w:sz w:val="18"/>
                <w:szCs w:val="18"/>
              </w:rPr>
              <w:t>.</w:t>
            </w:r>
          </w:p>
          <w:p w14:paraId="57FFAD8E" w14:textId="64481B3E" w:rsidR="003E3C66" w:rsidRPr="00BA43D5" w:rsidRDefault="003E3C66" w:rsidP="00E60E7E">
            <w:pPr>
              <w:rPr>
                <w:rFonts w:ascii="Verdana" w:hAnsi="Verdana" w:cs="Calibri"/>
                <w:sz w:val="18"/>
                <w:szCs w:val="18"/>
              </w:rPr>
            </w:pPr>
            <w:r>
              <w:rPr>
                <w:rFonts w:ascii="Verdana" w:hAnsi="Verdana" w:cs="Calibri"/>
                <w:sz w:val="18"/>
                <w:szCs w:val="18"/>
              </w:rPr>
              <w:t>Current. no ident. Vuln. children (social worker alloc.)</w:t>
            </w:r>
          </w:p>
        </w:tc>
        <w:tc>
          <w:tcPr>
            <w:tcW w:w="992" w:type="dxa"/>
            <w:vMerge w:val="restart"/>
            <w:tcBorders>
              <w:top w:val="single" w:sz="4" w:space="0" w:color="auto"/>
              <w:left w:val="single" w:sz="4" w:space="0" w:color="auto"/>
              <w:right w:val="single" w:sz="4" w:space="0" w:color="auto"/>
            </w:tcBorders>
            <w:shd w:val="clear" w:color="auto" w:fill="FF0000"/>
          </w:tcPr>
          <w:p w14:paraId="562EF51A" w14:textId="77777777" w:rsidR="003E3C66" w:rsidRPr="00BA43D5" w:rsidRDefault="003E3C66"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83992BA" w14:textId="154545D5" w:rsidR="003E3C66" w:rsidRPr="00BA43D5" w:rsidRDefault="003E3C66" w:rsidP="00E60E7E">
            <w:pPr>
              <w:rPr>
                <w:rFonts w:ascii="Verdana" w:hAnsi="Verdana"/>
                <w:sz w:val="18"/>
                <w:szCs w:val="18"/>
              </w:rPr>
            </w:pPr>
            <w:r w:rsidRPr="00BA43D5">
              <w:rPr>
                <w:rFonts w:ascii="Verdana" w:hAnsi="Verdana"/>
                <w:sz w:val="18"/>
                <w:szCs w:val="18"/>
              </w:rPr>
              <w:t>Put in place measures to check on staff wellbeing (including for leaders).</w:t>
            </w:r>
            <w:r>
              <w:rPr>
                <w:rFonts w:ascii="Verdana" w:hAnsi="Verdan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3BEE8DF" w14:textId="3F19B074" w:rsidR="003E3C66" w:rsidRPr="00BA43D5" w:rsidRDefault="003E3C66" w:rsidP="00E60E7E">
            <w:pPr>
              <w:jc w:val="center"/>
              <w:rPr>
                <w:rFonts w:ascii="Verdana" w:hAnsi="Verdana"/>
                <w:sz w:val="18"/>
                <w:szCs w:val="18"/>
              </w:rPr>
            </w:pPr>
            <w:r>
              <w:rPr>
                <w:rFonts w:ascii="Verdana" w:hAnsi="Verdana"/>
                <w:sz w:val="18"/>
                <w:szCs w:val="18"/>
              </w:rPr>
              <w:t>Wellbeing Team</w:t>
            </w:r>
          </w:p>
        </w:tc>
        <w:tc>
          <w:tcPr>
            <w:tcW w:w="1418" w:type="dxa"/>
            <w:tcBorders>
              <w:top w:val="single" w:sz="4" w:space="0" w:color="auto"/>
              <w:left w:val="single" w:sz="4" w:space="0" w:color="auto"/>
              <w:bottom w:val="single" w:sz="4" w:space="0" w:color="auto"/>
              <w:right w:val="single" w:sz="4" w:space="0" w:color="auto"/>
            </w:tcBorders>
            <w:vAlign w:val="center"/>
          </w:tcPr>
          <w:p w14:paraId="5DF8A43A" w14:textId="691F1EE9" w:rsidR="003E3C66" w:rsidRPr="00BA43D5" w:rsidRDefault="003E3C66" w:rsidP="00E60E7E">
            <w:pPr>
              <w:jc w:val="center"/>
              <w:rPr>
                <w:rFonts w:ascii="Verdana" w:hAnsi="Verdana"/>
                <w:sz w:val="18"/>
                <w:szCs w:val="18"/>
              </w:rPr>
            </w:pPr>
            <w:r>
              <w:rPr>
                <w:rFonts w:ascii="Verdana" w:hAnsi="Verdana"/>
                <w:sz w:val="18"/>
                <w:szCs w:val="18"/>
              </w:rPr>
              <w:t>w.b. 08/06</w:t>
            </w:r>
          </w:p>
        </w:tc>
        <w:tc>
          <w:tcPr>
            <w:tcW w:w="850" w:type="dxa"/>
            <w:tcBorders>
              <w:top w:val="single" w:sz="4" w:space="0" w:color="auto"/>
              <w:left w:val="single" w:sz="4" w:space="0" w:color="auto"/>
              <w:bottom w:val="single" w:sz="4" w:space="0" w:color="auto"/>
              <w:right w:val="single" w:sz="4" w:space="0" w:color="auto"/>
            </w:tcBorders>
            <w:vAlign w:val="center"/>
          </w:tcPr>
          <w:p w14:paraId="26C13085" w14:textId="6EFEB4CB" w:rsidR="003E3C66" w:rsidRPr="00BA43D5" w:rsidRDefault="003E3C66"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AEB9C18" w14:textId="77777777" w:rsidR="003E3C66" w:rsidRPr="00BA43D5" w:rsidRDefault="003E3C66" w:rsidP="00E60E7E">
            <w:pPr>
              <w:jc w:val="center"/>
              <w:rPr>
                <w:rFonts w:ascii="Verdana" w:hAnsi="Verdana"/>
                <w:sz w:val="18"/>
                <w:szCs w:val="18"/>
              </w:rPr>
            </w:pPr>
          </w:p>
        </w:tc>
      </w:tr>
      <w:tr w:rsidR="003E3C66" w:rsidRPr="00BA43D5" w14:paraId="517768D7" w14:textId="5BD013FE"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134C782B" w14:textId="77777777" w:rsidR="003E3C66" w:rsidRPr="00BA43D5" w:rsidRDefault="003E3C66" w:rsidP="00E60E7E">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113EA484" w14:textId="77777777" w:rsidR="003E3C66" w:rsidRPr="00BA43D5" w:rsidRDefault="003E3C66"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0276B95" w14:textId="4C17D897" w:rsidR="003E3C66" w:rsidRPr="00BA43D5" w:rsidRDefault="003E3C66" w:rsidP="00E60E7E">
            <w:pPr>
              <w:rPr>
                <w:rFonts w:ascii="Verdana" w:hAnsi="Verdana"/>
                <w:sz w:val="18"/>
                <w:szCs w:val="18"/>
              </w:rPr>
            </w:pPr>
            <w:r w:rsidRPr="00BA43D5">
              <w:rPr>
                <w:rFonts w:ascii="Verdana" w:hAnsi="Verdana"/>
                <w:sz w:val="18"/>
                <w:szCs w:val="18"/>
              </w:rPr>
              <w:t xml:space="preserve">Plan likely mental health, pastoral or wider wellbeing support for children returning to school (for example, bereavement support). </w:t>
            </w:r>
            <w:r>
              <w:rPr>
                <w:rFonts w:ascii="Verdana" w:hAnsi="Verdana"/>
                <w:sz w:val="18"/>
                <w:szCs w:val="18"/>
              </w:rPr>
              <w:t>Aim</w:t>
            </w:r>
            <w:r w:rsidRPr="00BA43D5">
              <w:rPr>
                <w:rFonts w:ascii="Verdana" w:hAnsi="Verdana"/>
                <w:sz w:val="18"/>
                <w:szCs w:val="18"/>
              </w:rPr>
              <w:t xml:space="preserve"> to secure services for additional support and early help where possible (for example, around anxiety, mental health, behaviour, social care, or changes to mobility), and consider how these might apply to pupils and </w:t>
            </w:r>
            <w:r>
              <w:rPr>
                <w:rFonts w:ascii="Verdana" w:hAnsi="Verdana"/>
                <w:sz w:val="18"/>
                <w:szCs w:val="18"/>
              </w:rPr>
              <w:t>children</w:t>
            </w:r>
            <w:r w:rsidRPr="00BA43D5">
              <w:rPr>
                <w:rFonts w:ascii="Verdana" w:hAnsi="Verdana"/>
                <w:sz w:val="18"/>
                <w:szCs w:val="18"/>
              </w:rPr>
              <w:t xml:space="preserve"> who were not previously affected.</w:t>
            </w:r>
          </w:p>
        </w:tc>
        <w:tc>
          <w:tcPr>
            <w:tcW w:w="1134" w:type="dxa"/>
            <w:tcBorders>
              <w:top w:val="single" w:sz="4" w:space="0" w:color="auto"/>
              <w:left w:val="single" w:sz="4" w:space="0" w:color="auto"/>
              <w:bottom w:val="single" w:sz="4" w:space="0" w:color="auto"/>
              <w:right w:val="single" w:sz="4" w:space="0" w:color="auto"/>
            </w:tcBorders>
            <w:vAlign w:val="center"/>
          </w:tcPr>
          <w:p w14:paraId="4C1F3BA2" w14:textId="77777777" w:rsidR="003E3C66" w:rsidRDefault="003E3C66" w:rsidP="00E60E7E">
            <w:pPr>
              <w:jc w:val="center"/>
              <w:rPr>
                <w:rFonts w:ascii="Verdana" w:hAnsi="Verdana"/>
                <w:sz w:val="18"/>
                <w:szCs w:val="18"/>
              </w:rPr>
            </w:pPr>
            <w:r>
              <w:rPr>
                <w:rFonts w:ascii="Verdana" w:hAnsi="Verdana"/>
                <w:sz w:val="18"/>
                <w:szCs w:val="18"/>
              </w:rPr>
              <w:t>SLT/</w:t>
            </w:r>
          </w:p>
          <w:p w14:paraId="3357258C" w14:textId="248CE44E" w:rsidR="003E3C66" w:rsidRPr="00BA43D5" w:rsidRDefault="003E3C66" w:rsidP="00E60E7E">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31482D6C" w14:textId="38C30A00" w:rsidR="003E3C66" w:rsidRPr="00BA43D5" w:rsidRDefault="003E3C66" w:rsidP="00E60E7E">
            <w:pPr>
              <w:jc w:val="center"/>
              <w:rPr>
                <w:rFonts w:ascii="Verdana" w:hAnsi="Verdana"/>
                <w:sz w:val="18"/>
                <w:szCs w:val="18"/>
              </w:rPr>
            </w:pPr>
            <w:r>
              <w:rPr>
                <w:rFonts w:ascii="Verdana" w:hAnsi="Verdana"/>
                <w:sz w:val="18"/>
                <w:szCs w:val="18"/>
              </w:rPr>
              <w:t>w.b. 08/06</w:t>
            </w:r>
          </w:p>
        </w:tc>
        <w:tc>
          <w:tcPr>
            <w:tcW w:w="850" w:type="dxa"/>
            <w:tcBorders>
              <w:top w:val="single" w:sz="4" w:space="0" w:color="auto"/>
              <w:left w:val="single" w:sz="4" w:space="0" w:color="auto"/>
              <w:bottom w:val="single" w:sz="4" w:space="0" w:color="auto"/>
              <w:right w:val="single" w:sz="4" w:space="0" w:color="auto"/>
            </w:tcBorders>
            <w:vAlign w:val="center"/>
          </w:tcPr>
          <w:p w14:paraId="39035F9A" w14:textId="3C6AC370" w:rsidR="003E3C66" w:rsidRPr="00BA43D5" w:rsidRDefault="003E3C66"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89BD7DB" w14:textId="77777777" w:rsidR="003E3C66" w:rsidRPr="00BA43D5" w:rsidRDefault="003E3C66" w:rsidP="00E60E7E">
            <w:pPr>
              <w:jc w:val="center"/>
              <w:rPr>
                <w:rFonts w:ascii="Verdana" w:hAnsi="Verdana"/>
                <w:sz w:val="18"/>
                <w:szCs w:val="18"/>
              </w:rPr>
            </w:pPr>
          </w:p>
        </w:tc>
      </w:tr>
    </w:tbl>
    <w:p w14:paraId="1A6C4AD6" w14:textId="77777777" w:rsidR="00EB77B0" w:rsidRDefault="00EB77B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5255F531" w14:textId="77777777" w:rsidTr="00DD4CFE">
        <w:trPr>
          <w:trHeight w:val="465"/>
          <w:tblHeader/>
        </w:trPr>
        <w:tc>
          <w:tcPr>
            <w:tcW w:w="988" w:type="dxa"/>
            <w:tcBorders>
              <w:bottom w:val="single" w:sz="4" w:space="0" w:color="auto"/>
            </w:tcBorders>
            <w:shd w:val="clear" w:color="auto" w:fill="D9E2F3" w:themeFill="accent1" w:themeFillTint="33"/>
          </w:tcPr>
          <w:p w14:paraId="1E3740E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48C0A3A5"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02C3CF1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2CECE73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176E3F56"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7B808C5F"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0D961951"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7D7E82" w14:paraId="45F46613" w14:textId="7F94FAFC"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7247C482" w14:textId="1DB80808" w:rsidR="003E3C66" w:rsidRPr="007D7E82" w:rsidRDefault="003E3C66" w:rsidP="00E60E7E">
            <w:pPr>
              <w:rPr>
                <w:rFonts w:ascii="Verdana" w:hAnsi="Verdana" w:cs="Calibri"/>
                <w:b/>
                <w:color w:val="FF0000"/>
                <w:sz w:val="16"/>
                <w:szCs w:val="16"/>
              </w:rPr>
            </w:pPr>
            <w:r w:rsidRPr="007D7E82">
              <w:rPr>
                <w:rFonts w:ascii="Verdana" w:hAnsi="Verdana" w:cs="Calibri"/>
                <w:b/>
                <w:color w:val="FF0000"/>
                <w:sz w:val="16"/>
                <w:szCs w:val="16"/>
              </w:rPr>
              <w:t>Safeg</w:t>
            </w:r>
            <w:r>
              <w:rPr>
                <w:rFonts w:ascii="Verdana" w:hAnsi="Verdana" w:cs="Calibri"/>
                <w:b/>
                <w:color w:val="FF0000"/>
                <w:sz w:val="16"/>
                <w:szCs w:val="16"/>
              </w:rPr>
              <w:t>.</w:t>
            </w:r>
          </w:p>
        </w:tc>
        <w:tc>
          <w:tcPr>
            <w:tcW w:w="992" w:type="dxa"/>
            <w:vMerge w:val="restart"/>
            <w:tcBorders>
              <w:top w:val="single" w:sz="4" w:space="0" w:color="auto"/>
              <w:left w:val="single" w:sz="4" w:space="0" w:color="auto"/>
              <w:right w:val="single" w:sz="4" w:space="0" w:color="auto"/>
            </w:tcBorders>
            <w:shd w:val="clear" w:color="auto" w:fill="FF0000"/>
          </w:tcPr>
          <w:p w14:paraId="71581821" w14:textId="77777777" w:rsidR="003E3C66" w:rsidRPr="007D7E82" w:rsidRDefault="003E3C66" w:rsidP="00E60E7E">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9A3676F" w14:textId="08B2D1BD" w:rsidR="003E3C66" w:rsidRPr="007D7E82" w:rsidRDefault="003E3C66" w:rsidP="00E60E7E">
            <w:pPr>
              <w:rPr>
                <w:rFonts w:ascii="Verdana" w:hAnsi="Verdana"/>
                <w:sz w:val="18"/>
                <w:szCs w:val="18"/>
              </w:rPr>
            </w:pPr>
            <w:r w:rsidRPr="007D7E82">
              <w:rPr>
                <w:rFonts w:ascii="Verdana" w:hAnsi="Verdana"/>
                <w:sz w:val="18"/>
                <w:szCs w:val="18"/>
              </w:rPr>
              <w:t xml:space="preserve">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w:t>
            </w:r>
          </w:p>
        </w:tc>
        <w:tc>
          <w:tcPr>
            <w:tcW w:w="1134" w:type="dxa"/>
            <w:tcBorders>
              <w:top w:val="single" w:sz="4" w:space="0" w:color="auto"/>
              <w:left w:val="single" w:sz="4" w:space="0" w:color="auto"/>
              <w:bottom w:val="single" w:sz="4" w:space="0" w:color="auto"/>
              <w:right w:val="single" w:sz="4" w:space="0" w:color="auto"/>
            </w:tcBorders>
            <w:vAlign w:val="center"/>
          </w:tcPr>
          <w:p w14:paraId="4CC3DDCC" w14:textId="4DB84E41" w:rsidR="003E3C66" w:rsidRPr="007D7E82" w:rsidRDefault="003E3C66" w:rsidP="00E60E7E">
            <w:pPr>
              <w:jc w:val="center"/>
              <w:rPr>
                <w:rFonts w:ascii="Verdana" w:hAnsi="Verdana"/>
                <w:sz w:val="18"/>
                <w:szCs w:val="18"/>
              </w:rPr>
            </w:pPr>
            <w:r>
              <w:rPr>
                <w:rFonts w:ascii="Verdana" w:hAnsi="Verdana"/>
                <w:sz w:val="18"/>
                <w:szCs w:val="18"/>
              </w:rPr>
              <w:t>DSL</w:t>
            </w:r>
          </w:p>
        </w:tc>
        <w:tc>
          <w:tcPr>
            <w:tcW w:w="1418" w:type="dxa"/>
            <w:tcBorders>
              <w:top w:val="single" w:sz="4" w:space="0" w:color="auto"/>
              <w:left w:val="single" w:sz="4" w:space="0" w:color="auto"/>
              <w:bottom w:val="single" w:sz="4" w:space="0" w:color="auto"/>
              <w:right w:val="single" w:sz="4" w:space="0" w:color="auto"/>
            </w:tcBorders>
            <w:vAlign w:val="center"/>
          </w:tcPr>
          <w:p w14:paraId="1120B819" w14:textId="1E685847" w:rsidR="003E3C66" w:rsidRPr="007D7E82" w:rsidRDefault="003E3C66" w:rsidP="00E60E7E">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2F435A85" w14:textId="7CBDC848" w:rsidR="003E3C66" w:rsidRPr="007D7E82" w:rsidRDefault="003E3C66"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16D9FCB" w14:textId="77777777" w:rsidR="003E3C66" w:rsidRPr="007D7E82" w:rsidRDefault="003E3C66" w:rsidP="00E60E7E">
            <w:pPr>
              <w:jc w:val="center"/>
              <w:rPr>
                <w:rFonts w:ascii="Verdana" w:hAnsi="Verdana"/>
                <w:sz w:val="18"/>
                <w:szCs w:val="18"/>
              </w:rPr>
            </w:pPr>
          </w:p>
        </w:tc>
      </w:tr>
      <w:tr w:rsidR="003E3C66" w:rsidRPr="007D7E82" w14:paraId="7047834B" w14:textId="3597E72B" w:rsidTr="00DD4CFE">
        <w:trPr>
          <w:trHeight w:val="463"/>
        </w:trPr>
        <w:tc>
          <w:tcPr>
            <w:tcW w:w="988" w:type="dxa"/>
            <w:vMerge/>
            <w:tcBorders>
              <w:left w:val="single" w:sz="4" w:space="0" w:color="auto"/>
              <w:right w:val="single" w:sz="4" w:space="0" w:color="auto"/>
            </w:tcBorders>
          </w:tcPr>
          <w:p w14:paraId="4BFCC4DD" w14:textId="77777777" w:rsidR="003E3C66" w:rsidRPr="007D7E82" w:rsidRDefault="003E3C66" w:rsidP="00E60E7E">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5CA80A1" w14:textId="77777777" w:rsidR="003E3C66" w:rsidRPr="007D7E82" w:rsidRDefault="003E3C66"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E76E80A" w14:textId="2BEBD714" w:rsidR="003E3C66" w:rsidRPr="007D7E82" w:rsidRDefault="003E3C66" w:rsidP="00E60E7E">
            <w:pPr>
              <w:rPr>
                <w:rFonts w:ascii="Verdana" w:hAnsi="Verdana"/>
                <w:sz w:val="18"/>
                <w:szCs w:val="18"/>
              </w:rPr>
            </w:pPr>
            <w:r w:rsidRPr="007D7E82">
              <w:rPr>
                <w:rFonts w:ascii="Verdana" w:hAnsi="Verdana"/>
                <w:sz w:val="18"/>
                <w:szCs w:val="18"/>
              </w:rPr>
              <w:t xml:space="preserve">Check for revised protocols from </w:t>
            </w:r>
            <w:r>
              <w:rPr>
                <w:rFonts w:ascii="Verdana" w:hAnsi="Verdana"/>
                <w:sz w:val="18"/>
                <w:szCs w:val="18"/>
              </w:rPr>
              <w:t>safeguarding board</w:t>
            </w:r>
            <w:r w:rsidRPr="007D7E82">
              <w:rPr>
                <w:rFonts w:ascii="Verdana" w:hAnsi="Verdana"/>
                <w:sz w:val="18"/>
                <w:szCs w:val="18"/>
              </w:rPr>
              <w:t xml:space="preserve"> and update safeguarding policy if necessary.</w:t>
            </w:r>
            <w:r w:rsidR="00203B60">
              <w:rPr>
                <w:rFonts w:ascii="Verdana" w:hAnsi="Verdana"/>
                <w:sz w:val="18"/>
                <w:szCs w:val="18"/>
              </w:rPr>
              <w:t xml:space="preserve"> Updated w.b. 07.09.2020 – shared with govs and published.</w:t>
            </w:r>
          </w:p>
        </w:tc>
        <w:tc>
          <w:tcPr>
            <w:tcW w:w="1134" w:type="dxa"/>
            <w:tcBorders>
              <w:top w:val="single" w:sz="4" w:space="0" w:color="auto"/>
              <w:left w:val="single" w:sz="4" w:space="0" w:color="auto"/>
              <w:bottom w:val="single" w:sz="4" w:space="0" w:color="auto"/>
              <w:right w:val="single" w:sz="4" w:space="0" w:color="auto"/>
            </w:tcBorders>
            <w:vAlign w:val="center"/>
          </w:tcPr>
          <w:p w14:paraId="42B0AA77" w14:textId="435AB25A" w:rsidR="003E3C66" w:rsidRPr="007D7E82" w:rsidRDefault="003E3C66" w:rsidP="00E60E7E">
            <w:pPr>
              <w:jc w:val="center"/>
              <w:rPr>
                <w:rFonts w:ascii="Verdana" w:hAnsi="Verdana"/>
                <w:sz w:val="18"/>
                <w:szCs w:val="18"/>
              </w:rPr>
            </w:pPr>
            <w:r>
              <w:rPr>
                <w:rFonts w:ascii="Verdana" w:hAnsi="Verdana"/>
                <w:sz w:val="18"/>
                <w:szCs w:val="18"/>
              </w:rPr>
              <w:t>DSL</w:t>
            </w:r>
          </w:p>
        </w:tc>
        <w:tc>
          <w:tcPr>
            <w:tcW w:w="1418" w:type="dxa"/>
            <w:tcBorders>
              <w:top w:val="single" w:sz="4" w:space="0" w:color="auto"/>
              <w:left w:val="single" w:sz="4" w:space="0" w:color="auto"/>
              <w:bottom w:val="single" w:sz="4" w:space="0" w:color="auto"/>
              <w:right w:val="single" w:sz="4" w:space="0" w:color="auto"/>
            </w:tcBorders>
            <w:vAlign w:val="center"/>
          </w:tcPr>
          <w:p w14:paraId="0E88611D" w14:textId="53C63B68" w:rsidR="003E3C66" w:rsidRPr="007D7E82" w:rsidRDefault="003E3C66" w:rsidP="00E60E7E">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1024CC2" w14:textId="17B97BF4" w:rsidR="003E3C66" w:rsidRPr="007D7E82" w:rsidRDefault="003E3C66"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1F8C2DD8" w14:textId="77777777" w:rsidR="003E3C66" w:rsidRPr="007D7E82" w:rsidRDefault="003E3C66" w:rsidP="00E60E7E">
            <w:pPr>
              <w:jc w:val="center"/>
              <w:rPr>
                <w:rFonts w:ascii="Verdana" w:hAnsi="Verdana"/>
                <w:sz w:val="18"/>
                <w:szCs w:val="18"/>
              </w:rPr>
            </w:pPr>
          </w:p>
        </w:tc>
      </w:tr>
      <w:tr w:rsidR="003E3C66" w:rsidRPr="007D7E82" w14:paraId="66D77446"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7236647D" w14:textId="77777777" w:rsidR="003E3C66" w:rsidRPr="007D7E82" w:rsidRDefault="003E3C66" w:rsidP="00E60E7E">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BB9F3AA" w14:textId="77777777" w:rsidR="003E3C66" w:rsidRPr="007D7E82" w:rsidRDefault="003E3C66"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022EAC" w14:textId="45542247" w:rsidR="003E3C66" w:rsidRPr="00E60E7E" w:rsidRDefault="003E3C66" w:rsidP="00E60E7E">
            <w:pPr>
              <w:rPr>
                <w:rFonts w:ascii="Verdana" w:hAnsi="Verdana" w:cs="Calibri"/>
                <w:sz w:val="18"/>
                <w:szCs w:val="18"/>
              </w:rPr>
            </w:pPr>
            <w:r w:rsidRPr="00022C18">
              <w:rPr>
                <w:rFonts w:ascii="Verdana" w:hAnsi="Verdana" w:cs="Calibri"/>
                <w:sz w:val="18"/>
                <w:szCs w:val="18"/>
              </w:rPr>
              <w:t>Safeguarding Leads accessible when on and off-site</w:t>
            </w:r>
          </w:p>
        </w:tc>
        <w:tc>
          <w:tcPr>
            <w:tcW w:w="1134" w:type="dxa"/>
            <w:tcBorders>
              <w:top w:val="single" w:sz="4" w:space="0" w:color="auto"/>
              <w:left w:val="single" w:sz="4" w:space="0" w:color="auto"/>
              <w:bottom w:val="single" w:sz="4" w:space="0" w:color="auto"/>
              <w:right w:val="single" w:sz="4" w:space="0" w:color="auto"/>
            </w:tcBorders>
            <w:vAlign w:val="center"/>
          </w:tcPr>
          <w:p w14:paraId="4BF84C9A" w14:textId="77777777" w:rsidR="00203B60" w:rsidRDefault="003E3C66" w:rsidP="00E60E7E">
            <w:pPr>
              <w:jc w:val="center"/>
              <w:rPr>
                <w:rFonts w:ascii="Verdana" w:hAnsi="Verdana"/>
                <w:sz w:val="18"/>
                <w:szCs w:val="18"/>
              </w:rPr>
            </w:pPr>
            <w:r>
              <w:rPr>
                <w:rFonts w:ascii="Verdana" w:hAnsi="Verdana"/>
                <w:sz w:val="18"/>
                <w:szCs w:val="18"/>
              </w:rPr>
              <w:t>DSL/</w:t>
            </w:r>
          </w:p>
          <w:p w14:paraId="55C529D1" w14:textId="11A6EDAA" w:rsidR="003E3C66" w:rsidRDefault="003E3C66" w:rsidP="00E60E7E">
            <w:pPr>
              <w:jc w:val="center"/>
              <w:rPr>
                <w:rFonts w:ascii="Verdana" w:hAnsi="Verdana"/>
                <w:sz w:val="18"/>
                <w:szCs w:val="18"/>
              </w:rPr>
            </w:pPr>
            <w:r>
              <w:rPr>
                <w:rFonts w:ascii="Verdana" w:hAnsi="Verdana"/>
                <w:sz w:val="18"/>
                <w:szCs w:val="18"/>
              </w:rPr>
              <w:t>DDSL</w:t>
            </w:r>
          </w:p>
        </w:tc>
        <w:tc>
          <w:tcPr>
            <w:tcW w:w="1418" w:type="dxa"/>
            <w:tcBorders>
              <w:top w:val="single" w:sz="4" w:space="0" w:color="auto"/>
              <w:left w:val="single" w:sz="4" w:space="0" w:color="auto"/>
              <w:bottom w:val="single" w:sz="4" w:space="0" w:color="auto"/>
              <w:right w:val="single" w:sz="4" w:space="0" w:color="auto"/>
            </w:tcBorders>
            <w:vAlign w:val="center"/>
          </w:tcPr>
          <w:p w14:paraId="07E20CA6" w14:textId="447413CE" w:rsidR="003E3C66" w:rsidRDefault="003E3C66" w:rsidP="00E60E7E">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60BE7FE" w14:textId="41D4F49D" w:rsidR="003E3C66" w:rsidRPr="007D7E82" w:rsidRDefault="003E3C66"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1CFAAC8" w14:textId="77777777" w:rsidR="003E3C66" w:rsidRPr="007D7E82" w:rsidRDefault="003E3C66" w:rsidP="00E60E7E">
            <w:pPr>
              <w:jc w:val="center"/>
              <w:rPr>
                <w:rFonts w:ascii="Verdana" w:hAnsi="Verdana"/>
                <w:sz w:val="18"/>
                <w:szCs w:val="18"/>
              </w:rPr>
            </w:pPr>
          </w:p>
        </w:tc>
      </w:tr>
      <w:tr w:rsidR="003E3C66" w:rsidRPr="007D7E82" w14:paraId="56BB3B73"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540D8013" w14:textId="77777777" w:rsidR="003E3C66" w:rsidRPr="007D7E82" w:rsidRDefault="003E3C66" w:rsidP="00E60E7E">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24F72C73" w14:textId="77777777" w:rsidR="003E3C66" w:rsidRPr="007D7E82" w:rsidRDefault="003E3C66"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F08EB3D" w14:textId="464D7B64" w:rsidR="003E3C66" w:rsidRPr="00E60E7E" w:rsidRDefault="003E3C66" w:rsidP="00E60E7E">
            <w:pPr>
              <w:rPr>
                <w:rFonts w:ascii="Verdana" w:hAnsi="Verdana"/>
                <w:sz w:val="18"/>
                <w:szCs w:val="18"/>
              </w:rPr>
            </w:pPr>
            <w:r w:rsidRPr="00022C18">
              <w:rPr>
                <w:rFonts w:ascii="Verdana" w:hAnsi="Verdana"/>
                <w:sz w:val="18"/>
                <w:szCs w:val="18"/>
              </w:rPr>
              <w:t>Safeguarding policy updated in light of COVID-19</w:t>
            </w:r>
            <w:r w:rsidR="00203B60">
              <w:rPr>
                <w:rFonts w:ascii="Verdana" w:hAnsi="Verdana"/>
                <w:sz w:val="18"/>
                <w:szCs w:val="18"/>
              </w:rPr>
              <w:t xml:space="preserve"> – see above.</w:t>
            </w:r>
          </w:p>
        </w:tc>
        <w:tc>
          <w:tcPr>
            <w:tcW w:w="1134" w:type="dxa"/>
            <w:tcBorders>
              <w:top w:val="single" w:sz="4" w:space="0" w:color="auto"/>
              <w:left w:val="single" w:sz="4" w:space="0" w:color="auto"/>
              <w:bottom w:val="single" w:sz="4" w:space="0" w:color="auto"/>
              <w:right w:val="single" w:sz="4" w:space="0" w:color="auto"/>
            </w:tcBorders>
            <w:vAlign w:val="center"/>
          </w:tcPr>
          <w:p w14:paraId="54355847" w14:textId="04B55774" w:rsidR="003E3C66" w:rsidRDefault="003E3C66" w:rsidP="00E60E7E">
            <w:pPr>
              <w:jc w:val="center"/>
              <w:rPr>
                <w:rFonts w:ascii="Verdana" w:hAnsi="Verdana"/>
                <w:sz w:val="18"/>
                <w:szCs w:val="18"/>
              </w:rPr>
            </w:pPr>
            <w:r>
              <w:rPr>
                <w:rFonts w:ascii="Verdana" w:hAnsi="Verdana"/>
                <w:sz w:val="18"/>
                <w:szCs w:val="18"/>
              </w:rPr>
              <w:t>DSL</w:t>
            </w:r>
          </w:p>
        </w:tc>
        <w:tc>
          <w:tcPr>
            <w:tcW w:w="1418" w:type="dxa"/>
            <w:tcBorders>
              <w:top w:val="single" w:sz="4" w:space="0" w:color="auto"/>
              <w:left w:val="single" w:sz="4" w:space="0" w:color="auto"/>
              <w:bottom w:val="single" w:sz="4" w:space="0" w:color="auto"/>
              <w:right w:val="single" w:sz="4" w:space="0" w:color="auto"/>
            </w:tcBorders>
            <w:vAlign w:val="center"/>
          </w:tcPr>
          <w:p w14:paraId="1D8882D2" w14:textId="07361F12" w:rsidR="003E3C66" w:rsidRDefault="008642B1" w:rsidP="00E60E7E">
            <w:pPr>
              <w:jc w:val="center"/>
              <w:rPr>
                <w:rFonts w:ascii="Verdana" w:hAnsi="Verdana"/>
                <w:sz w:val="18"/>
                <w:szCs w:val="18"/>
              </w:rPr>
            </w:pPr>
            <w:r>
              <w:rPr>
                <w:rFonts w:ascii="Verdana" w:hAnsi="Verdana"/>
                <w:sz w:val="18"/>
                <w:szCs w:val="18"/>
              </w:rPr>
              <w:t>09.2020</w:t>
            </w:r>
          </w:p>
        </w:tc>
        <w:tc>
          <w:tcPr>
            <w:tcW w:w="850" w:type="dxa"/>
            <w:tcBorders>
              <w:top w:val="single" w:sz="4" w:space="0" w:color="auto"/>
              <w:left w:val="single" w:sz="4" w:space="0" w:color="auto"/>
              <w:bottom w:val="single" w:sz="4" w:space="0" w:color="auto"/>
              <w:right w:val="single" w:sz="4" w:space="0" w:color="auto"/>
            </w:tcBorders>
            <w:vAlign w:val="center"/>
          </w:tcPr>
          <w:p w14:paraId="190F82C4" w14:textId="21B914FC" w:rsidR="003E3C66" w:rsidRPr="007D7E82" w:rsidRDefault="003E3C66"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3184FD4" w14:textId="77777777" w:rsidR="003E3C66" w:rsidRPr="007D7E82" w:rsidRDefault="003E3C66" w:rsidP="00E60E7E">
            <w:pPr>
              <w:jc w:val="center"/>
              <w:rPr>
                <w:rFonts w:ascii="Verdana" w:hAnsi="Verdana"/>
                <w:sz w:val="18"/>
                <w:szCs w:val="18"/>
              </w:rPr>
            </w:pPr>
          </w:p>
        </w:tc>
      </w:tr>
    </w:tbl>
    <w:p w14:paraId="65F4A9B8" w14:textId="477FAFD6" w:rsidR="00F9707B" w:rsidRDefault="00F9707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3A73CB0D" w14:textId="77777777" w:rsidTr="00DD4CFE">
        <w:trPr>
          <w:trHeight w:val="465"/>
          <w:tblHeader/>
        </w:trPr>
        <w:tc>
          <w:tcPr>
            <w:tcW w:w="988" w:type="dxa"/>
            <w:tcBorders>
              <w:bottom w:val="single" w:sz="4" w:space="0" w:color="auto"/>
            </w:tcBorders>
            <w:shd w:val="clear" w:color="auto" w:fill="D9E2F3" w:themeFill="accent1" w:themeFillTint="33"/>
          </w:tcPr>
          <w:p w14:paraId="1F634823"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3ED330F8"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7717091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49C54433"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2FD627E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45C4A3ED"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23D195FD"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9C59FC" w:rsidRPr="003F2988" w14:paraId="603CFB7A" w14:textId="7FC6B80C"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4CA5CAA1" w14:textId="77777777" w:rsidR="009C59FC" w:rsidRPr="007959C4" w:rsidRDefault="009C59FC" w:rsidP="00E60E7E">
            <w:pPr>
              <w:rPr>
                <w:rFonts w:ascii="Verdana" w:hAnsi="Verdana" w:cstheme="minorBidi"/>
                <w:b/>
                <w:color w:val="FF0000"/>
                <w:sz w:val="18"/>
                <w:szCs w:val="18"/>
              </w:rPr>
            </w:pPr>
            <w:r w:rsidRPr="007959C4">
              <w:rPr>
                <w:rFonts w:ascii="Verdana" w:hAnsi="Verdana" w:cstheme="minorBidi"/>
                <w:b/>
                <w:color w:val="FF0000"/>
                <w:sz w:val="18"/>
                <w:szCs w:val="18"/>
              </w:rPr>
              <w:t>First Aid</w:t>
            </w:r>
          </w:p>
          <w:p w14:paraId="4D77F670" w14:textId="77777777" w:rsidR="009C59FC" w:rsidRDefault="009C59FC" w:rsidP="00E60E7E">
            <w:pPr>
              <w:pStyle w:val="ListParagraph"/>
              <w:numPr>
                <w:ilvl w:val="0"/>
                <w:numId w:val="19"/>
              </w:numPr>
              <w:ind w:left="-45" w:hanging="66"/>
              <w:rPr>
                <w:rFonts w:ascii="Verdana" w:hAnsi="Verdana" w:cs="Arial"/>
                <w:sz w:val="15"/>
                <w:szCs w:val="15"/>
              </w:rPr>
            </w:pPr>
            <w:r w:rsidRPr="00022C18">
              <w:rPr>
                <w:rFonts w:ascii="Verdana" w:hAnsi="Verdana" w:cs="Arial"/>
                <w:sz w:val="15"/>
                <w:szCs w:val="15"/>
              </w:rPr>
              <w:t>Availab</w:t>
            </w:r>
            <w:r>
              <w:rPr>
                <w:rFonts w:ascii="Verdana" w:hAnsi="Verdana" w:cs="Arial"/>
                <w:sz w:val="15"/>
                <w:szCs w:val="15"/>
              </w:rPr>
              <w:t>’</w:t>
            </w:r>
            <w:r w:rsidRPr="00022C18">
              <w:rPr>
                <w:rFonts w:ascii="Verdana" w:hAnsi="Verdana" w:cs="Arial"/>
                <w:sz w:val="15"/>
                <w:szCs w:val="15"/>
              </w:rPr>
              <w:t>y of desig</w:t>
            </w:r>
            <w:r>
              <w:rPr>
                <w:rFonts w:ascii="Verdana" w:hAnsi="Verdana" w:cs="Arial"/>
                <w:sz w:val="15"/>
                <w:szCs w:val="15"/>
              </w:rPr>
              <w:t>.</w:t>
            </w:r>
            <w:r w:rsidRPr="00022C18">
              <w:rPr>
                <w:rFonts w:ascii="Verdana" w:hAnsi="Verdana" w:cs="Arial"/>
                <w:sz w:val="15"/>
                <w:szCs w:val="15"/>
              </w:rPr>
              <w:t xml:space="preserve"> </w:t>
            </w:r>
            <w:r>
              <w:rPr>
                <w:rFonts w:ascii="Verdana" w:hAnsi="Verdana" w:cs="Arial"/>
                <w:sz w:val="15"/>
                <w:szCs w:val="15"/>
              </w:rPr>
              <w:t>1st</w:t>
            </w:r>
            <w:r w:rsidRPr="00022C18">
              <w:rPr>
                <w:rFonts w:ascii="Verdana" w:hAnsi="Verdana" w:cs="Arial"/>
                <w:sz w:val="15"/>
                <w:szCs w:val="15"/>
              </w:rPr>
              <w:t xml:space="preserve"> Aiders </w:t>
            </w:r>
            <w:r w:rsidRPr="00022C18">
              <w:rPr>
                <w:rFonts w:ascii="Verdana" w:hAnsi="Verdana" w:cs="Arial"/>
                <w:sz w:val="15"/>
                <w:szCs w:val="15"/>
              </w:rPr>
              <w:lastRenderedPageBreak/>
              <w:t xml:space="preserve">puts </w:t>
            </w:r>
            <w:r>
              <w:rPr>
                <w:rFonts w:ascii="Verdana" w:hAnsi="Verdana" w:cs="Arial"/>
                <w:sz w:val="15"/>
                <w:szCs w:val="15"/>
              </w:rPr>
              <w:t>pupil</w:t>
            </w:r>
            <w:r w:rsidRPr="00022C18">
              <w:rPr>
                <w:rFonts w:ascii="Verdana" w:hAnsi="Verdana" w:cs="Arial"/>
                <w:sz w:val="15"/>
                <w:szCs w:val="15"/>
              </w:rPr>
              <w:t xml:space="preserve"> safety at risk</w:t>
            </w:r>
          </w:p>
          <w:p w14:paraId="2CFEE7EB" w14:textId="04DA8048" w:rsidR="009C59FC" w:rsidRPr="00022C18" w:rsidRDefault="009C59FC" w:rsidP="00E60E7E">
            <w:pPr>
              <w:pStyle w:val="ListParagraph"/>
              <w:numPr>
                <w:ilvl w:val="0"/>
                <w:numId w:val="19"/>
              </w:numPr>
              <w:ind w:left="-45" w:hanging="66"/>
              <w:rPr>
                <w:rFonts w:ascii="Verdana" w:hAnsi="Verdana" w:cs="Arial"/>
                <w:sz w:val="15"/>
                <w:szCs w:val="15"/>
              </w:rPr>
            </w:pPr>
            <w:r w:rsidRPr="00022C18">
              <w:rPr>
                <w:rFonts w:ascii="Verdana" w:hAnsi="Verdana" w:cs="Arial"/>
                <w:sz w:val="15"/>
                <w:szCs w:val="15"/>
              </w:rPr>
              <w:t>Medical or Isol. Room not adeq equip to maintain infection control</w:t>
            </w:r>
          </w:p>
          <w:p w14:paraId="0F5B6C37" w14:textId="0E360DF1" w:rsidR="009C59FC" w:rsidRPr="00022C18" w:rsidRDefault="009C59FC" w:rsidP="00E60E7E">
            <w:pPr>
              <w:pStyle w:val="ListParagraph"/>
              <w:numPr>
                <w:ilvl w:val="0"/>
                <w:numId w:val="19"/>
              </w:numPr>
              <w:ind w:left="-45" w:hanging="66"/>
              <w:rPr>
                <w:rFonts w:ascii="Verdana" w:hAnsi="Verdana" w:cstheme="minorBidi"/>
                <w:sz w:val="18"/>
                <w:szCs w:val="18"/>
              </w:rPr>
            </w:pPr>
            <w:r w:rsidRPr="00022C18">
              <w:rPr>
                <w:rFonts w:ascii="Verdana" w:hAnsi="Verdana" w:cs="Arial"/>
                <w:sz w:val="15"/>
                <w:szCs w:val="15"/>
              </w:rPr>
              <w:t>Provision of PPE for staff not in line with gov</w:t>
            </w:r>
            <w:r>
              <w:rPr>
                <w:rFonts w:ascii="Verdana" w:hAnsi="Verdana" w:cs="Arial"/>
                <w:sz w:val="15"/>
                <w:szCs w:val="15"/>
              </w:rPr>
              <w:t xml:space="preserve">. </w:t>
            </w:r>
            <w:r w:rsidRPr="00022C18">
              <w:rPr>
                <w:rFonts w:ascii="Verdana" w:hAnsi="Verdana" w:cs="Arial"/>
                <w:sz w:val="15"/>
                <w:szCs w:val="15"/>
              </w:rPr>
              <w:t>guidelines</w:t>
            </w:r>
          </w:p>
        </w:tc>
        <w:tc>
          <w:tcPr>
            <w:tcW w:w="992" w:type="dxa"/>
            <w:vMerge w:val="restart"/>
            <w:tcBorders>
              <w:top w:val="single" w:sz="4" w:space="0" w:color="auto"/>
              <w:left w:val="single" w:sz="4" w:space="0" w:color="auto"/>
              <w:right w:val="single" w:sz="4" w:space="0" w:color="auto"/>
            </w:tcBorders>
          </w:tcPr>
          <w:p w14:paraId="3A0CCF1B" w14:textId="77777777" w:rsidR="009C59FC" w:rsidRPr="007959C4" w:rsidRDefault="009C59FC" w:rsidP="00E60E7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B15D62C" w14:textId="77777777" w:rsidR="009C59FC" w:rsidRPr="007959C4" w:rsidRDefault="009C59FC" w:rsidP="00E60E7E">
            <w:pPr>
              <w:rPr>
                <w:rFonts w:ascii="Verdana" w:hAnsi="Verdana"/>
                <w:sz w:val="18"/>
                <w:szCs w:val="18"/>
              </w:rPr>
            </w:pPr>
            <w:r w:rsidRPr="007959C4">
              <w:rPr>
                <w:rFonts w:ascii="Verdana" w:hAnsi="Verdana" w:cstheme="minorBidi"/>
                <w:sz w:val="18"/>
                <w:szCs w:val="18"/>
              </w:rPr>
              <w:t xml:space="preserve">Ensure suitable first aid cover to all staff and pupils has been assessed with suitable first aid or paediatric first aid provided. </w:t>
            </w:r>
          </w:p>
        </w:tc>
        <w:tc>
          <w:tcPr>
            <w:tcW w:w="1134" w:type="dxa"/>
            <w:tcBorders>
              <w:top w:val="single" w:sz="4" w:space="0" w:color="auto"/>
              <w:left w:val="single" w:sz="4" w:space="0" w:color="auto"/>
              <w:bottom w:val="single" w:sz="4" w:space="0" w:color="auto"/>
              <w:right w:val="single" w:sz="4" w:space="0" w:color="auto"/>
            </w:tcBorders>
            <w:vAlign w:val="center"/>
          </w:tcPr>
          <w:p w14:paraId="0FC63EE3" w14:textId="18D1677E" w:rsidR="009C59FC" w:rsidRPr="007959C4" w:rsidRDefault="009C59FC" w:rsidP="00E60E7E">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43674954" w14:textId="26CE77CB" w:rsidR="009C59FC" w:rsidRPr="007959C4" w:rsidRDefault="009C59FC" w:rsidP="00E60E7E">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6C750490" w14:textId="735C2943" w:rsidR="009C59FC" w:rsidRPr="007959C4" w:rsidRDefault="009C59FC"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58FAB89" w14:textId="77777777" w:rsidR="009C59FC" w:rsidRPr="007959C4" w:rsidRDefault="009C59FC" w:rsidP="00E60E7E">
            <w:pPr>
              <w:rPr>
                <w:rFonts w:ascii="Verdana" w:hAnsi="Verdana"/>
                <w:sz w:val="18"/>
                <w:szCs w:val="18"/>
              </w:rPr>
            </w:pPr>
          </w:p>
        </w:tc>
      </w:tr>
      <w:tr w:rsidR="009C59FC" w:rsidRPr="003F2988" w14:paraId="7451E3B6" w14:textId="73B44DF4"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1E885834" w14:textId="77777777" w:rsidR="009C59FC" w:rsidRPr="007959C4" w:rsidRDefault="009C59FC" w:rsidP="00E60E7E">
            <w:pPr>
              <w:rPr>
                <w:rFonts w:ascii="Verdana" w:hAnsi="Verdana" w:cs="Calibri"/>
                <w:sz w:val="18"/>
                <w:szCs w:val="18"/>
              </w:rPr>
            </w:pPr>
          </w:p>
        </w:tc>
        <w:tc>
          <w:tcPr>
            <w:tcW w:w="992" w:type="dxa"/>
            <w:vMerge/>
            <w:tcBorders>
              <w:left w:val="single" w:sz="4" w:space="0" w:color="auto"/>
              <w:right w:val="single" w:sz="4" w:space="0" w:color="auto"/>
            </w:tcBorders>
          </w:tcPr>
          <w:p w14:paraId="6CA6E449" w14:textId="77777777" w:rsidR="009C59FC" w:rsidRPr="007959C4" w:rsidRDefault="009C59FC"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B396CCA" w14:textId="77777777" w:rsidR="009C59FC" w:rsidRPr="007959C4" w:rsidRDefault="009C59FC" w:rsidP="00E60E7E">
            <w:pPr>
              <w:rPr>
                <w:rFonts w:ascii="Verdana" w:hAnsi="Verdana"/>
                <w:sz w:val="18"/>
                <w:szCs w:val="18"/>
              </w:rPr>
            </w:pPr>
            <w:r w:rsidRPr="007959C4">
              <w:rPr>
                <w:rFonts w:ascii="Verdana" w:hAnsi="Verdana" w:cstheme="minorBidi"/>
                <w:sz w:val="18"/>
                <w:szCs w:val="18"/>
              </w:rPr>
              <w:t>Access to first aid facilities is maintained and the school suitably stocked with first aid sundries.</w:t>
            </w:r>
          </w:p>
        </w:tc>
        <w:tc>
          <w:tcPr>
            <w:tcW w:w="1134" w:type="dxa"/>
            <w:tcBorders>
              <w:top w:val="single" w:sz="4" w:space="0" w:color="auto"/>
              <w:left w:val="single" w:sz="4" w:space="0" w:color="auto"/>
              <w:bottom w:val="single" w:sz="4" w:space="0" w:color="auto"/>
              <w:right w:val="single" w:sz="4" w:space="0" w:color="auto"/>
            </w:tcBorders>
            <w:vAlign w:val="center"/>
          </w:tcPr>
          <w:p w14:paraId="750F4C88" w14:textId="46F0CB91" w:rsidR="009C59FC" w:rsidRPr="007959C4" w:rsidRDefault="009C59FC" w:rsidP="00E60E7E">
            <w:pPr>
              <w:jc w:val="center"/>
              <w:rPr>
                <w:rFonts w:ascii="Verdana" w:hAnsi="Verdana"/>
                <w:sz w:val="18"/>
                <w:szCs w:val="18"/>
              </w:rPr>
            </w:pPr>
            <w:r>
              <w:rPr>
                <w:rFonts w:ascii="Verdana" w:hAnsi="Verdana"/>
                <w:sz w:val="18"/>
                <w:szCs w:val="18"/>
              </w:rPr>
              <w:t>SLo</w:t>
            </w:r>
          </w:p>
        </w:tc>
        <w:tc>
          <w:tcPr>
            <w:tcW w:w="1418" w:type="dxa"/>
            <w:tcBorders>
              <w:top w:val="single" w:sz="4" w:space="0" w:color="auto"/>
              <w:left w:val="single" w:sz="4" w:space="0" w:color="auto"/>
              <w:bottom w:val="single" w:sz="4" w:space="0" w:color="auto"/>
              <w:right w:val="single" w:sz="4" w:space="0" w:color="auto"/>
            </w:tcBorders>
            <w:vAlign w:val="center"/>
          </w:tcPr>
          <w:p w14:paraId="66F804BA" w14:textId="4BA13CF9" w:rsidR="009C59FC" w:rsidRPr="007959C4" w:rsidRDefault="009C59FC" w:rsidP="00E60E7E">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53DA2F35" w14:textId="31A7E354" w:rsidR="009C59FC" w:rsidRPr="007959C4" w:rsidRDefault="009C59FC"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71F89C4" w14:textId="77777777" w:rsidR="009C59FC" w:rsidRPr="007959C4" w:rsidRDefault="009C59FC" w:rsidP="00E60E7E">
            <w:pPr>
              <w:jc w:val="center"/>
              <w:rPr>
                <w:rFonts w:ascii="Verdana" w:hAnsi="Verdana"/>
                <w:sz w:val="18"/>
                <w:szCs w:val="18"/>
              </w:rPr>
            </w:pPr>
          </w:p>
        </w:tc>
      </w:tr>
      <w:tr w:rsidR="009C59FC" w:rsidRPr="003F2988" w14:paraId="421F7829" w14:textId="3FF5156C"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988" w:type="dxa"/>
            <w:vMerge/>
            <w:tcBorders>
              <w:left w:val="single" w:sz="4" w:space="0" w:color="auto"/>
              <w:right w:val="single" w:sz="4" w:space="0" w:color="auto"/>
            </w:tcBorders>
          </w:tcPr>
          <w:p w14:paraId="0499A6B2" w14:textId="77777777" w:rsidR="009C59FC" w:rsidRPr="007959C4" w:rsidRDefault="009C59FC" w:rsidP="00E60E7E">
            <w:pPr>
              <w:rPr>
                <w:rFonts w:ascii="Verdana" w:hAnsi="Verdana" w:cs="Calibri"/>
                <w:sz w:val="18"/>
                <w:szCs w:val="18"/>
              </w:rPr>
            </w:pPr>
          </w:p>
        </w:tc>
        <w:tc>
          <w:tcPr>
            <w:tcW w:w="992" w:type="dxa"/>
            <w:vMerge/>
            <w:tcBorders>
              <w:left w:val="single" w:sz="4" w:space="0" w:color="auto"/>
              <w:right w:val="single" w:sz="4" w:space="0" w:color="auto"/>
            </w:tcBorders>
          </w:tcPr>
          <w:p w14:paraId="1D992FD7" w14:textId="77777777" w:rsidR="009C59FC" w:rsidRPr="007959C4" w:rsidRDefault="009C59FC"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5EBCADB" w14:textId="0F1FB309" w:rsidR="009C59FC" w:rsidRPr="007959C4" w:rsidRDefault="009C59FC" w:rsidP="00E60E7E">
            <w:pPr>
              <w:rPr>
                <w:rFonts w:ascii="Verdana" w:hAnsi="Verdana" w:cstheme="minorBidi"/>
                <w:sz w:val="18"/>
                <w:szCs w:val="18"/>
              </w:rPr>
            </w:pPr>
            <w:r w:rsidRPr="007959C4">
              <w:rPr>
                <w:rFonts w:ascii="Verdana" w:hAnsi="Verdana" w:cstheme="minorBidi"/>
                <w:sz w:val="18"/>
                <w:szCs w:val="18"/>
              </w:rPr>
              <w:t xml:space="preserve">Staff or pupils with medical needs have been assessed and relevant consents are in place. Staff have been trained in the use of medications and increased level of control applied, to include the use of PPE if required. </w:t>
            </w:r>
            <w:r w:rsidR="00203B60">
              <w:rPr>
                <w:rFonts w:ascii="Verdana" w:hAnsi="Verdana" w:cstheme="minorBidi"/>
                <w:sz w:val="18"/>
                <w:szCs w:val="18"/>
              </w:rPr>
              <w:t>Office to ensure backup if staff absence limits provision.</w:t>
            </w:r>
            <w:r w:rsidR="008642B1">
              <w:rPr>
                <w:rFonts w:ascii="Verdana" w:hAnsi="Verdana" w:cstheme="minorBidi"/>
                <w:sz w:val="18"/>
                <w:szCs w:val="18"/>
              </w:rPr>
              <w:t xml:space="preserve"> Staff updated 16.09.2020</w:t>
            </w:r>
          </w:p>
        </w:tc>
        <w:tc>
          <w:tcPr>
            <w:tcW w:w="1134" w:type="dxa"/>
            <w:tcBorders>
              <w:top w:val="single" w:sz="4" w:space="0" w:color="auto"/>
              <w:left w:val="single" w:sz="4" w:space="0" w:color="auto"/>
              <w:bottom w:val="single" w:sz="4" w:space="0" w:color="auto"/>
              <w:right w:val="single" w:sz="4" w:space="0" w:color="auto"/>
            </w:tcBorders>
            <w:vAlign w:val="center"/>
          </w:tcPr>
          <w:p w14:paraId="71D21B68" w14:textId="77450D4D" w:rsidR="009C59FC" w:rsidRPr="007959C4" w:rsidRDefault="009C59FC" w:rsidP="00E60E7E">
            <w:pPr>
              <w:jc w:val="center"/>
              <w:rPr>
                <w:rFonts w:ascii="Verdana" w:hAnsi="Verdana"/>
                <w:sz w:val="18"/>
                <w:szCs w:val="18"/>
              </w:rPr>
            </w:pPr>
            <w:r>
              <w:rPr>
                <w:rFonts w:ascii="Verdana" w:hAnsi="Verdana"/>
                <w:sz w:val="18"/>
                <w:szCs w:val="18"/>
              </w:rPr>
              <w:t>SLo</w:t>
            </w:r>
          </w:p>
        </w:tc>
        <w:tc>
          <w:tcPr>
            <w:tcW w:w="1418" w:type="dxa"/>
            <w:tcBorders>
              <w:top w:val="single" w:sz="4" w:space="0" w:color="auto"/>
              <w:left w:val="single" w:sz="4" w:space="0" w:color="auto"/>
              <w:bottom w:val="single" w:sz="4" w:space="0" w:color="auto"/>
              <w:right w:val="single" w:sz="4" w:space="0" w:color="auto"/>
            </w:tcBorders>
            <w:vAlign w:val="center"/>
          </w:tcPr>
          <w:p w14:paraId="24725BB2" w14:textId="2F1C304B" w:rsidR="009C59FC" w:rsidRPr="007959C4" w:rsidRDefault="009C59FC" w:rsidP="00E60E7E">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52347954" w14:textId="10C8EE40" w:rsidR="009C59FC" w:rsidRPr="007959C4" w:rsidRDefault="009C59FC"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8439552" w14:textId="77777777" w:rsidR="009C59FC" w:rsidRPr="007959C4" w:rsidRDefault="009C59FC" w:rsidP="00E60E7E">
            <w:pPr>
              <w:jc w:val="center"/>
              <w:rPr>
                <w:rFonts w:ascii="Verdana" w:hAnsi="Verdana"/>
                <w:sz w:val="18"/>
                <w:szCs w:val="18"/>
              </w:rPr>
            </w:pPr>
          </w:p>
        </w:tc>
      </w:tr>
      <w:tr w:rsidR="009C59FC" w:rsidRPr="003F2988" w14:paraId="52F56EC6" w14:textId="13C4306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4C51A545" w14:textId="77777777" w:rsidR="009C59FC" w:rsidRPr="007959C4" w:rsidRDefault="009C59FC" w:rsidP="00E60E7E">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tcPr>
          <w:p w14:paraId="0FC49876" w14:textId="77777777" w:rsidR="009C59FC" w:rsidRPr="007959C4" w:rsidRDefault="009C59FC" w:rsidP="00E60E7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0CCEE2" w14:textId="02FBE4CF" w:rsidR="009C59FC" w:rsidRPr="00022C18" w:rsidRDefault="009C59FC" w:rsidP="00E60E7E">
            <w:pPr>
              <w:rPr>
                <w:rFonts w:ascii="Verdana" w:hAnsi="Verdana"/>
                <w:sz w:val="18"/>
                <w:szCs w:val="18"/>
              </w:rPr>
            </w:pPr>
            <w:r w:rsidRPr="00022C18">
              <w:rPr>
                <w:rFonts w:ascii="Verdana" w:hAnsi="Verdana" w:cstheme="minorBidi"/>
                <w:sz w:val="18"/>
                <w:szCs w:val="18"/>
              </w:rPr>
              <w:t>Review of the First Aid policy to include consideration of the risk of infection of covid-19.</w:t>
            </w:r>
            <w:r w:rsidRPr="00022C18">
              <w:rPr>
                <w:rFonts w:ascii="Verdana" w:hAnsi="Verdana"/>
                <w:sz w:val="18"/>
                <w:szCs w:val="18"/>
              </w:rPr>
              <w:t xml:space="preserve"> Issued to staff prior to opening</w:t>
            </w:r>
          </w:p>
          <w:p w14:paraId="31CCF146" w14:textId="6D697D61" w:rsidR="009C59FC" w:rsidRPr="00022C18" w:rsidRDefault="009C59FC" w:rsidP="00E60E7E">
            <w:pPr>
              <w:rPr>
                <w:rFonts w:ascii="Verdana" w:hAnsi="Verdana"/>
                <w:sz w:val="18"/>
                <w:szCs w:val="18"/>
              </w:rPr>
            </w:pPr>
            <w:r w:rsidRPr="00022C18">
              <w:rPr>
                <w:rFonts w:ascii="Verdana" w:hAnsi="Verdana"/>
                <w:sz w:val="18"/>
                <w:szCs w:val="18"/>
              </w:rPr>
              <w:t>Posters and policies placed in essential areas</w:t>
            </w:r>
          </w:p>
        </w:tc>
        <w:tc>
          <w:tcPr>
            <w:tcW w:w="1134" w:type="dxa"/>
            <w:tcBorders>
              <w:top w:val="single" w:sz="4" w:space="0" w:color="auto"/>
              <w:left w:val="single" w:sz="4" w:space="0" w:color="auto"/>
              <w:bottom w:val="single" w:sz="4" w:space="0" w:color="auto"/>
              <w:right w:val="single" w:sz="4" w:space="0" w:color="auto"/>
            </w:tcBorders>
            <w:vAlign w:val="center"/>
          </w:tcPr>
          <w:p w14:paraId="1E50D4B0" w14:textId="1E06BE39" w:rsidR="009C59FC" w:rsidRPr="007959C4" w:rsidRDefault="009C59FC" w:rsidP="00E60E7E">
            <w:pPr>
              <w:jc w:val="center"/>
              <w:rPr>
                <w:rFonts w:ascii="Verdana" w:hAnsi="Verdana"/>
                <w:sz w:val="18"/>
                <w:szCs w:val="18"/>
              </w:rPr>
            </w:pPr>
            <w:r>
              <w:rPr>
                <w:rFonts w:ascii="Verdana" w:hAnsi="Verdana"/>
                <w:sz w:val="18"/>
                <w:szCs w:val="18"/>
              </w:rPr>
              <w:t>SM/SLo</w:t>
            </w:r>
          </w:p>
        </w:tc>
        <w:tc>
          <w:tcPr>
            <w:tcW w:w="1418" w:type="dxa"/>
            <w:tcBorders>
              <w:top w:val="single" w:sz="4" w:space="0" w:color="auto"/>
              <w:left w:val="single" w:sz="4" w:space="0" w:color="auto"/>
              <w:bottom w:val="single" w:sz="4" w:space="0" w:color="auto"/>
              <w:right w:val="single" w:sz="4" w:space="0" w:color="auto"/>
            </w:tcBorders>
            <w:vAlign w:val="center"/>
          </w:tcPr>
          <w:p w14:paraId="1DFC17A4" w14:textId="53231AA1" w:rsidR="009C59FC" w:rsidRPr="007959C4" w:rsidRDefault="009C59FC" w:rsidP="00E60E7E">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6B23AECA" w14:textId="0768D3D6" w:rsidR="009C59FC" w:rsidRPr="007959C4" w:rsidRDefault="009C59FC"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8818913" w14:textId="77777777" w:rsidR="009C59FC" w:rsidRPr="007959C4" w:rsidRDefault="009C59FC" w:rsidP="00E60E7E">
            <w:pPr>
              <w:jc w:val="center"/>
              <w:rPr>
                <w:rFonts w:ascii="Verdana" w:hAnsi="Verdana"/>
                <w:sz w:val="18"/>
                <w:szCs w:val="18"/>
              </w:rPr>
            </w:pPr>
          </w:p>
        </w:tc>
      </w:tr>
    </w:tbl>
    <w:p w14:paraId="7FBAFBC1" w14:textId="77777777" w:rsidR="00EB77B0" w:rsidRDefault="00EB77B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26B49C76" w14:textId="77777777" w:rsidTr="00DD4CFE">
        <w:trPr>
          <w:trHeight w:val="465"/>
          <w:tblHeader/>
        </w:trPr>
        <w:tc>
          <w:tcPr>
            <w:tcW w:w="988" w:type="dxa"/>
            <w:tcBorders>
              <w:bottom w:val="single" w:sz="4" w:space="0" w:color="auto"/>
            </w:tcBorders>
            <w:shd w:val="clear" w:color="auto" w:fill="D9E2F3" w:themeFill="accent1" w:themeFillTint="33"/>
          </w:tcPr>
          <w:p w14:paraId="7F8166C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2251F8F4"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4E5F9015"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432750D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56543DF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78D8FC1F"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374D2C98"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3F2988" w14:paraId="7D40BF28" w14:textId="52BB949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7C5C5180" w14:textId="6D34EC6A" w:rsidR="003E3C66" w:rsidRPr="007959C4" w:rsidRDefault="003E3C66" w:rsidP="00E60E7E">
            <w:pPr>
              <w:rPr>
                <w:rFonts w:ascii="Verdana" w:hAnsi="Verdana" w:cs="Calibri"/>
                <w:b/>
                <w:sz w:val="18"/>
                <w:szCs w:val="18"/>
              </w:rPr>
            </w:pPr>
            <w:r>
              <w:rPr>
                <w:rFonts w:ascii="Verdana" w:hAnsi="Verdana" w:cs="Calibri"/>
                <w:b/>
                <w:color w:val="FF0000"/>
                <w:sz w:val="18"/>
                <w:szCs w:val="18"/>
              </w:rPr>
              <w:t>B’fast Club</w:t>
            </w:r>
          </w:p>
        </w:tc>
        <w:tc>
          <w:tcPr>
            <w:tcW w:w="992" w:type="dxa"/>
            <w:vMerge w:val="restart"/>
            <w:tcBorders>
              <w:top w:val="single" w:sz="4" w:space="0" w:color="auto"/>
              <w:left w:val="single" w:sz="4" w:space="0" w:color="auto"/>
              <w:right w:val="single" w:sz="4" w:space="0" w:color="auto"/>
            </w:tcBorders>
            <w:shd w:val="clear" w:color="auto" w:fill="FF0000"/>
          </w:tcPr>
          <w:p w14:paraId="7646776C" w14:textId="77777777" w:rsidR="003E3C66" w:rsidRDefault="003E3C66" w:rsidP="00E60E7E">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759E11E" w14:textId="550BEAB7" w:rsidR="003E3C66" w:rsidRPr="007959C4" w:rsidRDefault="003E3C66" w:rsidP="00E60E7E">
            <w:pPr>
              <w:rPr>
                <w:rFonts w:ascii="Verdana" w:hAnsi="Verdana"/>
                <w:sz w:val="18"/>
                <w:szCs w:val="18"/>
              </w:rPr>
            </w:pPr>
            <w:r w:rsidRPr="007959C4">
              <w:rPr>
                <w:rFonts w:ascii="Verdana" w:hAnsi="Verdana"/>
                <w:sz w:val="18"/>
                <w:szCs w:val="18"/>
              </w:rPr>
              <w:t xml:space="preserve">Assess how many of the children who are returning </w:t>
            </w:r>
            <w:r>
              <w:rPr>
                <w:rFonts w:ascii="Verdana" w:hAnsi="Verdana"/>
                <w:sz w:val="18"/>
                <w:szCs w:val="18"/>
              </w:rPr>
              <w:t>have requested BC</w:t>
            </w:r>
          </w:p>
        </w:tc>
        <w:tc>
          <w:tcPr>
            <w:tcW w:w="1134" w:type="dxa"/>
            <w:tcBorders>
              <w:top w:val="single" w:sz="4" w:space="0" w:color="auto"/>
              <w:left w:val="single" w:sz="4" w:space="0" w:color="auto"/>
              <w:bottom w:val="single" w:sz="4" w:space="0" w:color="auto"/>
              <w:right w:val="single" w:sz="4" w:space="0" w:color="auto"/>
            </w:tcBorders>
            <w:vAlign w:val="center"/>
          </w:tcPr>
          <w:p w14:paraId="4E1E3B0D" w14:textId="0F6D9BA3" w:rsidR="003E3C66" w:rsidRPr="007959C4" w:rsidRDefault="003E3C66" w:rsidP="00E60E7E">
            <w:pPr>
              <w:jc w:val="center"/>
              <w:rPr>
                <w:rFonts w:ascii="Verdana" w:hAnsi="Verdana"/>
                <w:sz w:val="18"/>
                <w:szCs w:val="18"/>
              </w:rPr>
            </w:pPr>
            <w:r>
              <w:rPr>
                <w:rFonts w:ascii="Verdana" w:hAnsi="Verdana"/>
                <w:sz w:val="18"/>
                <w:szCs w:val="18"/>
              </w:rPr>
              <w:t>HL/Office</w:t>
            </w:r>
          </w:p>
        </w:tc>
        <w:tc>
          <w:tcPr>
            <w:tcW w:w="1418" w:type="dxa"/>
            <w:tcBorders>
              <w:top w:val="single" w:sz="4" w:space="0" w:color="auto"/>
              <w:left w:val="single" w:sz="4" w:space="0" w:color="auto"/>
              <w:bottom w:val="single" w:sz="4" w:space="0" w:color="auto"/>
              <w:right w:val="single" w:sz="4" w:space="0" w:color="auto"/>
            </w:tcBorders>
            <w:vAlign w:val="center"/>
          </w:tcPr>
          <w:p w14:paraId="78CC4500" w14:textId="428E98C0" w:rsidR="003E3C66" w:rsidRPr="007959C4" w:rsidRDefault="009C59FC" w:rsidP="00E60E7E">
            <w:pPr>
              <w:jc w:val="center"/>
              <w:rPr>
                <w:rFonts w:ascii="Verdana" w:hAnsi="Verdana"/>
                <w:sz w:val="18"/>
                <w:szCs w:val="18"/>
              </w:rPr>
            </w:pPr>
            <w:r>
              <w:rPr>
                <w:rFonts w:ascii="Verdana" w:hAnsi="Verdana"/>
                <w:sz w:val="18"/>
                <w:szCs w:val="18"/>
              </w:rPr>
              <w:t>Aug.</w:t>
            </w:r>
            <w:r w:rsidR="003E3C66">
              <w:rPr>
                <w:rFonts w:ascii="Verdana" w:hAnsi="Verdana"/>
                <w:sz w:val="18"/>
                <w:szCs w:val="18"/>
              </w:rPr>
              <w:t xml:space="preserve"> 20</w:t>
            </w:r>
          </w:p>
        </w:tc>
        <w:tc>
          <w:tcPr>
            <w:tcW w:w="850" w:type="dxa"/>
            <w:tcBorders>
              <w:top w:val="single" w:sz="4" w:space="0" w:color="auto"/>
              <w:left w:val="single" w:sz="4" w:space="0" w:color="auto"/>
              <w:bottom w:val="single" w:sz="4" w:space="0" w:color="auto"/>
              <w:right w:val="single" w:sz="4" w:space="0" w:color="auto"/>
            </w:tcBorders>
            <w:vAlign w:val="center"/>
          </w:tcPr>
          <w:p w14:paraId="4F8004B0" w14:textId="319BB360" w:rsidR="003E3C66" w:rsidRPr="007959C4" w:rsidRDefault="003E3C66" w:rsidP="00E60E7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140552D" w14:textId="77777777" w:rsidR="003E3C66" w:rsidRPr="007959C4" w:rsidRDefault="003E3C66" w:rsidP="00E60E7E">
            <w:pPr>
              <w:jc w:val="center"/>
              <w:rPr>
                <w:rFonts w:ascii="Verdana" w:hAnsi="Verdana"/>
                <w:sz w:val="18"/>
                <w:szCs w:val="18"/>
              </w:rPr>
            </w:pPr>
          </w:p>
        </w:tc>
      </w:tr>
      <w:tr w:rsidR="00203B60" w:rsidRPr="003F2988" w14:paraId="14B3E648" w14:textId="6F8D8D68" w:rsidTr="00545183">
        <w:trPr>
          <w:trHeight w:val="463"/>
        </w:trPr>
        <w:tc>
          <w:tcPr>
            <w:tcW w:w="988" w:type="dxa"/>
            <w:vMerge/>
            <w:tcBorders>
              <w:left w:val="single" w:sz="4" w:space="0" w:color="auto"/>
              <w:bottom w:val="single" w:sz="4" w:space="0" w:color="auto"/>
              <w:right w:val="single" w:sz="4" w:space="0" w:color="auto"/>
            </w:tcBorders>
          </w:tcPr>
          <w:p w14:paraId="53E0B7FB" w14:textId="77777777" w:rsidR="00203B60" w:rsidRPr="007959C4" w:rsidRDefault="00203B60" w:rsidP="00203B60">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2195F0B9"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78BCB59" w14:textId="205AF6F8" w:rsidR="00203B60" w:rsidRPr="007959C4" w:rsidRDefault="00203B60" w:rsidP="00203B60">
            <w:pPr>
              <w:rPr>
                <w:rFonts w:ascii="Verdana" w:hAnsi="Verdana"/>
                <w:sz w:val="18"/>
                <w:szCs w:val="18"/>
              </w:rPr>
            </w:pPr>
            <w:r>
              <w:rPr>
                <w:rFonts w:ascii="Verdana" w:hAnsi="Verdana"/>
                <w:sz w:val="18"/>
                <w:szCs w:val="18"/>
              </w:rPr>
              <w:t>Allocate children to bubbles with appropriate levels of staffing and allocated start times. Write to parents.</w:t>
            </w:r>
          </w:p>
        </w:tc>
        <w:tc>
          <w:tcPr>
            <w:tcW w:w="1134" w:type="dxa"/>
            <w:tcBorders>
              <w:top w:val="single" w:sz="4" w:space="0" w:color="auto"/>
              <w:left w:val="single" w:sz="4" w:space="0" w:color="auto"/>
              <w:bottom w:val="single" w:sz="4" w:space="0" w:color="auto"/>
              <w:right w:val="single" w:sz="4" w:space="0" w:color="auto"/>
            </w:tcBorders>
            <w:vAlign w:val="center"/>
          </w:tcPr>
          <w:p w14:paraId="5904FA8F" w14:textId="2CBCEB93" w:rsidR="00203B60" w:rsidRPr="007959C4" w:rsidRDefault="00203B60" w:rsidP="00203B60">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2F0D2900" w14:textId="75AB5365" w:rsidR="00203B60" w:rsidRPr="007959C4" w:rsidRDefault="00203B60" w:rsidP="00203B60">
            <w:pPr>
              <w:jc w:val="center"/>
              <w:rPr>
                <w:rFonts w:ascii="Verdana" w:hAnsi="Verdana"/>
                <w:sz w:val="18"/>
                <w:szCs w:val="18"/>
              </w:rPr>
            </w:pPr>
            <w:r>
              <w:rPr>
                <w:rFonts w:ascii="Verdana" w:hAnsi="Verdana"/>
                <w:sz w:val="18"/>
                <w:szCs w:val="18"/>
              </w:rPr>
              <w:t>Aug 20</w:t>
            </w:r>
          </w:p>
        </w:tc>
        <w:tc>
          <w:tcPr>
            <w:tcW w:w="850" w:type="dxa"/>
            <w:tcBorders>
              <w:top w:val="single" w:sz="4" w:space="0" w:color="auto"/>
              <w:left w:val="single" w:sz="4" w:space="0" w:color="auto"/>
              <w:bottom w:val="single" w:sz="4" w:space="0" w:color="auto"/>
              <w:right w:val="single" w:sz="4" w:space="0" w:color="auto"/>
            </w:tcBorders>
            <w:vAlign w:val="center"/>
          </w:tcPr>
          <w:p w14:paraId="26EAB1CE" w14:textId="6B43050E"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476BAD4" w14:textId="77777777" w:rsidR="00203B60" w:rsidRPr="007959C4" w:rsidRDefault="00203B60" w:rsidP="00203B60">
            <w:pPr>
              <w:jc w:val="center"/>
              <w:rPr>
                <w:rFonts w:ascii="Verdana" w:hAnsi="Verdana"/>
                <w:sz w:val="18"/>
                <w:szCs w:val="18"/>
              </w:rPr>
            </w:pPr>
          </w:p>
        </w:tc>
      </w:tr>
    </w:tbl>
    <w:p w14:paraId="36298F3C" w14:textId="543B6B02" w:rsidR="0086764A" w:rsidRDefault="0086764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15CB309D" w14:textId="77777777" w:rsidTr="00DD4CFE">
        <w:trPr>
          <w:trHeight w:val="465"/>
          <w:tblHeader/>
        </w:trPr>
        <w:tc>
          <w:tcPr>
            <w:tcW w:w="988" w:type="dxa"/>
            <w:tcBorders>
              <w:bottom w:val="single" w:sz="4" w:space="0" w:color="auto"/>
            </w:tcBorders>
            <w:shd w:val="clear" w:color="auto" w:fill="D9E2F3" w:themeFill="accent1" w:themeFillTint="33"/>
          </w:tcPr>
          <w:p w14:paraId="67B96C3A"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4F79ECD3"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10500B7E"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9D5ACC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55122A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54AA755F"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2A659328"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203B60" w:rsidRPr="007959C4" w14:paraId="3931CCB6" w14:textId="72BAC430" w:rsidTr="00545183">
        <w:trPr>
          <w:trHeight w:val="463"/>
        </w:trPr>
        <w:tc>
          <w:tcPr>
            <w:tcW w:w="988" w:type="dxa"/>
            <w:vMerge w:val="restart"/>
            <w:tcBorders>
              <w:top w:val="single" w:sz="4" w:space="0" w:color="auto"/>
              <w:left w:val="single" w:sz="4" w:space="0" w:color="auto"/>
              <w:right w:val="single" w:sz="4" w:space="0" w:color="auto"/>
            </w:tcBorders>
          </w:tcPr>
          <w:p w14:paraId="7AF27578" w14:textId="18B6AC69" w:rsidR="00203B60" w:rsidRPr="007959C4" w:rsidRDefault="00203B60" w:rsidP="00203B60">
            <w:pPr>
              <w:rPr>
                <w:rFonts w:ascii="Verdana" w:hAnsi="Verdana" w:cs="Calibri"/>
                <w:b/>
                <w:sz w:val="18"/>
                <w:szCs w:val="18"/>
              </w:rPr>
            </w:pPr>
            <w:r w:rsidRPr="007959C4">
              <w:rPr>
                <w:rFonts w:ascii="Verdana" w:hAnsi="Verdana" w:cs="Calibri"/>
                <w:b/>
                <w:color w:val="FF0000"/>
                <w:sz w:val="18"/>
                <w:szCs w:val="18"/>
              </w:rPr>
              <w:t>Staff</w:t>
            </w:r>
          </w:p>
        </w:tc>
        <w:tc>
          <w:tcPr>
            <w:tcW w:w="992" w:type="dxa"/>
            <w:vMerge w:val="restart"/>
            <w:tcBorders>
              <w:top w:val="single" w:sz="4" w:space="0" w:color="auto"/>
              <w:left w:val="single" w:sz="4" w:space="0" w:color="auto"/>
              <w:right w:val="single" w:sz="4" w:space="0" w:color="auto"/>
            </w:tcBorders>
            <w:shd w:val="clear" w:color="auto" w:fill="FF0000"/>
          </w:tcPr>
          <w:p w14:paraId="5CC36B18" w14:textId="77777777" w:rsidR="00203B60" w:rsidRPr="007959C4" w:rsidRDefault="00203B60" w:rsidP="00203B60">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5FB2880" w14:textId="389C87CE" w:rsidR="00203B60" w:rsidRPr="007959C4" w:rsidRDefault="00203B60" w:rsidP="00203B60">
            <w:pPr>
              <w:rPr>
                <w:rFonts w:ascii="Verdana" w:hAnsi="Verdana" w:cstheme="minorBidi"/>
                <w:sz w:val="18"/>
                <w:szCs w:val="18"/>
              </w:rPr>
            </w:pPr>
            <w:r w:rsidRPr="007959C4">
              <w:rPr>
                <w:rFonts w:ascii="Verdana" w:hAnsi="Verdana"/>
                <w:sz w:val="18"/>
                <w:szCs w:val="18"/>
              </w:rPr>
              <w:t>Identify whether a</w:t>
            </w:r>
            <w:r w:rsidRPr="007959C4">
              <w:rPr>
                <w:rFonts w:ascii="Verdana" w:hAnsi="Verdana" w:cstheme="minorBidi"/>
                <w:sz w:val="18"/>
                <w:szCs w:val="18"/>
              </w:rPr>
              <w:t xml:space="preserve">ny member of staff or pupil is within the </w:t>
            </w:r>
            <w:hyperlink r:id="rId10" w:history="1">
              <w:r w:rsidRPr="007959C4">
                <w:rPr>
                  <w:rFonts w:ascii="Verdana" w:hAnsi="Verdana" w:cstheme="minorBidi"/>
                  <w:b/>
                  <w:sz w:val="18"/>
                  <w:szCs w:val="18"/>
                  <w:highlight w:val="yellow"/>
                </w:rPr>
                <w:t>Clinically extremely vulnerable group</w:t>
              </w:r>
            </w:hyperlink>
            <w:r w:rsidRPr="007959C4">
              <w:rPr>
                <w:rFonts w:ascii="Verdana" w:hAnsi="Verdana" w:cstheme="minorBidi"/>
                <w:sz w:val="18"/>
                <w:szCs w:val="18"/>
              </w:rPr>
              <w:t xml:space="preserve"> </w:t>
            </w:r>
            <w:r>
              <w:rPr>
                <w:rFonts w:ascii="Verdana" w:hAnsi="Verdana"/>
                <w:sz w:val="18"/>
                <w:szCs w:val="18"/>
              </w:rPr>
              <w:t xml:space="preserve">and ensure </w:t>
            </w:r>
            <w:r>
              <w:rPr>
                <w:rFonts w:ascii="Verdana" w:hAnsi="Verdana" w:cstheme="minorBidi"/>
                <w:sz w:val="18"/>
                <w:szCs w:val="18"/>
              </w:rPr>
              <w:t>appropriate measures are in place including individual risk assessments.</w:t>
            </w:r>
          </w:p>
        </w:tc>
        <w:tc>
          <w:tcPr>
            <w:tcW w:w="1134" w:type="dxa"/>
            <w:tcBorders>
              <w:top w:val="single" w:sz="4" w:space="0" w:color="auto"/>
              <w:left w:val="single" w:sz="4" w:space="0" w:color="auto"/>
              <w:bottom w:val="single" w:sz="4" w:space="0" w:color="auto"/>
              <w:right w:val="single" w:sz="4" w:space="0" w:color="auto"/>
            </w:tcBorders>
            <w:vAlign w:val="center"/>
          </w:tcPr>
          <w:p w14:paraId="6F4DB68D" w14:textId="1B6FAB9B" w:rsidR="00203B60" w:rsidRPr="007959C4" w:rsidRDefault="00203B60" w:rsidP="00203B60">
            <w:pPr>
              <w:jc w:val="center"/>
              <w:rPr>
                <w:rFonts w:ascii="Verdana" w:hAnsi="Verdana"/>
                <w:sz w:val="18"/>
                <w:szCs w:val="18"/>
              </w:rPr>
            </w:pPr>
            <w:r w:rsidRPr="007959C4">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13612953" w14:textId="27D9D082" w:rsidR="00203B60" w:rsidRPr="007959C4" w:rsidRDefault="00203B60" w:rsidP="00203B60">
            <w:pPr>
              <w:jc w:val="center"/>
              <w:rPr>
                <w:rFonts w:ascii="Verdana" w:hAnsi="Verdana"/>
                <w:sz w:val="18"/>
                <w:szCs w:val="18"/>
              </w:rPr>
            </w:pPr>
            <w:r>
              <w:rPr>
                <w:rFonts w:ascii="Verdana" w:hAnsi="Verdana"/>
                <w:sz w:val="18"/>
                <w:szCs w:val="18"/>
              </w:rPr>
              <w:t>w.b. 24.08</w:t>
            </w:r>
          </w:p>
        </w:tc>
        <w:tc>
          <w:tcPr>
            <w:tcW w:w="850" w:type="dxa"/>
            <w:tcBorders>
              <w:top w:val="single" w:sz="4" w:space="0" w:color="auto"/>
              <w:left w:val="single" w:sz="4" w:space="0" w:color="auto"/>
              <w:bottom w:val="single" w:sz="4" w:space="0" w:color="auto"/>
              <w:right w:val="single" w:sz="4" w:space="0" w:color="auto"/>
            </w:tcBorders>
            <w:vAlign w:val="center"/>
          </w:tcPr>
          <w:p w14:paraId="117B106C" w14:textId="597FBE07"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205645F" w14:textId="77777777" w:rsidR="00203B60" w:rsidRPr="007959C4" w:rsidRDefault="00203B60" w:rsidP="00203B60">
            <w:pPr>
              <w:jc w:val="center"/>
              <w:rPr>
                <w:rFonts w:ascii="Verdana" w:hAnsi="Verdana"/>
                <w:sz w:val="18"/>
                <w:szCs w:val="18"/>
              </w:rPr>
            </w:pPr>
          </w:p>
        </w:tc>
      </w:tr>
      <w:tr w:rsidR="00203B60" w:rsidRPr="007959C4" w14:paraId="206964A8" w14:textId="23E8389A"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68734EA" w14:textId="77777777" w:rsidR="00203B60" w:rsidRPr="007959C4"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55A01CA4"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4369F85" w14:textId="63DA321D" w:rsidR="00203B60" w:rsidRPr="001C2E3D" w:rsidRDefault="00203B60" w:rsidP="00203B60">
            <w:pPr>
              <w:rPr>
                <w:rFonts w:ascii="Verdana" w:hAnsi="Verdana"/>
                <w:sz w:val="18"/>
                <w:szCs w:val="18"/>
              </w:rPr>
            </w:pPr>
            <w:r w:rsidRPr="001C2E3D">
              <w:rPr>
                <w:rFonts w:ascii="Verdana" w:hAnsi="Verdana" w:cstheme="minorBidi"/>
                <w:sz w:val="18"/>
                <w:szCs w:val="18"/>
              </w:rPr>
              <w:t xml:space="preserve">Staff/pupils that meet the criteria as </w:t>
            </w:r>
            <w:hyperlink r:id="rId11" w:history="1">
              <w:r w:rsidRPr="001C2E3D">
                <w:rPr>
                  <w:rFonts w:ascii="Verdana" w:hAnsi="Verdana" w:cstheme="minorBidi"/>
                  <w:b/>
                  <w:sz w:val="18"/>
                  <w:szCs w:val="18"/>
                  <w:highlight w:val="yellow"/>
                </w:rPr>
                <w:t>moderate risk of infection</w:t>
              </w:r>
            </w:hyperlink>
            <w:r w:rsidRPr="001C2E3D">
              <w:rPr>
                <w:rFonts w:ascii="Verdana" w:hAnsi="Verdana" w:cstheme="minorBidi"/>
                <w:b/>
                <w:sz w:val="18"/>
                <w:szCs w:val="18"/>
              </w:rPr>
              <w:t xml:space="preserve"> </w:t>
            </w:r>
            <w:r w:rsidRPr="001C2E3D">
              <w:rPr>
                <w:rFonts w:ascii="Verdana" w:hAnsi="Verdana" w:cstheme="minorBidi"/>
                <w:sz w:val="18"/>
                <w:szCs w:val="18"/>
              </w:rPr>
              <w:t xml:space="preserve">e.g. </w:t>
            </w:r>
            <w:r>
              <w:rPr>
                <w:rFonts w:ascii="Verdana" w:hAnsi="Verdana" w:cstheme="minorBidi"/>
                <w:sz w:val="18"/>
                <w:szCs w:val="18"/>
              </w:rPr>
              <w:t>those with underlying health conditions</w:t>
            </w:r>
            <w:r w:rsidRPr="001C2E3D">
              <w:rPr>
                <w:rFonts w:ascii="Verdana" w:hAnsi="Verdana" w:cstheme="minorBidi"/>
                <w:sz w:val="18"/>
                <w:szCs w:val="18"/>
              </w:rPr>
              <w:t xml:space="preserve">, those who are </w:t>
            </w:r>
            <w:hyperlink r:id="rId12" w:history="1">
              <w:r w:rsidRPr="001C2E3D">
                <w:rPr>
                  <w:rFonts w:ascii="Verdana" w:hAnsi="Verdana" w:cstheme="minorBidi"/>
                  <w:sz w:val="18"/>
                  <w:szCs w:val="18"/>
                </w:rPr>
                <w:t>pregnant</w:t>
              </w:r>
            </w:hyperlink>
            <w:r w:rsidRPr="001C2E3D">
              <w:rPr>
                <w:rFonts w:ascii="Verdana" w:hAnsi="Verdana" w:cstheme="minorBidi"/>
                <w:sz w:val="18"/>
                <w:szCs w:val="18"/>
              </w:rPr>
              <w:t>, should have a risk assessment completed to identify any suitable control measures that must be in place before returning to work/school.</w:t>
            </w:r>
          </w:p>
        </w:tc>
        <w:tc>
          <w:tcPr>
            <w:tcW w:w="1134" w:type="dxa"/>
            <w:tcBorders>
              <w:top w:val="single" w:sz="4" w:space="0" w:color="auto"/>
              <w:left w:val="single" w:sz="4" w:space="0" w:color="auto"/>
              <w:bottom w:val="single" w:sz="4" w:space="0" w:color="auto"/>
              <w:right w:val="single" w:sz="4" w:space="0" w:color="auto"/>
            </w:tcBorders>
            <w:vAlign w:val="center"/>
          </w:tcPr>
          <w:p w14:paraId="0E925C54" w14:textId="7B2BC54E" w:rsidR="00203B60" w:rsidRPr="007959C4" w:rsidRDefault="00203B60" w:rsidP="00203B60">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1FECC009" w14:textId="76BD1A08" w:rsidR="00203B60" w:rsidRPr="007959C4" w:rsidRDefault="00203B60" w:rsidP="00203B60">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588FD19D" w14:textId="75B7CE50"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ED0263F" w14:textId="77777777" w:rsidR="00203B60" w:rsidRPr="007959C4" w:rsidRDefault="00203B60" w:rsidP="00203B60">
            <w:pPr>
              <w:jc w:val="center"/>
              <w:rPr>
                <w:rFonts w:ascii="Verdana" w:hAnsi="Verdana"/>
                <w:sz w:val="18"/>
                <w:szCs w:val="18"/>
              </w:rPr>
            </w:pPr>
          </w:p>
        </w:tc>
      </w:tr>
      <w:tr w:rsidR="00203B60" w:rsidRPr="007959C4" w14:paraId="0626852D" w14:textId="77777777" w:rsidTr="00545183">
        <w:trPr>
          <w:trHeight w:val="463"/>
        </w:trPr>
        <w:tc>
          <w:tcPr>
            <w:tcW w:w="988" w:type="dxa"/>
            <w:vMerge/>
            <w:tcBorders>
              <w:left w:val="single" w:sz="4" w:space="0" w:color="auto"/>
              <w:right w:val="single" w:sz="4" w:space="0" w:color="auto"/>
            </w:tcBorders>
          </w:tcPr>
          <w:p w14:paraId="5E4E9BE9"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8C025D8"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1EDBC73" w14:textId="4252A412" w:rsidR="00203B60" w:rsidRPr="00A84D7F" w:rsidRDefault="00203B60" w:rsidP="00203B60">
            <w:pPr>
              <w:rPr>
                <w:rFonts w:ascii="Verdana" w:hAnsi="Verdana"/>
                <w:sz w:val="18"/>
                <w:szCs w:val="18"/>
              </w:rPr>
            </w:pPr>
            <w:r w:rsidRPr="001C2E3D">
              <w:rPr>
                <w:rFonts w:ascii="Verdana" w:hAnsi="Verdana"/>
                <w:sz w:val="18"/>
                <w:szCs w:val="18"/>
              </w:rPr>
              <w:t xml:space="preserve">Planned for the same adults to work with the bubbles </w:t>
            </w:r>
            <w:r w:rsidR="008642B1">
              <w:rPr>
                <w:rFonts w:ascii="Verdana" w:hAnsi="Verdana"/>
                <w:sz w:val="18"/>
                <w:szCs w:val="18"/>
              </w:rPr>
              <w:t xml:space="preserve">where this does not impact detrimentally on children’s learning. </w:t>
            </w:r>
            <w:r w:rsidRPr="001C2E3D">
              <w:rPr>
                <w:rFonts w:ascii="Verdana" w:hAnsi="Verdana"/>
                <w:sz w:val="18"/>
                <w:szCs w:val="18"/>
              </w:rPr>
              <w:t xml:space="preserve">– </w:t>
            </w:r>
            <w:r w:rsidR="008642B1">
              <w:rPr>
                <w:rFonts w:ascii="Verdana" w:hAnsi="Verdana"/>
                <w:sz w:val="18"/>
                <w:szCs w:val="18"/>
              </w:rPr>
              <w:t>Any</w:t>
            </w:r>
            <w:r w:rsidRPr="001C2E3D">
              <w:rPr>
                <w:rFonts w:ascii="Verdana" w:hAnsi="Verdana"/>
                <w:sz w:val="18"/>
                <w:szCs w:val="18"/>
              </w:rPr>
              <w:t xml:space="preserve"> staff must </w:t>
            </w:r>
            <w:r>
              <w:rPr>
                <w:rFonts w:ascii="Verdana" w:hAnsi="Verdana"/>
                <w:sz w:val="18"/>
                <w:szCs w:val="18"/>
              </w:rPr>
              <w:t xml:space="preserve">ensure social distancing when </w:t>
            </w:r>
            <w:r w:rsidRPr="001C2E3D">
              <w:rPr>
                <w:rFonts w:ascii="Verdana" w:hAnsi="Verdana"/>
                <w:sz w:val="18"/>
                <w:szCs w:val="18"/>
              </w:rPr>
              <w:t xml:space="preserve"> work</w:t>
            </w:r>
            <w:r>
              <w:rPr>
                <w:rFonts w:ascii="Verdana" w:hAnsi="Verdana"/>
                <w:sz w:val="18"/>
                <w:szCs w:val="18"/>
              </w:rPr>
              <w:t>ing</w:t>
            </w:r>
            <w:r w:rsidRPr="001C2E3D">
              <w:rPr>
                <w:rFonts w:ascii="Verdana" w:hAnsi="Verdana"/>
                <w:sz w:val="18"/>
                <w:szCs w:val="18"/>
              </w:rPr>
              <w:t xml:space="preserve"> with other bubbles</w:t>
            </w:r>
            <w:r w:rsidR="008642B1">
              <w:rPr>
                <w:rFonts w:ascii="Verdana" w:hAnsi="Verdana"/>
                <w:sz w:val="18"/>
                <w:szCs w:val="18"/>
              </w:rPr>
              <w:t xml:space="preserve">. Staff are not restricted to specific </w:t>
            </w:r>
            <w:r w:rsidR="00ED40F6">
              <w:rPr>
                <w:rFonts w:ascii="Verdana" w:hAnsi="Verdana"/>
                <w:sz w:val="18"/>
                <w:szCs w:val="18"/>
              </w:rPr>
              <w:t>bubbles as</w:t>
            </w:r>
            <w:r w:rsidR="008642B1">
              <w:rPr>
                <w:rFonts w:ascii="Verdana" w:hAnsi="Verdana"/>
                <w:sz w:val="18"/>
                <w:szCs w:val="18"/>
              </w:rPr>
              <w:t xml:space="preserve"> long as social distancing is maintained.</w:t>
            </w:r>
          </w:p>
        </w:tc>
        <w:tc>
          <w:tcPr>
            <w:tcW w:w="1134" w:type="dxa"/>
            <w:tcBorders>
              <w:top w:val="single" w:sz="4" w:space="0" w:color="auto"/>
              <w:left w:val="single" w:sz="4" w:space="0" w:color="auto"/>
              <w:bottom w:val="single" w:sz="4" w:space="0" w:color="auto"/>
              <w:right w:val="single" w:sz="4" w:space="0" w:color="auto"/>
            </w:tcBorders>
            <w:vAlign w:val="center"/>
          </w:tcPr>
          <w:p w14:paraId="18633EB4" w14:textId="3C212A12" w:rsidR="00203B60" w:rsidRDefault="00203B60" w:rsidP="00203B60">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32693857" w14:textId="05942D51" w:rsidR="00203B60" w:rsidRDefault="00203B60" w:rsidP="00203B60">
            <w:pPr>
              <w:jc w:val="center"/>
              <w:rPr>
                <w:rFonts w:ascii="Verdana" w:hAnsi="Verdana"/>
                <w:sz w:val="18"/>
                <w:szCs w:val="18"/>
              </w:rPr>
            </w:pPr>
            <w:r>
              <w:rPr>
                <w:rFonts w:ascii="Verdana" w:hAnsi="Verdana"/>
                <w:sz w:val="18"/>
                <w:szCs w:val="18"/>
              </w:rPr>
              <w:t>w.b. 07/09</w:t>
            </w:r>
          </w:p>
        </w:tc>
        <w:tc>
          <w:tcPr>
            <w:tcW w:w="850" w:type="dxa"/>
            <w:tcBorders>
              <w:top w:val="single" w:sz="4" w:space="0" w:color="auto"/>
              <w:left w:val="single" w:sz="4" w:space="0" w:color="auto"/>
              <w:bottom w:val="single" w:sz="4" w:space="0" w:color="auto"/>
              <w:right w:val="single" w:sz="4" w:space="0" w:color="auto"/>
            </w:tcBorders>
            <w:vAlign w:val="center"/>
          </w:tcPr>
          <w:p w14:paraId="09A32DE3" w14:textId="17E3CD26"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4240D7E" w14:textId="77777777" w:rsidR="00203B60" w:rsidRPr="007959C4" w:rsidRDefault="00203B60" w:rsidP="00203B60">
            <w:pPr>
              <w:jc w:val="center"/>
              <w:rPr>
                <w:rFonts w:ascii="Verdana" w:hAnsi="Verdana"/>
                <w:sz w:val="18"/>
                <w:szCs w:val="18"/>
              </w:rPr>
            </w:pPr>
          </w:p>
        </w:tc>
      </w:tr>
      <w:tr w:rsidR="00203B60" w:rsidRPr="007959C4" w14:paraId="58EC010C"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988" w:type="dxa"/>
            <w:vMerge/>
            <w:tcBorders>
              <w:left w:val="single" w:sz="4" w:space="0" w:color="auto"/>
              <w:right w:val="single" w:sz="4" w:space="0" w:color="auto"/>
            </w:tcBorders>
          </w:tcPr>
          <w:p w14:paraId="5C25CB4A"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0F4BAF6"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0F725BA" w14:textId="70F10572" w:rsidR="00203B60" w:rsidRPr="001C2E3D" w:rsidRDefault="00203B60" w:rsidP="00203B60">
            <w:pPr>
              <w:rPr>
                <w:rFonts w:ascii="Verdana" w:hAnsi="Verdana" w:cstheme="minorBidi"/>
                <w:sz w:val="18"/>
                <w:szCs w:val="18"/>
              </w:rPr>
            </w:pPr>
            <w:r w:rsidRPr="001C2E3D">
              <w:rPr>
                <w:rFonts w:ascii="Verdana" w:hAnsi="Verdana" w:cs="Arial"/>
                <w:sz w:val="18"/>
                <w:szCs w:val="18"/>
              </w:rPr>
              <w:t>Staff model social distancing consistently</w:t>
            </w:r>
          </w:p>
        </w:tc>
        <w:tc>
          <w:tcPr>
            <w:tcW w:w="1134" w:type="dxa"/>
            <w:tcBorders>
              <w:top w:val="single" w:sz="4" w:space="0" w:color="auto"/>
              <w:left w:val="single" w:sz="4" w:space="0" w:color="auto"/>
              <w:bottom w:val="single" w:sz="4" w:space="0" w:color="auto"/>
              <w:right w:val="single" w:sz="4" w:space="0" w:color="auto"/>
            </w:tcBorders>
            <w:vAlign w:val="center"/>
          </w:tcPr>
          <w:p w14:paraId="646F30A0" w14:textId="1C940E93" w:rsidR="00203B60" w:rsidRDefault="00203B60" w:rsidP="00203B60">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18A96516" w14:textId="26669484" w:rsidR="00203B60"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597B33E" w14:textId="793F9EF8"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7C4187C" w14:textId="77777777" w:rsidR="00203B60" w:rsidRPr="007959C4" w:rsidRDefault="00203B60" w:rsidP="00203B60">
            <w:pPr>
              <w:jc w:val="center"/>
              <w:rPr>
                <w:rFonts w:ascii="Verdana" w:hAnsi="Verdana"/>
                <w:sz w:val="18"/>
                <w:szCs w:val="18"/>
              </w:rPr>
            </w:pPr>
          </w:p>
        </w:tc>
      </w:tr>
      <w:tr w:rsidR="00203B60" w:rsidRPr="007959C4" w14:paraId="66C245EE"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6DC51CC"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D3AE444"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309C027" w14:textId="4601A017" w:rsidR="00203B60" w:rsidRPr="001C2E3D" w:rsidRDefault="00203B60" w:rsidP="00203B60">
            <w:pPr>
              <w:rPr>
                <w:rFonts w:ascii="Verdana" w:hAnsi="Verdana" w:cstheme="minorBidi"/>
                <w:sz w:val="18"/>
                <w:szCs w:val="18"/>
              </w:rPr>
            </w:pPr>
            <w:r w:rsidRPr="001C2E3D">
              <w:rPr>
                <w:rFonts w:ascii="Verdana" w:eastAsiaTheme="minorHAnsi" w:hAnsi="Verdana" w:cs="Arial"/>
                <w:sz w:val="18"/>
                <w:szCs w:val="18"/>
              </w:rPr>
              <w:t>All members of staff with underlying health issues, those within vulnerable groups or who are shielding have been instructed to make their condition or circumstances known to the school. Records are kept of this and regularly updated</w:t>
            </w:r>
          </w:p>
        </w:tc>
        <w:tc>
          <w:tcPr>
            <w:tcW w:w="1134" w:type="dxa"/>
            <w:tcBorders>
              <w:top w:val="single" w:sz="4" w:space="0" w:color="auto"/>
              <w:left w:val="single" w:sz="4" w:space="0" w:color="auto"/>
              <w:bottom w:val="single" w:sz="4" w:space="0" w:color="auto"/>
              <w:right w:val="single" w:sz="4" w:space="0" w:color="auto"/>
            </w:tcBorders>
            <w:vAlign w:val="center"/>
          </w:tcPr>
          <w:p w14:paraId="581D9EF6" w14:textId="2F3FAFBD" w:rsidR="00203B60" w:rsidRDefault="00203B60" w:rsidP="00203B60">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03683AE2" w14:textId="5659FA6E" w:rsidR="00203B60" w:rsidRDefault="00203B60" w:rsidP="00203B60">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50A798B6" w14:textId="18C28D87"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89A6931" w14:textId="77777777" w:rsidR="00203B60" w:rsidRPr="007959C4" w:rsidRDefault="00203B60" w:rsidP="00203B60">
            <w:pPr>
              <w:jc w:val="center"/>
              <w:rPr>
                <w:rFonts w:ascii="Verdana" w:hAnsi="Verdana"/>
                <w:sz w:val="18"/>
                <w:szCs w:val="18"/>
              </w:rPr>
            </w:pPr>
          </w:p>
        </w:tc>
      </w:tr>
      <w:tr w:rsidR="00203B60" w:rsidRPr="007959C4" w14:paraId="063A8539"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4E7BE18"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9748021"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5642A8E" w14:textId="2CC51062" w:rsidR="00203B60" w:rsidRPr="001C2E3D" w:rsidRDefault="00203B60" w:rsidP="00203B60">
            <w:pPr>
              <w:rPr>
                <w:rFonts w:ascii="Verdana" w:eastAsiaTheme="minorHAnsi" w:hAnsi="Verdana" w:cs="Arial"/>
                <w:sz w:val="18"/>
                <w:szCs w:val="18"/>
              </w:rPr>
            </w:pPr>
            <w:r>
              <w:rPr>
                <w:rFonts w:ascii="Verdana" w:eastAsiaTheme="minorHAnsi" w:hAnsi="Verdana" w:cs="Arial"/>
                <w:sz w:val="18"/>
                <w:szCs w:val="18"/>
              </w:rPr>
              <w:t>Staff are clear about social distancing around school,  particularly at lunchtimes, meeting times, entering and exiting the building etc. Areas outside the library, the library itself, corridor, Goldfinch and Sparrow rooms may be used for lunches/breaks – staff to decide as long as social distancing occurs. Meetings are virtual, classrooms where social distancing allows, or socially distanced in the hall. Staff do not gather in the staff room on entering/exiting the building and maintain social distancing transitioning through. When making drinks, staff ensure handwashing or sanitising before touching crockery or water dispenser etc.</w:t>
            </w:r>
          </w:p>
        </w:tc>
        <w:tc>
          <w:tcPr>
            <w:tcW w:w="1134" w:type="dxa"/>
            <w:tcBorders>
              <w:top w:val="single" w:sz="4" w:space="0" w:color="auto"/>
              <w:left w:val="single" w:sz="4" w:space="0" w:color="auto"/>
              <w:bottom w:val="single" w:sz="4" w:space="0" w:color="auto"/>
              <w:right w:val="single" w:sz="4" w:space="0" w:color="auto"/>
            </w:tcBorders>
            <w:vAlign w:val="center"/>
          </w:tcPr>
          <w:p w14:paraId="1EC18F1C" w14:textId="4C55A27E" w:rsidR="00203B60" w:rsidRDefault="00203B60" w:rsidP="00203B60">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029BF307" w14:textId="08C1E793" w:rsidR="00203B60" w:rsidRDefault="00203B60" w:rsidP="00203B60">
            <w:pPr>
              <w:jc w:val="center"/>
              <w:rPr>
                <w:rFonts w:ascii="Verdana" w:hAnsi="Verdana"/>
                <w:sz w:val="18"/>
                <w:szCs w:val="18"/>
              </w:rPr>
            </w:pPr>
            <w:r>
              <w:rPr>
                <w:rFonts w:ascii="Verdana" w:hAnsi="Verdana"/>
                <w:sz w:val="18"/>
                <w:szCs w:val="18"/>
              </w:rPr>
              <w:t>w.b. 07/09</w:t>
            </w:r>
          </w:p>
        </w:tc>
        <w:tc>
          <w:tcPr>
            <w:tcW w:w="850" w:type="dxa"/>
            <w:tcBorders>
              <w:top w:val="single" w:sz="4" w:space="0" w:color="auto"/>
              <w:left w:val="single" w:sz="4" w:space="0" w:color="auto"/>
              <w:bottom w:val="single" w:sz="4" w:space="0" w:color="auto"/>
              <w:right w:val="single" w:sz="4" w:space="0" w:color="auto"/>
            </w:tcBorders>
            <w:vAlign w:val="center"/>
          </w:tcPr>
          <w:p w14:paraId="33C6FC74" w14:textId="706D58F1" w:rsidR="00203B60"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3CFCEB9" w14:textId="77777777" w:rsidR="00203B60" w:rsidRPr="007959C4" w:rsidRDefault="00203B60" w:rsidP="00203B60">
            <w:pPr>
              <w:jc w:val="center"/>
              <w:rPr>
                <w:rFonts w:ascii="Verdana" w:hAnsi="Verdana"/>
                <w:sz w:val="18"/>
                <w:szCs w:val="18"/>
              </w:rPr>
            </w:pPr>
          </w:p>
        </w:tc>
      </w:tr>
      <w:tr w:rsidR="00203B60" w:rsidRPr="007959C4" w14:paraId="22D1BF2A"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B021C86"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B0D1AAA"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E7A6414" w14:textId="639F75AA" w:rsidR="00203B60" w:rsidRPr="001C2E3D" w:rsidRDefault="00203B60" w:rsidP="00203B60">
            <w:pPr>
              <w:rPr>
                <w:rFonts w:ascii="Verdana" w:hAnsi="Verdana" w:cstheme="minorBidi"/>
                <w:sz w:val="18"/>
                <w:szCs w:val="18"/>
              </w:rPr>
            </w:pPr>
            <w:r w:rsidRPr="001C2E3D">
              <w:rPr>
                <w:rFonts w:ascii="Verdana" w:eastAsiaTheme="minorHAnsi" w:hAnsi="Verdana" w:cs="Arial"/>
                <w:color w:val="000000" w:themeColor="text1"/>
                <w:sz w:val="18"/>
                <w:szCs w:val="18"/>
              </w:rPr>
              <w:t xml:space="preserve">Staff are clear about the definitions and associated mitigating strategies relation to people who are classed as </w:t>
            </w:r>
            <w:r w:rsidRPr="001C2E3D">
              <w:rPr>
                <w:rFonts w:ascii="Verdana" w:eastAsiaTheme="minorHAnsi" w:hAnsi="Verdana" w:cs="Arial"/>
                <w:b/>
                <w:bCs/>
                <w:color w:val="000000" w:themeColor="text1"/>
                <w:sz w:val="18"/>
                <w:szCs w:val="18"/>
              </w:rPr>
              <w:t>clinically vulnerable</w:t>
            </w:r>
            <w:r w:rsidRPr="001C2E3D">
              <w:rPr>
                <w:rFonts w:ascii="Verdana" w:eastAsiaTheme="minorHAnsi" w:hAnsi="Verdana" w:cs="Arial"/>
                <w:color w:val="000000" w:themeColor="text1"/>
                <w:sz w:val="18"/>
                <w:szCs w:val="18"/>
              </w:rPr>
              <w:t xml:space="preserve"> and </w:t>
            </w:r>
            <w:r w:rsidRPr="001C2E3D">
              <w:rPr>
                <w:rFonts w:ascii="Verdana" w:eastAsiaTheme="minorHAnsi" w:hAnsi="Verdana" w:cs="Arial"/>
                <w:b/>
                <w:bCs/>
                <w:color w:val="000000" w:themeColor="text1"/>
                <w:sz w:val="18"/>
                <w:szCs w:val="18"/>
              </w:rPr>
              <w:t>clinically extremely vulnerable.</w:t>
            </w:r>
          </w:p>
        </w:tc>
        <w:tc>
          <w:tcPr>
            <w:tcW w:w="1134" w:type="dxa"/>
            <w:tcBorders>
              <w:top w:val="single" w:sz="4" w:space="0" w:color="auto"/>
              <w:left w:val="single" w:sz="4" w:space="0" w:color="auto"/>
              <w:bottom w:val="single" w:sz="4" w:space="0" w:color="auto"/>
              <w:right w:val="single" w:sz="4" w:space="0" w:color="auto"/>
            </w:tcBorders>
            <w:vAlign w:val="center"/>
          </w:tcPr>
          <w:p w14:paraId="185E489B" w14:textId="0B73F30F" w:rsidR="00203B60" w:rsidRDefault="00203B60" w:rsidP="00203B60">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74142704" w14:textId="05323703" w:rsidR="00203B60" w:rsidRDefault="00203B60" w:rsidP="00203B60">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4429B3F2" w14:textId="7ABC2A36"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EE92F8C" w14:textId="77777777" w:rsidR="00203B60" w:rsidRPr="007959C4" w:rsidRDefault="00203B60" w:rsidP="00203B60">
            <w:pPr>
              <w:jc w:val="center"/>
              <w:rPr>
                <w:rFonts w:ascii="Verdana" w:hAnsi="Verdana"/>
                <w:sz w:val="18"/>
                <w:szCs w:val="18"/>
              </w:rPr>
            </w:pPr>
          </w:p>
        </w:tc>
      </w:tr>
      <w:tr w:rsidR="00203B60" w:rsidRPr="007959C4" w14:paraId="0CA561C9" w14:textId="77777777" w:rsidTr="0099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15CBB90A"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43867ED0"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9BBC4A9" w14:textId="56FC89DA" w:rsidR="00B74BAC" w:rsidRPr="00993839" w:rsidRDefault="00203B60" w:rsidP="00203B60">
            <w:pPr>
              <w:pStyle w:val="NormalWeb"/>
              <w:shd w:val="clear" w:color="auto" w:fill="FFFFFF"/>
              <w:rPr>
                <w:rFonts w:ascii="Verdana" w:hAnsi="Verdana"/>
                <w:color w:val="000000" w:themeColor="text1"/>
                <w:sz w:val="18"/>
                <w:szCs w:val="18"/>
              </w:rPr>
            </w:pPr>
            <w:r w:rsidRPr="00993839">
              <w:rPr>
                <w:rFonts w:ascii="Verdana" w:hAnsi="Verdana" w:cs="Calibri"/>
                <w:color w:val="000000" w:themeColor="text1"/>
                <w:sz w:val="18"/>
                <w:szCs w:val="18"/>
              </w:rPr>
              <w:t>Additional guidance is sought from Public Health England regarding BAME staff</w:t>
            </w:r>
            <w:r>
              <w:rPr>
                <w:rFonts w:ascii="Verdana" w:hAnsi="Verdana" w:cs="Calibri"/>
                <w:color w:val="000000" w:themeColor="text1"/>
                <w:sz w:val="18"/>
                <w:szCs w:val="18"/>
              </w:rPr>
              <w:t>, where appropriate. If needed, a separate individual risk assessment will be written and agreed with individuals requesting one.</w:t>
            </w:r>
          </w:p>
        </w:tc>
        <w:tc>
          <w:tcPr>
            <w:tcW w:w="1134" w:type="dxa"/>
            <w:tcBorders>
              <w:top w:val="single" w:sz="4" w:space="0" w:color="auto"/>
              <w:left w:val="single" w:sz="4" w:space="0" w:color="auto"/>
              <w:bottom w:val="single" w:sz="4" w:space="0" w:color="auto"/>
              <w:right w:val="single" w:sz="4" w:space="0" w:color="auto"/>
            </w:tcBorders>
            <w:vAlign w:val="center"/>
          </w:tcPr>
          <w:p w14:paraId="53744BBA" w14:textId="1644E03A" w:rsidR="00203B60" w:rsidRDefault="00203B60" w:rsidP="00203B60">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2F8A1196" w14:textId="6E2706A0" w:rsidR="00203B60"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ED17A5C" w14:textId="03A46188" w:rsidR="00203B60"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5501794" w14:textId="77777777" w:rsidR="00203B60" w:rsidRPr="007959C4" w:rsidRDefault="00203B60" w:rsidP="00203B60">
            <w:pPr>
              <w:jc w:val="center"/>
              <w:rPr>
                <w:rFonts w:ascii="Verdana" w:hAnsi="Verdana"/>
                <w:sz w:val="18"/>
                <w:szCs w:val="18"/>
              </w:rPr>
            </w:pPr>
          </w:p>
        </w:tc>
      </w:tr>
      <w:tr w:rsidR="00203B60" w:rsidRPr="007959C4" w14:paraId="044B03CB"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36F70BB7"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3E893AD4"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B759B90" w14:textId="62ACB916" w:rsidR="00203B60" w:rsidRPr="001C2E3D" w:rsidRDefault="00203B60" w:rsidP="00203B60">
            <w:pPr>
              <w:rPr>
                <w:rFonts w:ascii="Verdana" w:hAnsi="Verdana" w:cstheme="minorBidi"/>
                <w:sz w:val="18"/>
                <w:szCs w:val="18"/>
              </w:rPr>
            </w:pPr>
            <w:r w:rsidRPr="001C2E3D">
              <w:rPr>
                <w:rFonts w:ascii="Verdana" w:hAnsi="Verdana"/>
                <w:sz w:val="18"/>
                <w:szCs w:val="18"/>
              </w:rPr>
              <w:t xml:space="preserve">Flexible and responsive use of teaching assistants to supervise classes </w:t>
            </w:r>
            <w:r w:rsidR="008642B1">
              <w:rPr>
                <w:rFonts w:ascii="Verdana" w:hAnsi="Verdana"/>
                <w:sz w:val="18"/>
                <w:szCs w:val="18"/>
              </w:rPr>
              <w:t xml:space="preserve">and provide interventions </w:t>
            </w:r>
            <w:r w:rsidRPr="001C2E3D">
              <w:rPr>
                <w:rFonts w:ascii="Verdana" w:hAnsi="Verdana"/>
                <w:sz w:val="18"/>
                <w:szCs w:val="18"/>
              </w:rPr>
              <w:t>in place</w:t>
            </w:r>
          </w:p>
        </w:tc>
        <w:tc>
          <w:tcPr>
            <w:tcW w:w="1134" w:type="dxa"/>
            <w:tcBorders>
              <w:top w:val="single" w:sz="4" w:space="0" w:color="auto"/>
              <w:left w:val="single" w:sz="4" w:space="0" w:color="auto"/>
              <w:bottom w:val="single" w:sz="4" w:space="0" w:color="auto"/>
              <w:right w:val="single" w:sz="4" w:space="0" w:color="auto"/>
            </w:tcBorders>
            <w:vAlign w:val="center"/>
          </w:tcPr>
          <w:p w14:paraId="79DDC9D0" w14:textId="10ACDF56" w:rsidR="00203B60" w:rsidRDefault="00203B60" w:rsidP="00203B60">
            <w:pPr>
              <w:jc w:val="center"/>
              <w:rPr>
                <w:rFonts w:ascii="Verdana" w:hAnsi="Verdana"/>
                <w:sz w:val="18"/>
                <w:szCs w:val="18"/>
              </w:rPr>
            </w:pPr>
            <w:r>
              <w:rPr>
                <w:rFonts w:ascii="Verdana" w:hAnsi="Verdana"/>
                <w:sz w:val="18"/>
                <w:szCs w:val="18"/>
              </w:rPr>
              <w:t>NF</w:t>
            </w:r>
          </w:p>
        </w:tc>
        <w:tc>
          <w:tcPr>
            <w:tcW w:w="1418" w:type="dxa"/>
            <w:tcBorders>
              <w:top w:val="single" w:sz="4" w:space="0" w:color="auto"/>
              <w:left w:val="single" w:sz="4" w:space="0" w:color="auto"/>
              <w:bottom w:val="single" w:sz="4" w:space="0" w:color="auto"/>
              <w:right w:val="single" w:sz="4" w:space="0" w:color="auto"/>
            </w:tcBorders>
            <w:vAlign w:val="center"/>
          </w:tcPr>
          <w:p w14:paraId="4C941CFC" w14:textId="4ABF9EFC" w:rsidR="00203B60"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6928C317" w14:textId="1FAC6656"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BD13780" w14:textId="77777777" w:rsidR="00203B60" w:rsidRPr="007959C4" w:rsidRDefault="00203B60" w:rsidP="00203B60">
            <w:pPr>
              <w:jc w:val="center"/>
              <w:rPr>
                <w:rFonts w:ascii="Verdana" w:hAnsi="Verdana"/>
                <w:sz w:val="18"/>
                <w:szCs w:val="18"/>
              </w:rPr>
            </w:pPr>
          </w:p>
        </w:tc>
      </w:tr>
      <w:tr w:rsidR="00203B60" w:rsidRPr="007959C4" w14:paraId="743EC938" w14:textId="3257EF24"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064734BC" w14:textId="2FD5F8F5" w:rsidR="00203B60" w:rsidRPr="007959C4" w:rsidRDefault="00203B60" w:rsidP="00203B60">
            <w:pPr>
              <w:rPr>
                <w:rFonts w:ascii="Verdana" w:hAnsi="Verdana" w:cs="Calibri"/>
                <w:b/>
                <w:sz w:val="18"/>
                <w:szCs w:val="18"/>
              </w:rPr>
            </w:pPr>
            <w:r>
              <w:rPr>
                <w:rFonts w:ascii="Verdana" w:hAnsi="Verdana" w:cs="Calibri"/>
                <w:b/>
                <w:color w:val="FF0000"/>
                <w:sz w:val="18"/>
                <w:szCs w:val="18"/>
              </w:rPr>
              <w:t>Admin Staff</w:t>
            </w:r>
          </w:p>
        </w:tc>
        <w:tc>
          <w:tcPr>
            <w:tcW w:w="992" w:type="dxa"/>
            <w:vMerge w:val="restart"/>
            <w:tcBorders>
              <w:top w:val="single" w:sz="4" w:space="0" w:color="auto"/>
              <w:left w:val="single" w:sz="4" w:space="0" w:color="auto"/>
              <w:right w:val="single" w:sz="4" w:space="0" w:color="auto"/>
            </w:tcBorders>
            <w:shd w:val="clear" w:color="auto" w:fill="FF0000"/>
          </w:tcPr>
          <w:p w14:paraId="5A0BC69E"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B0A86BF" w14:textId="77777777" w:rsidR="00203B60" w:rsidRPr="001C2E3D" w:rsidRDefault="00203B60" w:rsidP="00203B60">
            <w:pPr>
              <w:rPr>
                <w:rFonts w:ascii="Verdana" w:hAnsi="Verdana"/>
                <w:sz w:val="18"/>
                <w:szCs w:val="18"/>
              </w:rPr>
            </w:pPr>
            <w:r w:rsidRPr="001C2E3D">
              <w:rPr>
                <w:rFonts w:ascii="Verdana" w:hAnsi="Verdana"/>
                <w:sz w:val="18"/>
                <w:szCs w:val="18"/>
              </w:rPr>
              <w:t>Social distancing point in reception area clearly set out</w:t>
            </w:r>
          </w:p>
          <w:p w14:paraId="1DE0262E" w14:textId="77777777" w:rsidR="00203B60" w:rsidRPr="001C2E3D" w:rsidRDefault="00203B60" w:rsidP="00203B60">
            <w:pPr>
              <w:rPr>
                <w:rFonts w:ascii="Verdana" w:hAnsi="Verdana"/>
                <w:sz w:val="18"/>
                <w:szCs w:val="18"/>
              </w:rPr>
            </w:pPr>
            <w:r w:rsidRPr="001C2E3D">
              <w:rPr>
                <w:rFonts w:ascii="Verdana" w:hAnsi="Verdana"/>
                <w:sz w:val="18"/>
                <w:szCs w:val="18"/>
              </w:rPr>
              <w:t>Non-essential deliveries</w:t>
            </w:r>
            <w:r>
              <w:rPr>
                <w:rFonts w:ascii="Verdana" w:hAnsi="Verdana"/>
                <w:sz w:val="18"/>
                <w:szCs w:val="18"/>
              </w:rPr>
              <w:t>/</w:t>
            </w:r>
            <w:r w:rsidRPr="001C2E3D">
              <w:rPr>
                <w:rFonts w:ascii="Verdana" w:hAnsi="Verdana"/>
                <w:sz w:val="18"/>
                <w:szCs w:val="18"/>
              </w:rPr>
              <w:t xml:space="preserve">visitors to school are minimised </w:t>
            </w:r>
          </w:p>
          <w:p w14:paraId="3B256F8E" w14:textId="77777777" w:rsidR="00203B60" w:rsidRPr="001C2E3D" w:rsidRDefault="00203B60" w:rsidP="00203B60">
            <w:pPr>
              <w:rPr>
                <w:rFonts w:ascii="Verdana" w:hAnsi="Verdana"/>
                <w:sz w:val="18"/>
                <w:szCs w:val="18"/>
              </w:rPr>
            </w:pPr>
            <w:r w:rsidRPr="001C2E3D">
              <w:rPr>
                <w:rFonts w:ascii="Verdana" w:hAnsi="Verdana"/>
                <w:sz w:val="18"/>
                <w:szCs w:val="18"/>
              </w:rPr>
              <w:t>No staff, personal deliveries to be sent to school</w:t>
            </w:r>
          </w:p>
          <w:p w14:paraId="5751FE9D" w14:textId="63535E6B" w:rsidR="00203B60" w:rsidRPr="001C2E3D" w:rsidRDefault="00203B60" w:rsidP="00203B60">
            <w:pPr>
              <w:rPr>
                <w:rFonts w:ascii="Verdana" w:hAnsi="Verdana"/>
                <w:sz w:val="18"/>
                <w:szCs w:val="18"/>
              </w:rPr>
            </w:pPr>
            <w:r w:rsidRPr="001C2E3D">
              <w:rPr>
                <w:rFonts w:ascii="Verdana" w:hAnsi="Verdana" w:cs="Arial"/>
                <w:sz w:val="18"/>
                <w:szCs w:val="18"/>
              </w:rPr>
              <w:t>Deliveries to school are managed effectively in a timely manner adhering to social distancing</w:t>
            </w:r>
          </w:p>
        </w:tc>
        <w:tc>
          <w:tcPr>
            <w:tcW w:w="1134" w:type="dxa"/>
            <w:tcBorders>
              <w:top w:val="single" w:sz="4" w:space="0" w:color="auto"/>
              <w:left w:val="single" w:sz="4" w:space="0" w:color="auto"/>
              <w:bottom w:val="single" w:sz="4" w:space="0" w:color="auto"/>
              <w:right w:val="single" w:sz="4" w:space="0" w:color="auto"/>
            </w:tcBorders>
            <w:vAlign w:val="center"/>
          </w:tcPr>
          <w:p w14:paraId="7FA1C2BE" w14:textId="105A26D6" w:rsidR="00203B60" w:rsidRPr="007959C4" w:rsidRDefault="00203B60" w:rsidP="00203B60">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7BB900EF" w14:textId="209B2B09" w:rsidR="00203B60" w:rsidRPr="007959C4" w:rsidRDefault="00203B60" w:rsidP="00203B60">
            <w:pPr>
              <w:jc w:val="center"/>
              <w:rPr>
                <w:rFonts w:ascii="Verdana" w:hAnsi="Verdana"/>
                <w:sz w:val="18"/>
                <w:szCs w:val="18"/>
              </w:rPr>
            </w:pPr>
            <w:r>
              <w:rPr>
                <w:rFonts w:ascii="Verdana" w:hAnsi="Verdana"/>
                <w:sz w:val="18"/>
                <w:szCs w:val="18"/>
              </w:rPr>
              <w:t>w.b.01.06</w:t>
            </w:r>
          </w:p>
        </w:tc>
        <w:tc>
          <w:tcPr>
            <w:tcW w:w="850" w:type="dxa"/>
            <w:tcBorders>
              <w:top w:val="single" w:sz="4" w:space="0" w:color="auto"/>
              <w:left w:val="single" w:sz="4" w:space="0" w:color="auto"/>
              <w:bottom w:val="single" w:sz="4" w:space="0" w:color="auto"/>
              <w:right w:val="single" w:sz="4" w:space="0" w:color="auto"/>
            </w:tcBorders>
            <w:vAlign w:val="center"/>
          </w:tcPr>
          <w:p w14:paraId="0365D23B" w14:textId="4592D63D"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27E1104" w14:textId="77777777" w:rsidR="00203B60" w:rsidRPr="007959C4" w:rsidRDefault="00203B60" w:rsidP="00203B60">
            <w:pPr>
              <w:jc w:val="center"/>
              <w:rPr>
                <w:rFonts w:ascii="Verdana" w:hAnsi="Verdana"/>
                <w:sz w:val="18"/>
                <w:szCs w:val="18"/>
              </w:rPr>
            </w:pPr>
          </w:p>
        </w:tc>
      </w:tr>
      <w:tr w:rsidR="00203B60" w:rsidRPr="007959C4" w14:paraId="61837FD8" w14:textId="77777777" w:rsidTr="0016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05E622D8" w14:textId="77777777" w:rsidR="00203B60" w:rsidRPr="007959C4" w:rsidRDefault="00203B60" w:rsidP="00203B60">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68D371F0" w14:textId="77777777" w:rsidR="00203B60" w:rsidRPr="007959C4" w:rsidRDefault="00203B60" w:rsidP="00203B60">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4150F22" w14:textId="279710E1" w:rsidR="00203B60" w:rsidRPr="001C2E3D" w:rsidRDefault="00203B60" w:rsidP="00203B60">
            <w:pPr>
              <w:rPr>
                <w:rFonts w:ascii="Verdana" w:hAnsi="Verdana" w:cstheme="minorBidi"/>
                <w:sz w:val="18"/>
                <w:szCs w:val="18"/>
              </w:rPr>
            </w:pPr>
            <w:r w:rsidRPr="001C2E3D">
              <w:rPr>
                <w:rFonts w:ascii="Verdana" w:hAnsi="Verdana"/>
                <w:sz w:val="18"/>
                <w:szCs w:val="18"/>
              </w:rPr>
              <w:t>Guidance on being tested has been published to staff and parents</w:t>
            </w:r>
            <w:r>
              <w:rPr>
                <w:rFonts w:ascii="Verdana" w:hAnsi="Verdana"/>
                <w:sz w:val="18"/>
                <w:szCs w:val="18"/>
              </w:rPr>
              <w:t>. Trust registered with employer portal.</w:t>
            </w:r>
          </w:p>
        </w:tc>
        <w:tc>
          <w:tcPr>
            <w:tcW w:w="1134" w:type="dxa"/>
            <w:tcBorders>
              <w:top w:val="single" w:sz="4" w:space="0" w:color="auto"/>
              <w:left w:val="single" w:sz="4" w:space="0" w:color="auto"/>
              <w:bottom w:val="single" w:sz="4" w:space="0" w:color="auto"/>
              <w:right w:val="single" w:sz="4" w:space="0" w:color="auto"/>
            </w:tcBorders>
            <w:vAlign w:val="center"/>
          </w:tcPr>
          <w:p w14:paraId="66F2778C" w14:textId="696F4EFE" w:rsidR="00203B60" w:rsidRDefault="00203B60" w:rsidP="00203B60">
            <w:pPr>
              <w:jc w:val="center"/>
              <w:rPr>
                <w:rFonts w:ascii="Verdana" w:hAnsi="Verdana"/>
                <w:sz w:val="18"/>
                <w:szCs w:val="18"/>
              </w:rPr>
            </w:pPr>
            <w:r>
              <w:rPr>
                <w:rFonts w:ascii="Verdana" w:hAnsi="Verdana"/>
                <w:sz w:val="18"/>
                <w:szCs w:val="18"/>
              </w:rPr>
              <w:t>office</w:t>
            </w:r>
          </w:p>
        </w:tc>
        <w:tc>
          <w:tcPr>
            <w:tcW w:w="1418" w:type="dxa"/>
            <w:tcBorders>
              <w:top w:val="single" w:sz="4" w:space="0" w:color="auto"/>
              <w:left w:val="single" w:sz="4" w:space="0" w:color="auto"/>
              <w:bottom w:val="single" w:sz="4" w:space="0" w:color="auto"/>
              <w:right w:val="single" w:sz="4" w:space="0" w:color="auto"/>
            </w:tcBorders>
            <w:vAlign w:val="center"/>
          </w:tcPr>
          <w:p w14:paraId="7EE11AC9" w14:textId="7BCEAAFE" w:rsidR="00203B60" w:rsidRDefault="00203B60" w:rsidP="00203B60">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1CCD8490" w14:textId="07C99F2E"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3633F63" w14:textId="77777777" w:rsidR="00203B60" w:rsidRPr="007959C4" w:rsidRDefault="00203B60" w:rsidP="00203B60">
            <w:pPr>
              <w:jc w:val="center"/>
              <w:rPr>
                <w:rFonts w:ascii="Verdana" w:hAnsi="Verdana"/>
                <w:sz w:val="18"/>
                <w:szCs w:val="18"/>
              </w:rPr>
            </w:pPr>
          </w:p>
        </w:tc>
      </w:tr>
      <w:tr w:rsidR="00203B60" w:rsidRPr="007959C4" w14:paraId="66C1BACE" w14:textId="695FB798"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27BA547E" w14:textId="77777777" w:rsidR="00203B60" w:rsidRPr="007959C4" w:rsidRDefault="00203B60" w:rsidP="00203B60">
            <w:pPr>
              <w:rPr>
                <w:rFonts w:ascii="Verdana" w:hAnsi="Verdana" w:cs="Calibri"/>
                <w:b/>
                <w:sz w:val="18"/>
                <w:szCs w:val="18"/>
              </w:rPr>
            </w:pPr>
            <w:r w:rsidRPr="007959C4">
              <w:rPr>
                <w:rFonts w:ascii="Verdana" w:hAnsi="Verdana" w:cs="Calibri"/>
                <w:b/>
                <w:color w:val="FF0000"/>
                <w:sz w:val="18"/>
                <w:szCs w:val="18"/>
              </w:rPr>
              <w:t>PPE</w:t>
            </w:r>
          </w:p>
        </w:tc>
        <w:tc>
          <w:tcPr>
            <w:tcW w:w="992" w:type="dxa"/>
            <w:vMerge w:val="restart"/>
            <w:tcBorders>
              <w:top w:val="single" w:sz="4" w:space="0" w:color="auto"/>
              <w:left w:val="single" w:sz="4" w:space="0" w:color="auto"/>
              <w:right w:val="single" w:sz="4" w:space="0" w:color="auto"/>
            </w:tcBorders>
            <w:shd w:val="clear" w:color="auto" w:fill="FF0000"/>
          </w:tcPr>
          <w:p w14:paraId="0524508E" w14:textId="77777777" w:rsidR="00203B60" w:rsidRPr="007959C4" w:rsidRDefault="00203B60" w:rsidP="00203B60">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74D4C43" w14:textId="776D18A8" w:rsidR="00203B60" w:rsidRPr="001C2E3D" w:rsidRDefault="00203B60" w:rsidP="00203B60">
            <w:pPr>
              <w:rPr>
                <w:rFonts w:ascii="Verdana" w:hAnsi="Verdana" w:cstheme="minorBidi"/>
                <w:sz w:val="18"/>
                <w:szCs w:val="18"/>
              </w:rPr>
            </w:pPr>
            <w:r w:rsidRPr="001C2E3D">
              <w:rPr>
                <w:rFonts w:ascii="Verdana" w:hAnsi="Verdana" w:cstheme="minorBidi"/>
                <w:sz w:val="18"/>
                <w:szCs w:val="18"/>
              </w:rPr>
              <w:t>Pupils whose care routinely already involves the use of PPE due to their intimate care needs should continue to receive their care in the same way</w:t>
            </w:r>
            <w:r w:rsidR="00B74BAC">
              <w:rPr>
                <w:rFonts w:ascii="Verdana" w:hAnsi="Verdana" w:cstheme="minorBidi"/>
                <w:sz w:val="18"/>
                <w:szCs w:val="18"/>
              </w:rPr>
              <w:t xml:space="preserve">. None currently in school – may change when EYFS </w:t>
            </w:r>
            <w:r w:rsidR="00ED40F6">
              <w:rPr>
                <w:rFonts w:ascii="Verdana" w:hAnsi="Verdana" w:cstheme="minorBidi"/>
                <w:sz w:val="18"/>
                <w:szCs w:val="18"/>
              </w:rPr>
              <w:t>start. Staff</w:t>
            </w:r>
            <w:r w:rsidR="008642B1">
              <w:rPr>
                <w:rFonts w:ascii="Verdana" w:hAnsi="Verdana" w:cstheme="minorBidi"/>
                <w:sz w:val="18"/>
                <w:szCs w:val="18"/>
              </w:rPr>
              <w:t xml:space="preserve"> to follow provided guidance should the need for nappy changing or intimate care arise.</w:t>
            </w:r>
          </w:p>
          <w:p w14:paraId="0B737624" w14:textId="77777777" w:rsidR="00203B60" w:rsidRPr="001C2E3D" w:rsidRDefault="00203B60" w:rsidP="00203B60">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8807B6" w14:textId="4D13C910" w:rsidR="00203B60" w:rsidRPr="007959C4" w:rsidRDefault="00203B60" w:rsidP="00203B60">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689CB9A4" w14:textId="39237CD3" w:rsidR="00203B60" w:rsidRPr="007959C4"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F8AB154" w14:textId="6C869CF9"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81326DA" w14:textId="77777777" w:rsidR="00203B60" w:rsidRPr="007959C4" w:rsidRDefault="00203B60" w:rsidP="00203B60">
            <w:pPr>
              <w:jc w:val="center"/>
              <w:rPr>
                <w:rFonts w:ascii="Verdana" w:hAnsi="Verdana"/>
                <w:sz w:val="18"/>
                <w:szCs w:val="18"/>
              </w:rPr>
            </w:pPr>
          </w:p>
        </w:tc>
      </w:tr>
      <w:tr w:rsidR="00203B60" w:rsidRPr="007959C4" w14:paraId="604D33B5" w14:textId="31C62A80"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1286221" w14:textId="77777777" w:rsidR="00203B60" w:rsidRPr="007959C4" w:rsidRDefault="00203B60" w:rsidP="00203B60">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B55E9D0"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9C35F7C" w14:textId="24121541" w:rsidR="00203B60" w:rsidRPr="007959C4" w:rsidRDefault="00203B60" w:rsidP="00203B60">
            <w:pPr>
              <w:rPr>
                <w:rFonts w:ascii="Verdana" w:hAnsi="Verdana"/>
                <w:sz w:val="18"/>
                <w:szCs w:val="18"/>
              </w:rPr>
            </w:pPr>
            <w:r w:rsidRPr="007959C4">
              <w:rPr>
                <w:rFonts w:ascii="Verdana" w:hAnsi="Verdana" w:cstheme="minorBidi"/>
                <w:sz w:val="18"/>
                <w:szCs w:val="18"/>
              </w:rPr>
              <w:t>Re-usable PPE should be thoroughly cleaned after use and not shared between staff.</w:t>
            </w:r>
            <w:r>
              <w:rPr>
                <w:rFonts w:ascii="Verdana" w:hAnsi="Verdana" w:cstheme="minorBid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32E897" w14:textId="5610C3C8" w:rsidR="00203B60" w:rsidRPr="007959C4" w:rsidRDefault="00203B60" w:rsidP="00203B60">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7711F32C" w14:textId="5C33BD20" w:rsidR="00203B60" w:rsidRPr="007959C4"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06AAC4D1" w14:textId="51F731D0"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1A5937E9" w14:textId="77777777" w:rsidR="00203B60" w:rsidRPr="007959C4" w:rsidRDefault="00203B60" w:rsidP="00203B60">
            <w:pPr>
              <w:jc w:val="center"/>
              <w:rPr>
                <w:rFonts w:ascii="Verdana" w:hAnsi="Verdana"/>
                <w:sz w:val="18"/>
                <w:szCs w:val="18"/>
              </w:rPr>
            </w:pPr>
          </w:p>
        </w:tc>
      </w:tr>
      <w:tr w:rsidR="00203B60" w:rsidRPr="007959C4" w14:paraId="3CB90E7D" w14:textId="6BC29D1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0CC57FEC" w14:textId="77777777" w:rsidR="00203B60" w:rsidRPr="007959C4" w:rsidRDefault="00203B60" w:rsidP="00203B60">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2A37A6C9" w14:textId="77777777" w:rsidR="00203B60" w:rsidRPr="007959C4" w:rsidRDefault="00203B60" w:rsidP="00203B60">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5C50334" w14:textId="48B76DBC" w:rsidR="00203B60" w:rsidRPr="007959C4" w:rsidRDefault="00203B60" w:rsidP="00203B60">
            <w:pPr>
              <w:rPr>
                <w:rFonts w:ascii="Verdana" w:hAnsi="Verdana" w:cstheme="minorBidi"/>
                <w:sz w:val="18"/>
                <w:szCs w:val="18"/>
              </w:rPr>
            </w:pPr>
            <w:r w:rsidRPr="007959C4">
              <w:rPr>
                <w:rFonts w:ascii="Verdana" w:hAnsi="Verdana" w:cstheme="minorBidi"/>
                <w:sz w:val="18"/>
                <w:szCs w:val="18"/>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w:t>
            </w:r>
            <w:r w:rsidR="00B74BAC">
              <w:rPr>
                <w:rFonts w:ascii="Verdana" w:hAnsi="Verdana" w:cstheme="minorBidi"/>
                <w:sz w:val="18"/>
                <w:szCs w:val="18"/>
              </w:rPr>
              <w:t xml:space="preserve">School has been provided with visors and these are available. </w:t>
            </w:r>
          </w:p>
          <w:p w14:paraId="6218ACBE" w14:textId="77777777" w:rsidR="00203B60" w:rsidRPr="007959C4" w:rsidRDefault="00203B60" w:rsidP="00203B60">
            <w:pPr>
              <w:rPr>
                <w:rFonts w:ascii="Verdana" w:hAnsi="Verdana" w:cstheme="minorBidi"/>
                <w:sz w:val="18"/>
                <w:szCs w:val="18"/>
              </w:rPr>
            </w:pPr>
          </w:p>
          <w:p w14:paraId="2E5B4791" w14:textId="37535BF9" w:rsidR="00203B60" w:rsidRPr="007959C4" w:rsidRDefault="00203B60" w:rsidP="00203B60">
            <w:pPr>
              <w:rPr>
                <w:rFonts w:ascii="Verdana" w:hAnsi="Verdana"/>
                <w:sz w:val="18"/>
                <w:szCs w:val="18"/>
              </w:rPr>
            </w:pPr>
            <w:r w:rsidRPr="007959C4">
              <w:rPr>
                <w:rFonts w:ascii="Verdana" w:hAnsi="Verdana" w:cstheme="minorBidi"/>
                <w:sz w:val="18"/>
                <w:szCs w:val="18"/>
              </w:rPr>
              <w:t>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00B74BAC">
              <w:rPr>
                <w:rFonts w:ascii="Verdana" w:hAnsi="Verdana" w:cstheme="minorBidi"/>
                <w:sz w:val="18"/>
                <w:szCs w:val="18"/>
              </w:rPr>
              <w:t>. See above re visors.</w:t>
            </w:r>
          </w:p>
        </w:tc>
        <w:tc>
          <w:tcPr>
            <w:tcW w:w="1134" w:type="dxa"/>
            <w:tcBorders>
              <w:top w:val="single" w:sz="4" w:space="0" w:color="auto"/>
              <w:left w:val="single" w:sz="4" w:space="0" w:color="auto"/>
              <w:bottom w:val="single" w:sz="4" w:space="0" w:color="auto"/>
              <w:right w:val="single" w:sz="4" w:space="0" w:color="auto"/>
            </w:tcBorders>
            <w:vAlign w:val="center"/>
          </w:tcPr>
          <w:p w14:paraId="7ED555B2" w14:textId="35A39D11" w:rsidR="00203B60" w:rsidRPr="007959C4" w:rsidRDefault="00203B60" w:rsidP="00203B60">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59458D91" w14:textId="60CD6E1D" w:rsidR="00203B60" w:rsidRPr="007959C4" w:rsidRDefault="00203B60" w:rsidP="00203B60">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C54CFE9" w14:textId="133ECE6F" w:rsidR="00203B60" w:rsidRPr="007959C4" w:rsidRDefault="00203B60" w:rsidP="00203B60">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4116515" w14:textId="77777777" w:rsidR="00203B60" w:rsidRPr="007959C4" w:rsidRDefault="00203B60" w:rsidP="00203B60">
            <w:pPr>
              <w:jc w:val="center"/>
              <w:rPr>
                <w:rFonts w:ascii="Verdana" w:hAnsi="Verdana"/>
                <w:sz w:val="18"/>
                <w:szCs w:val="18"/>
              </w:rPr>
            </w:pPr>
          </w:p>
        </w:tc>
      </w:tr>
    </w:tbl>
    <w:p w14:paraId="4CEB0B91" w14:textId="702792FD" w:rsidR="004D252E" w:rsidRDefault="004D252E"/>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1134"/>
      </w:tblGrid>
      <w:tr w:rsidR="003E3C66" w:rsidRPr="00BA43D5" w14:paraId="63A5A997" w14:textId="77777777" w:rsidTr="00DD4CFE">
        <w:trPr>
          <w:trHeight w:val="465"/>
          <w:tblHeader/>
        </w:trPr>
        <w:tc>
          <w:tcPr>
            <w:tcW w:w="988" w:type="dxa"/>
            <w:tcBorders>
              <w:bottom w:val="single" w:sz="4" w:space="0" w:color="auto"/>
            </w:tcBorders>
            <w:shd w:val="clear" w:color="auto" w:fill="D9E2F3" w:themeFill="accent1" w:themeFillTint="33"/>
          </w:tcPr>
          <w:p w14:paraId="11A7C33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6BF7FFF2"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68686E7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0962EF07"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3378959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340EB418"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1134" w:type="dxa"/>
            <w:tcBorders>
              <w:bottom w:val="single" w:sz="4" w:space="0" w:color="auto"/>
            </w:tcBorders>
            <w:shd w:val="clear" w:color="auto" w:fill="D9E2F3" w:themeFill="accent1" w:themeFillTint="33"/>
          </w:tcPr>
          <w:p w14:paraId="331FBD15"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7959C4" w14:paraId="2245C393" w14:textId="686BC0A0"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407B4C1E" w14:textId="6F197929" w:rsidR="003E3C66" w:rsidRPr="007959C4" w:rsidRDefault="003E3C66" w:rsidP="007C60B7">
            <w:pPr>
              <w:rPr>
                <w:rFonts w:ascii="Verdana" w:hAnsi="Verdana" w:cs="Calibri"/>
                <w:b/>
                <w:color w:val="FF0000"/>
                <w:sz w:val="18"/>
                <w:szCs w:val="18"/>
              </w:rPr>
            </w:pPr>
            <w:r w:rsidRPr="007959C4">
              <w:rPr>
                <w:rFonts w:ascii="Verdana" w:hAnsi="Verdana" w:cs="Calibri"/>
                <w:b/>
                <w:color w:val="FF0000"/>
                <w:sz w:val="18"/>
                <w:szCs w:val="18"/>
              </w:rPr>
              <w:t>Clean</w:t>
            </w:r>
            <w:r>
              <w:rPr>
                <w:rFonts w:ascii="Verdana" w:hAnsi="Verdana" w:cs="Calibri"/>
                <w:b/>
                <w:color w:val="FF0000"/>
                <w:sz w:val="18"/>
                <w:szCs w:val="18"/>
              </w:rPr>
              <w:t>.</w:t>
            </w:r>
          </w:p>
        </w:tc>
        <w:tc>
          <w:tcPr>
            <w:tcW w:w="992" w:type="dxa"/>
            <w:vMerge w:val="restart"/>
            <w:tcBorders>
              <w:top w:val="single" w:sz="4" w:space="0" w:color="auto"/>
              <w:left w:val="single" w:sz="4" w:space="0" w:color="auto"/>
              <w:right w:val="single" w:sz="4" w:space="0" w:color="auto"/>
            </w:tcBorders>
            <w:shd w:val="clear" w:color="auto" w:fill="FF0000"/>
          </w:tcPr>
          <w:p w14:paraId="2AF524E2"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F59D7C0" w14:textId="78322029" w:rsidR="003E3C66" w:rsidRPr="007959C4" w:rsidRDefault="003E3C66" w:rsidP="007C60B7">
            <w:pPr>
              <w:rPr>
                <w:rFonts w:ascii="Verdana" w:hAnsi="Verdana"/>
                <w:sz w:val="18"/>
                <w:szCs w:val="18"/>
              </w:rPr>
            </w:pPr>
            <w:r>
              <w:rPr>
                <w:rFonts w:ascii="Verdana" w:hAnsi="Verdana"/>
                <w:sz w:val="18"/>
                <w:szCs w:val="18"/>
              </w:rPr>
              <w:t>E</w:t>
            </w:r>
            <w:r w:rsidRPr="007959C4">
              <w:rPr>
                <w:rFonts w:ascii="Verdana" w:hAnsi="Verdana"/>
                <w:sz w:val="18"/>
                <w:szCs w:val="18"/>
              </w:rPr>
              <w:t xml:space="preserve">nhanced cleaning schedule </w:t>
            </w:r>
            <w:r>
              <w:rPr>
                <w:rFonts w:ascii="Verdana" w:hAnsi="Verdana"/>
                <w:sz w:val="18"/>
                <w:szCs w:val="18"/>
              </w:rPr>
              <w:t>in place</w:t>
            </w:r>
            <w:r w:rsidRPr="007959C4">
              <w:rPr>
                <w:rFonts w:ascii="Verdana" w:hAnsi="Verdana"/>
                <w:sz w:val="18"/>
                <w:szCs w:val="18"/>
              </w:rPr>
              <w:t xml:space="preserve"> (for example, how often, when/if an additional clean is necessary) and how </w:t>
            </w:r>
            <w:r>
              <w:rPr>
                <w:rFonts w:ascii="Verdana" w:hAnsi="Verdana"/>
                <w:sz w:val="18"/>
                <w:szCs w:val="18"/>
              </w:rPr>
              <w:t>to</w:t>
            </w:r>
            <w:r w:rsidRPr="007959C4">
              <w:rPr>
                <w:rFonts w:ascii="Verdana" w:hAnsi="Verdana"/>
                <w:sz w:val="18"/>
                <w:szCs w:val="18"/>
              </w:rPr>
              <w:t xml:space="preserve"> ensure sufficiency of supplies.</w:t>
            </w:r>
            <w:r w:rsidR="00B74BAC">
              <w:rPr>
                <w:rFonts w:ascii="Verdana" w:hAnsi="Verdana"/>
                <w:sz w:val="18"/>
                <w:szCs w:val="18"/>
              </w:rPr>
              <w:t xml:space="preserve"> Additional cleaner employed 10 hours per week to cover gaps in provision.</w:t>
            </w:r>
          </w:p>
        </w:tc>
        <w:tc>
          <w:tcPr>
            <w:tcW w:w="1134" w:type="dxa"/>
            <w:tcBorders>
              <w:top w:val="single" w:sz="4" w:space="0" w:color="auto"/>
              <w:left w:val="single" w:sz="4" w:space="0" w:color="auto"/>
              <w:bottom w:val="single" w:sz="4" w:space="0" w:color="auto"/>
              <w:right w:val="single" w:sz="4" w:space="0" w:color="auto"/>
            </w:tcBorders>
            <w:vAlign w:val="center"/>
          </w:tcPr>
          <w:p w14:paraId="14B6D651" w14:textId="08C83BD7" w:rsidR="003E3C66" w:rsidRPr="007959C4"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454894AD" w14:textId="7A4AA2B4" w:rsidR="003E3C66" w:rsidRPr="007959C4" w:rsidRDefault="003E3C66" w:rsidP="007C60B7">
            <w:pPr>
              <w:jc w:val="center"/>
              <w:rPr>
                <w:rFonts w:ascii="Verdana" w:hAnsi="Verdana"/>
                <w:sz w:val="18"/>
                <w:szCs w:val="18"/>
              </w:rPr>
            </w:pPr>
            <w:r>
              <w:rPr>
                <w:rFonts w:ascii="Verdana" w:hAnsi="Verdana"/>
                <w:sz w:val="18"/>
                <w:szCs w:val="18"/>
              </w:rPr>
              <w:t>w.b. 08.20</w:t>
            </w:r>
          </w:p>
        </w:tc>
        <w:tc>
          <w:tcPr>
            <w:tcW w:w="850" w:type="dxa"/>
            <w:tcBorders>
              <w:top w:val="single" w:sz="4" w:space="0" w:color="auto"/>
              <w:left w:val="single" w:sz="4" w:space="0" w:color="auto"/>
              <w:bottom w:val="single" w:sz="4" w:space="0" w:color="auto"/>
              <w:right w:val="single" w:sz="4" w:space="0" w:color="auto"/>
            </w:tcBorders>
            <w:vAlign w:val="center"/>
          </w:tcPr>
          <w:p w14:paraId="0C7C93FB" w14:textId="7C93DE58" w:rsidR="003E3C66" w:rsidRPr="007959C4" w:rsidRDefault="003E3C66" w:rsidP="007C60B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8C99936" w14:textId="77777777" w:rsidR="003E3C66" w:rsidRPr="007959C4" w:rsidRDefault="003E3C66" w:rsidP="007C60B7">
            <w:pPr>
              <w:jc w:val="center"/>
              <w:rPr>
                <w:rFonts w:ascii="Verdana" w:hAnsi="Verdana"/>
                <w:sz w:val="18"/>
                <w:szCs w:val="18"/>
              </w:rPr>
            </w:pPr>
          </w:p>
        </w:tc>
      </w:tr>
      <w:tr w:rsidR="003E3C66" w:rsidRPr="007959C4" w14:paraId="4481487B" w14:textId="3907735A"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3E58D323"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789DB98B"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9BB5779" w14:textId="75095878" w:rsidR="003E3C66" w:rsidRPr="007959C4" w:rsidRDefault="003E3C66" w:rsidP="007C60B7">
            <w:pPr>
              <w:rPr>
                <w:rFonts w:ascii="Verdana" w:hAnsi="Verdana" w:cs="Calibri"/>
                <w:sz w:val="18"/>
                <w:szCs w:val="18"/>
              </w:rPr>
            </w:pPr>
            <w:r>
              <w:rPr>
                <w:rFonts w:ascii="Verdana" w:hAnsi="Verdana" w:cs="Calibri"/>
                <w:sz w:val="18"/>
                <w:szCs w:val="18"/>
              </w:rPr>
              <w:t xml:space="preserve">Create cleaning guidance: </w:t>
            </w:r>
            <w:r w:rsidRPr="007959C4">
              <w:rPr>
                <w:rFonts w:ascii="Verdana" w:hAnsi="Verdana" w:cs="Calibri"/>
                <w:sz w:val="18"/>
                <w:szCs w:val="18"/>
              </w:rPr>
              <w:t>More frequent cleaning procedures should be in place across the site, particularly in communal areas and at touch points including:</w:t>
            </w:r>
          </w:p>
          <w:p w14:paraId="7C273109" w14:textId="20568C02"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Taps and washing facilities,</w:t>
            </w:r>
          </w:p>
          <w:p w14:paraId="3D46070A" w14:textId="3345DAB4"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Toilet flush and seats,</w:t>
            </w:r>
          </w:p>
          <w:p w14:paraId="19BD1B9B" w14:textId="19E40B27"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Door handles and push plates,</w:t>
            </w:r>
          </w:p>
          <w:p w14:paraId="43CC5CD2" w14:textId="5C8C8FE3"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Handrails on staircases and corridors,</w:t>
            </w:r>
          </w:p>
          <w:p w14:paraId="4E44A353" w14:textId="0293E065"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 xml:space="preserve">All areas used for eating must be thoroughly cleaned at the end of each break, </w:t>
            </w:r>
          </w:p>
          <w:p w14:paraId="6FDE142D" w14:textId="13E52DC6"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Telephone equipment,</w:t>
            </w:r>
          </w:p>
          <w:p w14:paraId="59299CBC" w14:textId="35B907B9" w:rsidR="003E3C66" w:rsidRPr="007959C4" w:rsidRDefault="003E3C66" w:rsidP="007C60B7">
            <w:pPr>
              <w:pStyle w:val="ListParagraph"/>
              <w:numPr>
                <w:ilvl w:val="0"/>
                <w:numId w:val="12"/>
              </w:numPr>
              <w:rPr>
                <w:rFonts w:ascii="Verdana" w:hAnsi="Verdana" w:cs="Calibri"/>
                <w:sz w:val="18"/>
                <w:szCs w:val="18"/>
              </w:rPr>
            </w:pPr>
            <w:r w:rsidRPr="007959C4">
              <w:rPr>
                <w:rFonts w:ascii="Verdana" w:hAnsi="Verdana" w:cs="Calibri"/>
                <w:sz w:val="18"/>
                <w:szCs w:val="18"/>
              </w:rPr>
              <w:t>Keyboards, photocopiers and other office equipment, classroom desks and chairs.</w:t>
            </w:r>
          </w:p>
          <w:p w14:paraId="12065C13" w14:textId="73FDA8D5" w:rsidR="003E3C66" w:rsidRPr="007959C4" w:rsidRDefault="003E3C66" w:rsidP="007C60B7">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6F3725D" w14:textId="77777777" w:rsidR="003E3C66" w:rsidRDefault="003E3C66" w:rsidP="007C60B7">
            <w:pPr>
              <w:jc w:val="center"/>
              <w:rPr>
                <w:rFonts w:ascii="Verdana" w:hAnsi="Verdana"/>
                <w:sz w:val="18"/>
                <w:szCs w:val="18"/>
              </w:rPr>
            </w:pPr>
            <w:r>
              <w:rPr>
                <w:rFonts w:ascii="Verdana" w:hAnsi="Verdana"/>
                <w:sz w:val="18"/>
                <w:szCs w:val="18"/>
              </w:rPr>
              <w:t>Site Officer/</w:t>
            </w:r>
          </w:p>
          <w:p w14:paraId="19070844" w14:textId="7E142C46" w:rsidR="003E3C66" w:rsidRPr="007959C4" w:rsidRDefault="003E3C66" w:rsidP="007C60B7">
            <w:pPr>
              <w:jc w:val="center"/>
              <w:rPr>
                <w:rFonts w:ascii="Verdana" w:hAnsi="Verdana"/>
                <w:sz w:val="18"/>
                <w:szCs w:val="18"/>
              </w:rPr>
            </w:pPr>
            <w:r w:rsidRPr="007959C4">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3DD4D77E" w14:textId="0F31B720" w:rsidR="003E3C66" w:rsidRPr="007959C4" w:rsidRDefault="003E3C66" w:rsidP="007C60B7">
            <w:pPr>
              <w:jc w:val="center"/>
              <w:rPr>
                <w:rFonts w:ascii="Verdana" w:hAnsi="Verdana"/>
                <w:sz w:val="18"/>
                <w:szCs w:val="18"/>
              </w:rPr>
            </w:pPr>
            <w:r>
              <w:rPr>
                <w:rFonts w:ascii="Verdana" w:hAnsi="Verdana"/>
                <w:sz w:val="18"/>
                <w:szCs w:val="18"/>
              </w:rPr>
              <w:t>w.b. 18/05 &amp; Ongoing</w:t>
            </w:r>
          </w:p>
        </w:tc>
        <w:tc>
          <w:tcPr>
            <w:tcW w:w="850" w:type="dxa"/>
            <w:tcBorders>
              <w:top w:val="single" w:sz="4" w:space="0" w:color="auto"/>
              <w:left w:val="single" w:sz="4" w:space="0" w:color="auto"/>
              <w:bottom w:val="single" w:sz="4" w:space="0" w:color="auto"/>
              <w:right w:val="single" w:sz="4" w:space="0" w:color="auto"/>
            </w:tcBorders>
            <w:vAlign w:val="center"/>
          </w:tcPr>
          <w:p w14:paraId="295BDEDB" w14:textId="4FC5DF03" w:rsidR="003E3C66" w:rsidRPr="007959C4" w:rsidRDefault="003E3C66" w:rsidP="007C60B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DE10927" w14:textId="77777777" w:rsidR="003E3C66" w:rsidRPr="007959C4" w:rsidRDefault="003E3C66" w:rsidP="007C60B7">
            <w:pPr>
              <w:jc w:val="center"/>
              <w:rPr>
                <w:rFonts w:ascii="Verdana" w:hAnsi="Verdana"/>
                <w:sz w:val="18"/>
                <w:szCs w:val="18"/>
              </w:rPr>
            </w:pPr>
          </w:p>
        </w:tc>
      </w:tr>
      <w:tr w:rsidR="003E3C66" w:rsidRPr="007959C4" w14:paraId="0563D2CC" w14:textId="6D29059E"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2EC6771E"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82F8B88" w14:textId="77777777" w:rsidR="003E3C66" w:rsidRPr="007959C4" w:rsidRDefault="003E3C66" w:rsidP="007C60B7">
            <w:pPr>
              <w:rPr>
                <w:rFonts w:ascii="Verdana" w:hAnsi="Verdana" w:cs="Calibr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AE43A77" w14:textId="35D66DE6" w:rsidR="003E3C66" w:rsidRPr="007959C4" w:rsidRDefault="003E3C66" w:rsidP="007C60B7">
            <w:pPr>
              <w:rPr>
                <w:rFonts w:ascii="Verdana" w:hAnsi="Verdana" w:cs="Calibri"/>
                <w:sz w:val="18"/>
                <w:szCs w:val="18"/>
              </w:rPr>
            </w:pPr>
            <w:r w:rsidRPr="007959C4">
              <w:rPr>
                <w:rFonts w:ascii="Verdana" w:hAnsi="Verdana" w:cs="Calibri"/>
                <w:sz w:val="18"/>
                <w:szCs w:val="18"/>
              </w:rPr>
              <w:t xml:space="preserve">If informed that someone has tested positive with </w:t>
            </w:r>
            <w:r>
              <w:rPr>
                <w:rFonts w:ascii="Verdana" w:hAnsi="Verdana" w:cs="Calibri"/>
                <w:sz w:val="18"/>
                <w:szCs w:val="18"/>
              </w:rPr>
              <w:t>C</w:t>
            </w:r>
            <w:r w:rsidRPr="007959C4">
              <w:rPr>
                <w:rFonts w:ascii="Verdana" w:hAnsi="Verdana" w:cs="Calibri"/>
                <w:sz w:val="18"/>
                <w:szCs w:val="18"/>
              </w:rPr>
              <w:t>ovid-19 then any area/room they have accessed should undergo a thorough clean.</w:t>
            </w:r>
          </w:p>
        </w:tc>
        <w:tc>
          <w:tcPr>
            <w:tcW w:w="1134" w:type="dxa"/>
            <w:tcBorders>
              <w:top w:val="single" w:sz="4" w:space="0" w:color="auto"/>
              <w:left w:val="single" w:sz="4" w:space="0" w:color="auto"/>
              <w:bottom w:val="single" w:sz="4" w:space="0" w:color="auto"/>
              <w:right w:val="single" w:sz="4" w:space="0" w:color="auto"/>
            </w:tcBorders>
            <w:vAlign w:val="center"/>
          </w:tcPr>
          <w:p w14:paraId="70A3B00F" w14:textId="522A402C" w:rsidR="003E3C66" w:rsidRPr="007959C4"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52A61E91" w14:textId="5DBEF337" w:rsidR="003E3C66" w:rsidRPr="007959C4" w:rsidRDefault="003E3C66" w:rsidP="007C60B7">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49EF88E7" w14:textId="33325EAB" w:rsidR="003E3C66" w:rsidRPr="007959C4" w:rsidRDefault="003E3C66" w:rsidP="007C60B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9C96054" w14:textId="77777777" w:rsidR="003E3C66" w:rsidRPr="007959C4" w:rsidRDefault="003E3C66" w:rsidP="007C60B7">
            <w:pPr>
              <w:jc w:val="center"/>
              <w:rPr>
                <w:rFonts w:ascii="Verdana" w:hAnsi="Verdana"/>
                <w:sz w:val="18"/>
                <w:szCs w:val="18"/>
              </w:rPr>
            </w:pPr>
          </w:p>
        </w:tc>
      </w:tr>
      <w:tr w:rsidR="003E3C66" w:rsidRPr="007959C4" w14:paraId="56968A9F" w14:textId="1D815FF1"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19A9D85"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3F6B053E"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243F750" w14:textId="01857FDE" w:rsidR="003E3C66" w:rsidRPr="007959C4" w:rsidRDefault="003E3C66" w:rsidP="007C60B7">
            <w:pPr>
              <w:rPr>
                <w:rFonts w:ascii="Verdana" w:hAnsi="Verdana" w:cs="Calibri"/>
                <w:sz w:val="18"/>
                <w:szCs w:val="18"/>
              </w:rPr>
            </w:pPr>
            <w:r w:rsidRPr="007959C4">
              <w:rPr>
                <w:rFonts w:ascii="Verdana" w:hAnsi="Verdana" w:cs="Calibri"/>
                <w:sz w:val="18"/>
                <w:szCs w:val="18"/>
              </w:rPr>
              <w:t>Ensure the COSHH risk assessment for cleaning/caretaker activities has identified the correct process and PPE to be worn.</w:t>
            </w:r>
          </w:p>
        </w:tc>
        <w:tc>
          <w:tcPr>
            <w:tcW w:w="1134" w:type="dxa"/>
            <w:tcBorders>
              <w:top w:val="single" w:sz="4" w:space="0" w:color="auto"/>
              <w:left w:val="single" w:sz="4" w:space="0" w:color="auto"/>
              <w:bottom w:val="single" w:sz="4" w:space="0" w:color="auto"/>
              <w:right w:val="single" w:sz="4" w:space="0" w:color="auto"/>
            </w:tcBorders>
            <w:vAlign w:val="center"/>
          </w:tcPr>
          <w:p w14:paraId="44737F3F" w14:textId="5F2F26CE" w:rsidR="003E3C66" w:rsidRPr="007959C4"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1DE55CCB" w14:textId="01431712" w:rsidR="003E3C66" w:rsidRPr="007959C4" w:rsidRDefault="003E3C66" w:rsidP="007C60B7">
            <w:pPr>
              <w:jc w:val="center"/>
              <w:rPr>
                <w:rFonts w:ascii="Verdana" w:hAnsi="Verdana"/>
                <w:sz w:val="18"/>
                <w:szCs w:val="18"/>
              </w:rPr>
            </w:pPr>
            <w:r>
              <w:rPr>
                <w:rFonts w:ascii="Verdana" w:hAnsi="Verdana"/>
                <w:sz w:val="18"/>
                <w:szCs w:val="18"/>
              </w:rPr>
              <w:t>w.b. 18/05</w:t>
            </w:r>
          </w:p>
        </w:tc>
        <w:tc>
          <w:tcPr>
            <w:tcW w:w="850" w:type="dxa"/>
            <w:tcBorders>
              <w:top w:val="single" w:sz="4" w:space="0" w:color="auto"/>
              <w:left w:val="single" w:sz="4" w:space="0" w:color="auto"/>
              <w:bottom w:val="single" w:sz="4" w:space="0" w:color="auto"/>
              <w:right w:val="single" w:sz="4" w:space="0" w:color="auto"/>
            </w:tcBorders>
            <w:vAlign w:val="center"/>
          </w:tcPr>
          <w:p w14:paraId="0325A779" w14:textId="2E669E2A" w:rsidR="003E3C66" w:rsidRPr="007959C4" w:rsidRDefault="003E3C66" w:rsidP="007C60B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74A69D6" w14:textId="77777777" w:rsidR="003E3C66" w:rsidRPr="007959C4" w:rsidRDefault="003E3C66" w:rsidP="007C60B7">
            <w:pPr>
              <w:jc w:val="center"/>
              <w:rPr>
                <w:rFonts w:ascii="Verdana" w:hAnsi="Verdana"/>
                <w:sz w:val="18"/>
                <w:szCs w:val="18"/>
              </w:rPr>
            </w:pPr>
          </w:p>
        </w:tc>
      </w:tr>
      <w:tr w:rsidR="003E3C66" w:rsidRPr="007959C4" w14:paraId="441877A8" w14:textId="4CCADC95"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850E268" w14:textId="77777777" w:rsidR="003E3C66" w:rsidRPr="007959C4"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352ACAD" w14:textId="77777777" w:rsidR="003E3C66" w:rsidRPr="007959C4"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EEE89A4" w14:textId="090E60F1" w:rsidR="003E3C66" w:rsidRPr="007959C4" w:rsidRDefault="003E3C66" w:rsidP="007C60B7">
            <w:pPr>
              <w:rPr>
                <w:rFonts w:ascii="Verdana" w:hAnsi="Verdana" w:cs="Calibri"/>
                <w:sz w:val="18"/>
                <w:szCs w:val="18"/>
              </w:rPr>
            </w:pPr>
            <w:r>
              <w:rPr>
                <w:rFonts w:ascii="Verdana" w:hAnsi="Verdana" w:cs="Calibri"/>
                <w:sz w:val="18"/>
                <w:szCs w:val="18"/>
              </w:rPr>
              <w:t xml:space="preserve">Identify </w:t>
            </w:r>
            <w:r w:rsidRPr="007959C4">
              <w:rPr>
                <w:rFonts w:ascii="Verdana" w:hAnsi="Verdana" w:cs="Calibri"/>
                <w:sz w:val="18"/>
                <w:szCs w:val="18"/>
              </w:rPr>
              <w:t xml:space="preserve">any outdoor play equipment </w:t>
            </w:r>
            <w:r>
              <w:rPr>
                <w:rFonts w:ascii="Verdana" w:hAnsi="Verdana" w:cs="Calibri"/>
                <w:sz w:val="18"/>
                <w:szCs w:val="18"/>
              </w:rPr>
              <w:t>to</w:t>
            </w:r>
            <w:r w:rsidRPr="007959C4">
              <w:rPr>
                <w:rFonts w:ascii="Verdana" w:hAnsi="Verdana" w:cs="Calibri"/>
                <w:sz w:val="18"/>
                <w:szCs w:val="18"/>
              </w:rPr>
              <w:t xml:space="preserve"> be used</w:t>
            </w:r>
            <w:r>
              <w:rPr>
                <w:rFonts w:ascii="Verdana" w:hAnsi="Verdana" w:cs="Calibri"/>
                <w:sz w:val="18"/>
                <w:szCs w:val="18"/>
              </w:rPr>
              <w:t>/restricted</w:t>
            </w:r>
            <w:r w:rsidRPr="007959C4">
              <w:rPr>
                <w:rFonts w:ascii="Verdana" w:hAnsi="Verdana" w:cs="Calibri"/>
                <w:sz w:val="18"/>
                <w:szCs w:val="18"/>
              </w:rPr>
              <w:t xml:space="preserve"> and </w:t>
            </w:r>
            <w:r>
              <w:rPr>
                <w:rFonts w:ascii="Verdana" w:hAnsi="Verdana" w:cs="Calibri"/>
                <w:sz w:val="18"/>
                <w:szCs w:val="18"/>
              </w:rPr>
              <w:t>establish cleaning and management procedures as necessary – issue guidance</w:t>
            </w:r>
          </w:p>
        </w:tc>
        <w:tc>
          <w:tcPr>
            <w:tcW w:w="1134" w:type="dxa"/>
            <w:tcBorders>
              <w:top w:val="single" w:sz="4" w:space="0" w:color="auto"/>
              <w:left w:val="single" w:sz="4" w:space="0" w:color="auto"/>
              <w:bottom w:val="single" w:sz="4" w:space="0" w:color="auto"/>
              <w:right w:val="single" w:sz="4" w:space="0" w:color="auto"/>
            </w:tcBorders>
            <w:vAlign w:val="center"/>
          </w:tcPr>
          <w:p w14:paraId="57972052" w14:textId="66861683" w:rsidR="003E3C66" w:rsidRDefault="003E3C66" w:rsidP="007C60B7">
            <w:pPr>
              <w:jc w:val="center"/>
              <w:rPr>
                <w:rFonts w:ascii="Verdana" w:hAnsi="Verdana"/>
                <w:sz w:val="18"/>
                <w:szCs w:val="18"/>
              </w:rPr>
            </w:pPr>
            <w:r>
              <w:rPr>
                <w:rFonts w:ascii="Verdana" w:hAnsi="Verdana"/>
                <w:sz w:val="18"/>
                <w:szCs w:val="18"/>
              </w:rPr>
              <w:t>Site Officer/</w:t>
            </w:r>
          </w:p>
          <w:p w14:paraId="502338F0" w14:textId="6185EF7D" w:rsidR="003E3C66" w:rsidRPr="007959C4" w:rsidRDefault="003E3C66" w:rsidP="007C60B7">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724C305E" w14:textId="6B22EFC4" w:rsidR="003E3C66" w:rsidRPr="007959C4" w:rsidRDefault="003E3C66" w:rsidP="007C60B7">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6FE8768A" w14:textId="31CE7525" w:rsidR="003E3C66" w:rsidRPr="007959C4" w:rsidRDefault="003E3C66" w:rsidP="007C60B7">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1D7D0F8E" w14:textId="77777777" w:rsidR="003E3C66" w:rsidRPr="007959C4" w:rsidRDefault="003E3C66" w:rsidP="007C60B7">
            <w:pPr>
              <w:jc w:val="center"/>
              <w:rPr>
                <w:rFonts w:ascii="Verdana" w:hAnsi="Verdana"/>
                <w:sz w:val="18"/>
                <w:szCs w:val="18"/>
              </w:rPr>
            </w:pPr>
          </w:p>
        </w:tc>
      </w:tr>
      <w:tr w:rsidR="00D20B28" w:rsidRPr="007959C4" w14:paraId="03D584C3"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F356ECC" w14:textId="77777777" w:rsidR="00D20B28" w:rsidRPr="007959C4" w:rsidRDefault="00D20B28" w:rsidP="00D20B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0FE83166" w14:textId="77777777" w:rsidR="00D20B28" w:rsidRPr="007959C4" w:rsidRDefault="00D20B28" w:rsidP="00D20B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9BBCCC0" w14:textId="0D27E690" w:rsidR="00D20B28" w:rsidDel="006D2F1F" w:rsidRDefault="00D20B28" w:rsidP="00D20B28">
            <w:pPr>
              <w:rPr>
                <w:rFonts w:ascii="Verdana" w:hAnsi="Verdana" w:cs="Calibri"/>
                <w:sz w:val="18"/>
                <w:szCs w:val="18"/>
              </w:rPr>
            </w:pPr>
            <w:r>
              <w:rPr>
                <w:rFonts w:ascii="Verdana" w:hAnsi="Verdana" w:cs="Calibri"/>
                <w:sz w:val="18"/>
                <w:szCs w:val="18"/>
              </w:rPr>
              <w:t>Increase hours of cleaning staff so that there is someone on site as much as possible, and with a remit of ongoing cleaning of touch plates, toilets etc.</w:t>
            </w:r>
          </w:p>
        </w:tc>
        <w:tc>
          <w:tcPr>
            <w:tcW w:w="1134" w:type="dxa"/>
            <w:tcBorders>
              <w:top w:val="single" w:sz="4" w:space="0" w:color="auto"/>
              <w:left w:val="single" w:sz="4" w:space="0" w:color="auto"/>
              <w:bottom w:val="single" w:sz="4" w:space="0" w:color="auto"/>
              <w:right w:val="single" w:sz="4" w:space="0" w:color="auto"/>
            </w:tcBorders>
            <w:vAlign w:val="center"/>
          </w:tcPr>
          <w:p w14:paraId="14AAD285" w14:textId="7E0B11B1" w:rsidR="00D20B28" w:rsidRDefault="00D20B28" w:rsidP="00D20B28">
            <w:pPr>
              <w:jc w:val="center"/>
              <w:rPr>
                <w:rFonts w:ascii="Verdana" w:hAnsi="Verdana"/>
                <w:sz w:val="18"/>
                <w:szCs w:val="18"/>
              </w:rPr>
            </w:pPr>
            <w:r>
              <w:rPr>
                <w:rFonts w:ascii="Verdana" w:hAnsi="Verdana"/>
                <w:sz w:val="18"/>
                <w:szCs w:val="18"/>
              </w:rPr>
              <w:t>HT/Site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785AF9F3" w14:textId="0C3908B8" w:rsidR="00D20B28" w:rsidRDefault="00D20B28" w:rsidP="00D20B28">
            <w:pPr>
              <w:jc w:val="center"/>
              <w:rPr>
                <w:rFonts w:ascii="Verdana" w:hAnsi="Verdana"/>
                <w:sz w:val="18"/>
                <w:szCs w:val="18"/>
              </w:rPr>
            </w:pPr>
            <w:r>
              <w:rPr>
                <w:rFonts w:ascii="Verdana" w:hAnsi="Verdana"/>
                <w:sz w:val="18"/>
                <w:szCs w:val="18"/>
              </w:rPr>
              <w:t>01.09.20</w:t>
            </w:r>
          </w:p>
        </w:tc>
        <w:tc>
          <w:tcPr>
            <w:tcW w:w="850" w:type="dxa"/>
            <w:tcBorders>
              <w:top w:val="single" w:sz="4" w:space="0" w:color="auto"/>
              <w:left w:val="single" w:sz="4" w:space="0" w:color="auto"/>
              <w:bottom w:val="single" w:sz="4" w:space="0" w:color="auto"/>
              <w:right w:val="single" w:sz="4" w:space="0" w:color="auto"/>
            </w:tcBorders>
            <w:vAlign w:val="center"/>
          </w:tcPr>
          <w:p w14:paraId="5533E3F9" w14:textId="356A338A" w:rsidR="00D20B28" w:rsidRDefault="00D20B28" w:rsidP="00D20B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2BDBBAC" w14:textId="77777777" w:rsidR="00D20B28" w:rsidRPr="007959C4" w:rsidRDefault="00D20B28" w:rsidP="00D20B28">
            <w:pPr>
              <w:jc w:val="center"/>
              <w:rPr>
                <w:rFonts w:ascii="Verdana" w:hAnsi="Verdana"/>
                <w:sz w:val="18"/>
                <w:szCs w:val="18"/>
              </w:rPr>
            </w:pPr>
          </w:p>
        </w:tc>
      </w:tr>
      <w:tr w:rsidR="00D20B28" w:rsidRPr="007959C4" w14:paraId="5E8F70A9" w14:textId="61CA82BD"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6F01348A" w14:textId="77777777" w:rsidR="00D20B28" w:rsidRPr="007959C4" w:rsidRDefault="00D20B28" w:rsidP="00D20B28">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6F80EE65" w14:textId="77777777" w:rsidR="00D20B28" w:rsidRPr="007959C4" w:rsidRDefault="00D20B28" w:rsidP="00D20B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E18180F" w14:textId="76EF941C" w:rsidR="00D20B28" w:rsidRPr="007959C4" w:rsidRDefault="00D20B28" w:rsidP="00D20B28">
            <w:pPr>
              <w:rPr>
                <w:rFonts w:ascii="Verdana" w:hAnsi="Verdana" w:cs="Calibri"/>
                <w:sz w:val="18"/>
                <w:szCs w:val="18"/>
              </w:rPr>
            </w:pPr>
            <w:r>
              <w:rPr>
                <w:rFonts w:ascii="Verdana" w:hAnsi="Verdana" w:cs="Calibri"/>
                <w:sz w:val="18"/>
                <w:szCs w:val="18"/>
              </w:rPr>
              <w:t>Review</w:t>
            </w:r>
            <w:r w:rsidRPr="007959C4">
              <w:rPr>
                <w:rFonts w:ascii="Verdana" w:hAnsi="Verdana" w:cs="Calibri"/>
                <w:sz w:val="18"/>
                <w:szCs w:val="18"/>
              </w:rPr>
              <w:t xml:space="preserve"> </w:t>
            </w:r>
            <w:r>
              <w:rPr>
                <w:rFonts w:ascii="Verdana" w:hAnsi="Verdana" w:cs="Calibri"/>
                <w:sz w:val="18"/>
                <w:szCs w:val="18"/>
              </w:rPr>
              <w:t>r</w:t>
            </w:r>
            <w:r w:rsidRPr="007959C4">
              <w:rPr>
                <w:rFonts w:ascii="Verdana" w:hAnsi="Verdana" w:cs="Calibri"/>
                <w:sz w:val="18"/>
                <w:szCs w:val="18"/>
              </w:rPr>
              <w:t xml:space="preserve">ota of cleaners. </w:t>
            </w:r>
          </w:p>
        </w:tc>
        <w:tc>
          <w:tcPr>
            <w:tcW w:w="1134" w:type="dxa"/>
            <w:tcBorders>
              <w:top w:val="single" w:sz="4" w:space="0" w:color="auto"/>
              <w:left w:val="single" w:sz="4" w:space="0" w:color="auto"/>
              <w:bottom w:val="single" w:sz="4" w:space="0" w:color="auto"/>
              <w:right w:val="single" w:sz="4" w:space="0" w:color="auto"/>
            </w:tcBorders>
            <w:vAlign w:val="center"/>
          </w:tcPr>
          <w:p w14:paraId="050AE413" w14:textId="305DBAE0" w:rsidR="00D20B28" w:rsidRDefault="00D20B28" w:rsidP="00D20B28">
            <w:pPr>
              <w:jc w:val="center"/>
              <w:rPr>
                <w:rFonts w:ascii="Verdana" w:hAnsi="Verdana"/>
                <w:sz w:val="18"/>
                <w:szCs w:val="18"/>
              </w:rPr>
            </w:pPr>
            <w:r>
              <w:rPr>
                <w:rFonts w:ascii="Verdana" w:hAnsi="Verdana"/>
                <w:sz w:val="18"/>
                <w:szCs w:val="18"/>
              </w:rPr>
              <w:t>Site Officer/</w:t>
            </w:r>
          </w:p>
          <w:p w14:paraId="0D5FDC9B" w14:textId="0DDC68C6" w:rsidR="00D20B28" w:rsidRPr="007959C4" w:rsidRDefault="00D20B28" w:rsidP="00D20B28">
            <w:pPr>
              <w:jc w:val="center"/>
              <w:rPr>
                <w:rFonts w:ascii="Verdana" w:hAnsi="Verdana"/>
                <w:sz w:val="18"/>
                <w:szCs w:val="18"/>
              </w:rPr>
            </w:pPr>
            <w:r>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319EE207" w14:textId="1C50DF6F" w:rsidR="00D20B28" w:rsidRPr="007959C4" w:rsidRDefault="00D20B28" w:rsidP="00D20B28">
            <w:pPr>
              <w:jc w:val="center"/>
              <w:rPr>
                <w:rFonts w:ascii="Verdana" w:hAnsi="Verdana"/>
                <w:sz w:val="18"/>
                <w:szCs w:val="18"/>
              </w:rPr>
            </w:pPr>
            <w:r>
              <w:rPr>
                <w:rFonts w:ascii="Verdana" w:hAnsi="Verdana"/>
                <w:sz w:val="18"/>
                <w:szCs w:val="18"/>
              </w:rPr>
              <w:t>08.20</w:t>
            </w:r>
          </w:p>
        </w:tc>
        <w:tc>
          <w:tcPr>
            <w:tcW w:w="850" w:type="dxa"/>
            <w:tcBorders>
              <w:top w:val="single" w:sz="4" w:space="0" w:color="auto"/>
              <w:left w:val="single" w:sz="4" w:space="0" w:color="auto"/>
              <w:bottom w:val="single" w:sz="4" w:space="0" w:color="auto"/>
              <w:right w:val="single" w:sz="4" w:space="0" w:color="auto"/>
            </w:tcBorders>
            <w:vAlign w:val="center"/>
          </w:tcPr>
          <w:p w14:paraId="3751F777" w14:textId="5870D5A5" w:rsidR="00D20B28" w:rsidRPr="007959C4" w:rsidRDefault="00D20B28" w:rsidP="00D20B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10689CB" w14:textId="77777777" w:rsidR="00D20B28" w:rsidRPr="007959C4" w:rsidRDefault="00D20B28" w:rsidP="00D20B28">
            <w:pPr>
              <w:jc w:val="center"/>
              <w:rPr>
                <w:rFonts w:ascii="Verdana" w:hAnsi="Verdana"/>
                <w:sz w:val="18"/>
                <w:szCs w:val="18"/>
              </w:rPr>
            </w:pPr>
          </w:p>
        </w:tc>
      </w:tr>
      <w:tr w:rsidR="00D20B28" w:rsidRPr="007959C4" w14:paraId="0144F4D3" w14:textId="62E0F142"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79B334AE" w14:textId="6B8AF471" w:rsidR="00D20B28" w:rsidRPr="008D0DBF" w:rsidRDefault="00D20B28" w:rsidP="00D20B28">
            <w:pPr>
              <w:rPr>
                <w:rFonts w:ascii="Verdana" w:hAnsi="Verdana" w:cs="Calibri"/>
                <w:b/>
                <w:sz w:val="18"/>
                <w:szCs w:val="18"/>
              </w:rPr>
            </w:pPr>
            <w:r w:rsidRPr="0083773F">
              <w:rPr>
                <w:rFonts w:ascii="Verdana" w:hAnsi="Verdana" w:cs="Calibri"/>
                <w:b/>
                <w:color w:val="FF0000"/>
                <w:sz w:val="18"/>
                <w:szCs w:val="18"/>
              </w:rPr>
              <w:t>Hyg</w:t>
            </w:r>
            <w:r w:rsidRPr="008D0DBF">
              <w:rPr>
                <w:rFonts w:ascii="Verdana" w:hAnsi="Verdana" w:cs="Calibri"/>
                <w:b/>
                <w:color w:val="FF0000"/>
                <w:sz w:val="18"/>
                <w:szCs w:val="18"/>
              </w:rPr>
              <w:t>.</w:t>
            </w:r>
          </w:p>
        </w:tc>
        <w:tc>
          <w:tcPr>
            <w:tcW w:w="992" w:type="dxa"/>
            <w:vMerge w:val="restart"/>
            <w:tcBorders>
              <w:top w:val="single" w:sz="4" w:space="0" w:color="auto"/>
              <w:left w:val="single" w:sz="4" w:space="0" w:color="auto"/>
              <w:right w:val="single" w:sz="4" w:space="0" w:color="auto"/>
            </w:tcBorders>
            <w:shd w:val="clear" w:color="auto" w:fill="FF0000"/>
          </w:tcPr>
          <w:p w14:paraId="6EBAC27E" w14:textId="77777777" w:rsidR="00D20B28" w:rsidRPr="007959C4" w:rsidRDefault="00D20B28" w:rsidP="00D20B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B2D1B5B" w14:textId="092F056C" w:rsidR="00D20B28" w:rsidRPr="007959C4" w:rsidRDefault="00D20B28" w:rsidP="00D20B28">
            <w:pPr>
              <w:rPr>
                <w:rFonts w:ascii="Verdana" w:hAnsi="Verdana" w:cs="Calibri"/>
                <w:sz w:val="18"/>
                <w:szCs w:val="18"/>
              </w:rPr>
            </w:pPr>
            <w:r w:rsidRPr="007959C4">
              <w:rPr>
                <w:rFonts w:ascii="Verdana" w:hAnsi="Verdana" w:cs="Calibri"/>
                <w:sz w:val="18"/>
                <w:szCs w:val="18"/>
              </w:rPr>
              <w:t>Ensure school has a suitable supply of soap and access to warm water for washing hands</w:t>
            </w:r>
            <w:r>
              <w:rPr>
                <w:rFonts w:ascii="Verdana" w:hAnsi="Verdana" w:cs="Calibri"/>
                <w:sz w:val="18"/>
                <w:szCs w:val="18"/>
              </w:rPr>
              <w:t>, notices displayed</w:t>
            </w:r>
            <w:r w:rsidRPr="007959C4">
              <w:rPr>
                <w:rFonts w:ascii="Verdana" w:hAnsi="Verdana" w:cs="Calibr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C7F5916" w14:textId="5B8C5BD4" w:rsidR="00D20B28" w:rsidRPr="007959C4" w:rsidRDefault="00D20B28" w:rsidP="00D20B28">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7C897189" w14:textId="32ABC768" w:rsidR="00D20B28" w:rsidRPr="007959C4" w:rsidRDefault="00D20B28" w:rsidP="00D20B28">
            <w:pPr>
              <w:jc w:val="center"/>
              <w:rPr>
                <w:rFonts w:ascii="Verdana" w:hAnsi="Verdana"/>
                <w:sz w:val="18"/>
                <w:szCs w:val="18"/>
              </w:rPr>
            </w:pPr>
            <w:r>
              <w:rPr>
                <w:rFonts w:ascii="Verdana" w:hAnsi="Verdana"/>
                <w:sz w:val="18"/>
                <w:szCs w:val="18"/>
              </w:rPr>
              <w:t>w.b. 18/05</w:t>
            </w:r>
          </w:p>
        </w:tc>
        <w:tc>
          <w:tcPr>
            <w:tcW w:w="850" w:type="dxa"/>
            <w:tcBorders>
              <w:top w:val="single" w:sz="4" w:space="0" w:color="auto"/>
              <w:left w:val="single" w:sz="4" w:space="0" w:color="auto"/>
              <w:bottom w:val="single" w:sz="4" w:space="0" w:color="auto"/>
              <w:right w:val="single" w:sz="4" w:space="0" w:color="auto"/>
            </w:tcBorders>
            <w:vAlign w:val="center"/>
          </w:tcPr>
          <w:p w14:paraId="3FD59F16" w14:textId="7BC10689" w:rsidR="00D20B28" w:rsidRPr="007959C4" w:rsidRDefault="00D20B28" w:rsidP="00D20B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A9459E0" w14:textId="77777777" w:rsidR="00D20B28" w:rsidRPr="007959C4" w:rsidRDefault="00D20B28" w:rsidP="00D20B28">
            <w:pPr>
              <w:jc w:val="center"/>
              <w:rPr>
                <w:rFonts w:ascii="Verdana" w:hAnsi="Verdana"/>
                <w:sz w:val="18"/>
                <w:szCs w:val="18"/>
              </w:rPr>
            </w:pPr>
          </w:p>
        </w:tc>
      </w:tr>
      <w:tr w:rsidR="00D20B28" w:rsidRPr="007959C4" w14:paraId="4BAE4F2D" w14:textId="77777777" w:rsidTr="00744B41">
        <w:trPr>
          <w:trHeight w:val="463"/>
        </w:trPr>
        <w:tc>
          <w:tcPr>
            <w:tcW w:w="988" w:type="dxa"/>
            <w:vMerge/>
            <w:tcBorders>
              <w:left w:val="single" w:sz="4" w:space="0" w:color="auto"/>
              <w:right w:val="single" w:sz="4" w:space="0" w:color="auto"/>
            </w:tcBorders>
          </w:tcPr>
          <w:p w14:paraId="4E33E499" w14:textId="77777777" w:rsidR="00D20B28" w:rsidRPr="007959C4" w:rsidRDefault="00D20B28" w:rsidP="00D20B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7D59846" w14:textId="77777777" w:rsidR="00D20B28" w:rsidRPr="007959C4" w:rsidRDefault="00D20B28" w:rsidP="00D20B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83F9557" w14:textId="1569D348" w:rsidR="00D20B28" w:rsidRPr="007959C4" w:rsidRDefault="00D20B28" w:rsidP="00D20B28">
            <w:pPr>
              <w:rPr>
                <w:rFonts w:ascii="Verdana" w:hAnsi="Verdana" w:cs="Calibri"/>
                <w:sz w:val="18"/>
                <w:szCs w:val="18"/>
              </w:rPr>
            </w:pPr>
            <w:r>
              <w:rPr>
                <w:rFonts w:ascii="Verdana" w:hAnsi="Verdana" w:cs="Calibri"/>
                <w:sz w:val="18"/>
                <w:szCs w:val="18"/>
              </w:rPr>
              <w:t xml:space="preserve">Ensure all staff and children are aware of, and promoting’ the ‘Catch it, bin it, kill it’ system of control and using bins appropriately around school. Ensure prominent display of </w:t>
            </w:r>
            <w:r w:rsidR="009C59FC">
              <w:rPr>
                <w:rFonts w:ascii="Verdana" w:hAnsi="Verdana" w:cs="Calibri"/>
                <w:sz w:val="18"/>
                <w:szCs w:val="18"/>
              </w:rPr>
              <w:t>reminders</w:t>
            </w:r>
            <w:r>
              <w:rPr>
                <w:rFonts w:ascii="Verdana" w:hAnsi="Verdana" w:cs="Calibr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A50F143" w14:textId="51738E0E" w:rsidR="00D20B28" w:rsidRDefault="00D20B28" w:rsidP="00D20B28">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6E447C31" w14:textId="6C192A0F" w:rsidR="00D20B28" w:rsidRDefault="00D20B28" w:rsidP="00D20B28">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45D505F" w14:textId="77777777" w:rsidR="00D20B28" w:rsidRDefault="00D20B28" w:rsidP="00D20B28">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1AE12DFF" w14:textId="77777777" w:rsidR="00D20B28" w:rsidRPr="007959C4" w:rsidRDefault="00D20B28" w:rsidP="00D20B28">
            <w:pPr>
              <w:jc w:val="center"/>
              <w:rPr>
                <w:rFonts w:ascii="Verdana" w:hAnsi="Verdana"/>
                <w:sz w:val="18"/>
                <w:szCs w:val="18"/>
              </w:rPr>
            </w:pPr>
          </w:p>
        </w:tc>
      </w:tr>
      <w:tr w:rsidR="00D20B28" w:rsidRPr="007959C4" w14:paraId="1CECAC0F" w14:textId="5848CB9A"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817D945" w14:textId="77777777" w:rsidR="00D20B28" w:rsidRPr="007959C4" w:rsidRDefault="00D20B28" w:rsidP="00D20B28">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3D29A443" w14:textId="77777777" w:rsidR="00D20B28" w:rsidRPr="007959C4" w:rsidRDefault="00D20B28" w:rsidP="00D20B28">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3C0E364" w14:textId="66D9B35F" w:rsidR="00D20B28" w:rsidRPr="007959C4" w:rsidRDefault="00D20B28" w:rsidP="00D20B28">
            <w:pPr>
              <w:rPr>
                <w:rFonts w:ascii="Verdana" w:hAnsi="Verdana" w:cs="Calibri"/>
                <w:sz w:val="18"/>
                <w:szCs w:val="18"/>
              </w:rPr>
            </w:pPr>
            <w:r w:rsidRPr="007959C4">
              <w:rPr>
                <w:rFonts w:ascii="Verdana" w:hAnsi="Verdana" w:cs="Calibri"/>
                <w:sz w:val="18"/>
                <w:szCs w:val="18"/>
              </w:rPr>
              <w:t>Appropriate controls are in place to ensure the suitable sanitisation of pupil’s hands following breaks, before meals and following the use of toilets.</w:t>
            </w:r>
            <w:r w:rsidR="00B74BAC">
              <w:rPr>
                <w:rFonts w:ascii="Verdana" w:hAnsi="Verdana" w:cs="Calibri"/>
                <w:sz w:val="18"/>
                <w:szCs w:val="18"/>
              </w:rPr>
              <w:t xml:space="preserve"> Children can bring and manage own sanitiser.</w:t>
            </w:r>
          </w:p>
        </w:tc>
        <w:tc>
          <w:tcPr>
            <w:tcW w:w="1134" w:type="dxa"/>
            <w:tcBorders>
              <w:top w:val="single" w:sz="4" w:space="0" w:color="auto"/>
              <w:left w:val="single" w:sz="4" w:space="0" w:color="auto"/>
              <w:bottom w:val="single" w:sz="4" w:space="0" w:color="auto"/>
              <w:right w:val="single" w:sz="4" w:space="0" w:color="auto"/>
            </w:tcBorders>
            <w:vAlign w:val="center"/>
          </w:tcPr>
          <w:p w14:paraId="69E037F6" w14:textId="27BD150D" w:rsidR="00D20B28" w:rsidRPr="007959C4" w:rsidRDefault="00D20B28" w:rsidP="00D20B28">
            <w:pPr>
              <w:jc w:val="center"/>
              <w:rPr>
                <w:rFonts w:ascii="Verdana" w:hAnsi="Verdana"/>
                <w:sz w:val="18"/>
                <w:szCs w:val="18"/>
              </w:rPr>
            </w:pPr>
            <w:r>
              <w:rPr>
                <w:rFonts w:ascii="Verdana" w:hAnsi="Verdana"/>
                <w:sz w:val="18"/>
                <w:szCs w:val="18"/>
              </w:rPr>
              <w:t>Site Officer/staff</w:t>
            </w:r>
          </w:p>
        </w:tc>
        <w:tc>
          <w:tcPr>
            <w:tcW w:w="1418" w:type="dxa"/>
            <w:tcBorders>
              <w:top w:val="single" w:sz="4" w:space="0" w:color="auto"/>
              <w:left w:val="single" w:sz="4" w:space="0" w:color="auto"/>
              <w:bottom w:val="single" w:sz="4" w:space="0" w:color="auto"/>
              <w:right w:val="single" w:sz="4" w:space="0" w:color="auto"/>
            </w:tcBorders>
            <w:vAlign w:val="center"/>
          </w:tcPr>
          <w:p w14:paraId="59CFC0E4" w14:textId="23B4E3BD" w:rsidR="00D20B28" w:rsidRPr="007959C4" w:rsidRDefault="00D20B28" w:rsidP="00D20B28">
            <w:pPr>
              <w:jc w:val="center"/>
              <w:rPr>
                <w:rFonts w:ascii="Verdana" w:hAnsi="Verdana"/>
                <w:sz w:val="18"/>
                <w:szCs w:val="18"/>
              </w:rPr>
            </w:pPr>
            <w:r>
              <w:rPr>
                <w:rFonts w:ascii="Verdana" w:hAnsi="Verdana"/>
                <w:sz w:val="18"/>
                <w:szCs w:val="18"/>
              </w:rPr>
              <w:t>w.b. 18/05</w:t>
            </w:r>
          </w:p>
        </w:tc>
        <w:tc>
          <w:tcPr>
            <w:tcW w:w="850" w:type="dxa"/>
            <w:tcBorders>
              <w:top w:val="single" w:sz="4" w:space="0" w:color="auto"/>
              <w:left w:val="single" w:sz="4" w:space="0" w:color="auto"/>
              <w:bottom w:val="single" w:sz="4" w:space="0" w:color="auto"/>
              <w:right w:val="single" w:sz="4" w:space="0" w:color="auto"/>
            </w:tcBorders>
            <w:vAlign w:val="center"/>
          </w:tcPr>
          <w:p w14:paraId="1227D395" w14:textId="3724AFAE" w:rsidR="00D20B28" w:rsidRPr="007959C4" w:rsidRDefault="00D20B28" w:rsidP="00D20B28">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BB7BBFE" w14:textId="77777777" w:rsidR="00D20B28" w:rsidRPr="007959C4" w:rsidRDefault="00D20B28" w:rsidP="00D20B28">
            <w:pPr>
              <w:jc w:val="center"/>
              <w:rPr>
                <w:rFonts w:ascii="Verdana" w:hAnsi="Verdana"/>
                <w:sz w:val="18"/>
                <w:szCs w:val="18"/>
              </w:rPr>
            </w:pPr>
          </w:p>
        </w:tc>
      </w:tr>
      <w:tr w:rsidR="00554CAE" w:rsidRPr="007959C4" w14:paraId="1181C993" w14:textId="77777777" w:rsidTr="00744B41">
        <w:trPr>
          <w:trHeight w:val="463"/>
        </w:trPr>
        <w:tc>
          <w:tcPr>
            <w:tcW w:w="988" w:type="dxa"/>
            <w:vMerge/>
            <w:tcBorders>
              <w:left w:val="single" w:sz="4" w:space="0" w:color="auto"/>
              <w:right w:val="single" w:sz="4" w:space="0" w:color="auto"/>
            </w:tcBorders>
          </w:tcPr>
          <w:p w14:paraId="0C717803" w14:textId="77777777" w:rsidR="00554CAE" w:rsidRPr="007959C4" w:rsidRDefault="00554CAE" w:rsidP="00554CAE">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7815C4B5" w14:textId="77777777" w:rsidR="00554CAE" w:rsidRPr="007959C4" w:rsidRDefault="00554CAE" w:rsidP="00554CAE">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62847BD" w14:textId="09B5B4DD" w:rsidR="00554CAE" w:rsidRPr="007959C4" w:rsidRDefault="00554CAE" w:rsidP="00554CAE">
            <w:pPr>
              <w:rPr>
                <w:rFonts w:ascii="Verdana" w:hAnsi="Verdana" w:cs="Calibri"/>
                <w:sz w:val="18"/>
                <w:szCs w:val="18"/>
              </w:rPr>
            </w:pPr>
            <w:r>
              <w:rPr>
                <w:rFonts w:ascii="Verdana" w:hAnsi="Verdana" w:cs="Calibri"/>
                <w:sz w:val="18"/>
                <w:szCs w:val="18"/>
              </w:rPr>
              <w:t>Everyone must wash their hands thoroughly for 20 seconds with soap and running water or use hand sanitiser after any contact with someone who is unwell.</w:t>
            </w:r>
          </w:p>
        </w:tc>
        <w:tc>
          <w:tcPr>
            <w:tcW w:w="1134" w:type="dxa"/>
            <w:tcBorders>
              <w:top w:val="single" w:sz="4" w:space="0" w:color="auto"/>
              <w:left w:val="single" w:sz="4" w:space="0" w:color="auto"/>
              <w:bottom w:val="single" w:sz="4" w:space="0" w:color="auto"/>
              <w:right w:val="single" w:sz="4" w:space="0" w:color="auto"/>
            </w:tcBorders>
            <w:vAlign w:val="center"/>
          </w:tcPr>
          <w:p w14:paraId="025524C3" w14:textId="48C47D6B" w:rsidR="00554CAE" w:rsidRDefault="00554CAE" w:rsidP="00554CAE">
            <w:pPr>
              <w:jc w:val="center"/>
              <w:rPr>
                <w:rFonts w:ascii="Verdana" w:hAnsi="Verdana"/>
                <w:sz w:val="18"/>
                <w:szCs w:val="18"/>
              </w:rPr>
            </w:pPr>
            <w:r>
              <w:rPr>
                <w:rFonts w:ascii="Verdana" w:hAnsi="Verdana"/>
                <w:sz w:val="18"/>
                <w:szCs w:val="18"/>
              </w:rPr>
              <w:t>All staff and pupils</w:t>
            </w:r>
          </w:p>
        </w:tc>
        <w:tc>
          <w:tcPr>
            <w:tcW w:w="1418" w:type="dxa"/>
            <w:tcBorders>
              <w:top w:val="single" w:sz="4" w:space="0" w:color="auto"/>
              <w:left w:val="single" w:sz="4" w:space="0" w:color="auto"/>
              <w:bottom w:val="single" w:sz="4" w:space="0" w:color="auto"/>
              <w:right w:val="single" w:sz="4" w:space="0" w:color="auto"/>
            </w:tcBorders>
            <w:vAlign w:val="center"/>
          </w:tcPr>
          <w:p w14:paraId="176FED23" w14:textId="2BE15CF4" w:rsidR="00554CAE" w:rsidRDefault="00554CAE" w:rsidP="00554CAE">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BE91635" w14:textId="3DDC3BFB" w:rsidR="00554CAE" w:rsidRDefault="00554CAE" w:rsidP="00554CAE">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7805CC76" w14:textId="77777777" w:rsidR="00554CAE" w:rsidRPr="007959C4" w:rsidRDefault="00554CAE" w:rsidP="00554CAE">
            <w:pPr>
              <w:jc w:val="center"/>
              <w:rPr>
                <w:rFonts w:ascii="Verdana" w:hAnsi="Verdana"/>
                <w:sz w:val="18"/>
                <w:szCs w:val="18"/>
              </w:rPr>
            </w:pPr>
          </w:p>
        </w:tc>
      </w:tr>
      <w:tr w:rsidR="00185FE9" w:rsidRPr="007959C4" w14:paraId="5F0F7B28" w14:textId="77777777" w:rsidTr="00744B41">
        <w:trPr>
          <w:trHeight w:val="463"/>
        </w:trPr>
        <w:tc>
          <w:tcPr>
            <w:tcW w:w="988" w:type="dxa"/>
            <w:vMerge/>
            <w:tcBorders>
              <w:left w:val="single" w:sz="4" w:space="0" w:color="auto"/>
              <w:right w:val="single" w:sz="4" w:space="0" w:color="auto"/>
            </w:tcBorders>
          </w:tcPr>
          <w:p w14:paraId="543AADDF" w14:textId="77777777" w:rsidR="00185FE9" w:rsidRPr="007959C4" w:rsidRDefault="00185FE9" w:rsidP="00185FE9">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6A2D318E" w14:textId="77777777" w:rsidR="00185FE9" w:rsidRPr="007959C4" w:rsidRDefault="00185FE9" w:rsidP="00185FE9">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2D303DA" w14:textId="75DAC170" w:rsidR="00185FE9" w:rsidRDefault="00185FE9" w:rsidP="00185FE9">
            <w:pPr>
              <w:rPr>
                <w:rFonts w:ascii="Verdana" w:hAnsi="Verdana" w:cs="Calibri"/>
                <w:sz w:val="18"/>
                <w:szCs w:val="18"/>
              </w:rPr>
            </w:pPr>
            <w:r>
              <w:rPr>
                <w:rFonts w:ascii="Verdana" w:hAnsi="Verdana" w:cs="Calibri"/>
                <w:sz w:val="18"/>
                <w:szCs w:val="18"/>
              </w:rPr>
              <w:t xml:space="preserve">Any staff or children who do not wish to use hand sanitiser provided by school should either bring their own from home, and not share it, or use soap and water and </w:t>
            </w:r>
            <w:r w:rsidR="00F364BB">
              <w:rPr>
                <w:rFonts w:ascii="Verdana" w:hAnsi="Verdana" w:cs="Calibri"/>
                <w:sz w:val="18"/>
                <w:szCs w:val="18"/>
              </w:rPr>
              <w:t>hand wash</w:t>
            </w:r>
            <w:r>
              <w:rPr>
                <w:rFonts w:ascii="Verdana" w:hAnsi="Verdana" w:cs="Calibri"/>
                <w:sz w:val="18"/>
                <w:szCs w:val="18"/>
              </w:rPr>
              <w:t xml:space="preserve"> for 20 seconds.</w:t>
            </w:r>
          </w:p>
        </w:tc>
        <w:tc>
          <w:tcPr>
            <w:tcW w:w="1134" w:type="dxa"/>
            <w:tcBorders>
              <w:top w:val="single" w:sz="4" w:space="0" w:color="auto"/>
              <w:left w:val="single" w:sz="4" w:space="0" w:color="auto"/>
              <w:bottom w:val="single" w:sz="4" w:space="0" w:color="auto"/>
              <w:right w:val="single" w:sz="4" w:space="0" w:color="auto"/>
            </w:tcBorders>
            <w:vAlign w:val="center"/>
          </w:tcPr>
          <w:p w14:paraId="5447B848" w14:textId="3EB9752B" w:rsidR="00185FE9" w:rsidRDefault="00185FE9" w:rsidP="00185FE9">
            <w:pPr>
              <w:jc w:val="center"/>
              <w:rPr>
                <w:rFonts w:ascii="Verdana" w:hAnsi="Verdana"/>
                <w:sz w:val="18"/>
                <w:szCs w:val="18"/>
              </w:rPr>
            </w:pPr>
            <w:r>
              <w:rPr>
                <w:rFonts w:ascii="Verdana" w:hAnsi="Verdana"/>
                <w:sz w:val="18"/>
                <w:szCs w:val="18"/>
              </w:rPr>
              <w:t>All staff and pupils</w:t>
            </w:r>
          </w:p>
        </w:tc>
        <w:tc>
          <w:tcPr>
            <w:tcW w:w="1418" w:type="dxa"/>
            <w:tcBorders>
              <w:top w:val="single" w:sz="4" w:space="0" w:color="auto"/>
              <w:left w:val="single" w:sz="4" w:space="0" w:color="auto"/>
              <w:bottom w:val="single" w:sz="4" w:space="0" w:color="auto"/>
              <w:right w:val="single" w:sz="4" w:space="0" w:color="auto"/>
            </w:tcBorders>
            <w:vAlign w:val="center"/>
          </w:tcPr>
          <w:p w14:paraId="5E75862F" w14:textId="391644CC" w:rsidR="00185FE9" w:rsidRDefault="00185FE9" w:rsidP="00185FE9">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DA9A5B8" w14:textId="265A1B28" w:rsidR="00185FE9" w:rsidRDefault="00185FE9" w:rsidP="00185FE9">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9C032"/>
          </w:tcPr>
          <w:p w14:paraId="50476C38" w14:textId="77777777" w:rsidR="00185FE9" w:rsidRPr="007959C4" w:rsidRDefault="00185FE9" w:rsidP="00185FE9">
            <w:pPr>
              <w:jc w:val="center"/>
              <w:rPr>
                <w:rFonts w:ascii="Verdana" w:hAnsi="Verdana"/>
                <w:sz w:val="18"/>
                <w:szCs w:val="18"/>
              </w:rPr>
            </w:pPr>
          </w:p>
        </w:tc>
      </w:tr>
      <w:tr w:rsidR="00185FE9" w:rsidRPr="007959C4" w14:paraId="5B2475EE" w14:textId="77777777" w:rsidTr="0018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4665330" w14:textId="77777777" w:rsidR="00185FE9" w:rsidRPr="007959C4" w:rsidRDefault="00185FE9" w:rsidP="00185FE9">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64921D4B" w14:textId="77777777" w:rsidR="00185FE9" w:rsidRPr="007959C4" w:rsidRDefault="00185FE9" w:rsidP="00185FE9">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CB97BA8" w14:textId="77777777" w:rsidR="00185FE9" w:rsidRDefault="00185FE9" w:rsidP="00185FE9">
            <w:pPr>
              <w:rPr>
                <w:rFonts w:ascii="Verdana" w:hAnsi="Verdana" w:cs="Calibri"/>
                <w:sz w:val="18"/>
                <w:szCs w:val="18"/>
              </w:rPr>
            </w:pPr>
            <w:r>
              <w:rPr>
                <w:rFonts w:ascii="Verdana" w:hAnsi="Verdana" w:cs="Calibri"/>
                <w:sz w:val="18"/>
                <w:szCs w:val="18"/>
              </w:rPr>
              <w:t>Current government advice is that face coverings should not be worn by pupils ay primary school. Children arriving at school wearing a face covering should be shown the correct way to remove and dispense of it before entering school and washing/sanitising their hands immediately. Children wearing re-sable face coverings to school should remove them appropriately and place them in a re-sealable plastic bag for storage prior to entering school and wash/sanitise their hands immediately.</w:t>
            </w:r>
            <w:r w:rsidR="00B74BAC">
              <w:rPr>
                <w:rFonts w:ascii="Verdana" w:hAnsi="Verdana" w:cs="Calibri"/>
                <w:sz w:val="18"/>
                <w:szCs w:val="18"/>
              </w:rPr>
              <w:t xml:space="preserve"> No requests to wear them.</w:t>
            </w:r>
          </w:p>
          <w:p w14:paraId="547AC3AD" w14:textId="6A2AF302" w:rsidR="00B74BAC" w:rsidRDefault="00B74BAC" w:rsidP="00185FE9">
            <w:pPr>
              <w:rPr>
                <w:rFonts w:ascii="Verdana" w:hAnsi="Verdana"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B1A03D" w14:textId="1BFD8AEC" w:rsidR="00185FE9" w:rsidRDefault="00185FE9" w:rsidP="00185FE9">
            <w:pPr>
              <w:jc w:val="center"/>
              <w:rPr>
                <w:rFonts w:ascii="Verdana" w:hAnsi="Verdana"/>
                <w:sz w:val="18"/>
                <w:szCs w:val="18"/>
              </w:rPr>
            </w:pPr>
            <w:r>
              <w:rPr>
                <w:rFonts w:ascii="Verdana" w:hAnsi="Verdana"/>
                <w:sz w:val="18"/>
                <w:szCs w:val="18"/>
              </w:rPr>
              <w:t>SLT to all parents</w:t>
            </w:r>
          </w:p>
        </w:tc>
        <w:tc>
          <w:tcPr>
            <w:tcW w:w="1418" w:type="dxa"/>
            <w:tcBorders>
              <w:top w:val="single" w:sz="4" w:space="0" w:color="auto"/>
              <w:left w:val="single" w:sz="4" w:space="0" w:color="auto"/>
              <w:bottom w:val="single" w:sz="4" w:space="0" w:color="auto"/>
              <w:right w:val="single" w:sz="4" w:space="0" w:color="auto"/>
            </w:tcBorders>
            <w:vAlign w:val="center"/>
          </w:tcPr>
          <w:p w14:paraId="2D5CF637" w14:textId="56B1FE88" w:rsidR="00185FE9" w:rsidRDefault="00185FE9" w:rsidP="00185FE9">
            <w:pPr>
              <w:jc w:val="center"/>
              <w:rPr>
                <w:rFonts w:ascii="Verdana" w:hAnsi="Verdana"/>
                <w:sz w:val="18"/>
                <w:szCs w:val="18"/>
              </w:rPr>
            </w:pPr>
            <w:r>
              <w:rPr>
                <w:rFonts w:ascii="Verdana" w:hAnsi="Verdana"/>
                <w:sz w:val="18"/>
                <w:szCs w:val="18"/>
              </w:rPr>
              <w:t>01.09.20</w:t>
            </w:r>
          </w:p>
        </w:tc>
        <w:tc>
          <w:tcPr>
            <w:tcW w:w="850" w:type="dxa"/>
            <w:tcBorders>
              <w:top w:val="single" w:sz="4" w:space="0" w:color="auto"/>
              <w:left w:val="single" w:sz="4" w:space="0" w:color="auto"/>
              <w:bottom w:val="single" w:sz="4" w:space="0" w:color="auto"/>
              <w:right w:val="single" w:sz="4" w:space="0" w:color="auto"/>
            </w:tcBorders>
            <w:vAlign w:val="center"/>
          </w:tcPr>
          <w:p w14:paraId="625E5C58" w14:textId="3640A527" w:rsidR="00185FE9" w:rsidRDefault="00185FE9" w:rsidP="00185FE9">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590976EE" w14:textId="77777777" w:rsidR="00185FE9" w:rsidRPr="007959C4" w:rsidRDefault="00185FE9" w:rsidP="00185FE9">
            <w:pPr>
              <w:jc w:val="center"/>
              <w:rPr>
                <w:rFonts w:ascii="Verdana" w:hAnsi="Verdana"/>
                <w:sz w:val="18"/>
                <w:szCs w:val="18"/>
              </w:rPr>
            </w:pPr>
          </w:p>
        </w:tc>
      </w:tr>
      <w:tr w:rsidR="00185FE9" w:rsidRPr="007959C4" w14:paraId="38E31299" w14:textId="77777777" w:rsidTr="0018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19988CA6" w14:textId="77777777" w:rsidR="00185FE9" w:rsidRPr="007959C4" w:rsidRDefault="00185FE9" w:rsidP="00185FE9">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0C587F38" w14:textId="77777777" w:rsidR="00185FE9" w:rsidRPr="007959C4" w:rsidRDefault="00185FE9" w:rsidP="00185FE9">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A1542B0" w14:textId="03E52218" w:rsidR="00185FE9" w:rsidRDefault="00185FE9" w:rsidP="00185FE9">
            <w:pPr>
              <w:rPr>
                <w:rFonts w:ascii="Verdana" w:hAnsi="Verdana"/>
                <w:sz w:val="18"/>
                <w:szCs w:val="18"/>
              </w:rPr>
            </w:pPr>
            <w:r>
              <w:rPr>
                <w:rFonts w:ascii="Verdana" w:hAnsi="Verdana"/>
                <w:sz w:val="18"/>
                <w:szCs w:val="18"/>
              </w:rPr>
              <w:t>Staff may wear a mask if they choose to do so in communal areas (not classrooms) and may wear a visor in agreement with SLT if working with children. (This is in addition to PPE requirements for specific circumstances included elsewhere e.g. unwell child). If an adult has hearing difficulties and requests access to someone whom they can lip-read from, this will be provided or a visor will be worn</w:t>
            </w:r>
            <w:r w:rsidR="00B74BAC">
              <w:rPr>
                <w:rFonts w:ascii="Verdana" w:hAnsi="Verdana"/>
                <w:sz w:val="18"/>
                <w:szCs w:val="18"/>
              </w:rPr>
              <w:t xml:space="preserve"> Supply of visors available for all.</w:t>
            </w:r>
            <w:r w:rsidR="008642B1">
              <w:rPr>
                <w:rFonts w:ascii="Verdana" w:hAnsi="Verdana"/>
                <w:sz w:val="18"/>
                <w:szCs w:val="18"/>
              </w:rPr>
              <w:t xml:space="preserve"> Staff choosing to </w:t>
            </w:r>
            <w:r w:rsidR="00ED40F6">
              <w:rPr>
                <w:rFonts w:ascii="Verdana" w:hAnsi="Verdana"/>
                <w:sz w:val="18"/>
                <w:szCs w:val="18"/>
              </w:rPr>
              <w:t>wear</w:t>
            </w:r>
            <w:r w:rsidR="008642B1">
              <w:rPr>
                <w:rFonts w:ascii="Verdana" w:hAnsi="Verdana"/>
                <w:sz w:val="18"/>
                <w:szCs w:val="18"/>
              </w:rPr>
              <w:t xml:space="preserve"> masks or </w:t>
            </w:r>
            <w:r w:rsidR="00ED40F6">
              <w:rPr>
                <w:rFonts w:ascii="Verdana" w:hAnsi="Verdana"/>
                <w:sz w:val="18"/>
                <w:szCs w:val="18"/>
              </w:rPr>
              <w:t>visors</w:t>
            </w:r>
            <w:r w:rsidR="008642B1">
              <w:rPr>
                <w:rFonts w:ascii="Verdana" w:hAnsi="Verdana"/>
                <w:sz w:val="18"/>
                <w:szCs w:val="18"/>
              </w:rPr>
              <w:t xml:space="preserve"> must ensure appropriate, COVID safe ‘putting on’ and ‘taking off’.</w:t>
            </w:r>
          </w:p>
        </w:tc>
        <w:tc>
          <w:tcPr>
            <w:tcW w:w="1134" w:type="dxa"/>
            <w:tcBorders>
              <w:top w:val="single" w:sz="4" w:space="0" w:color="auto"/>
              <w:left w:val="single" w:sz="4" w:space="0" w:color="auto"/>
              <w:bottom w:val="single" w:sz="4" w:space="0" w:color="auto"/>
              <w:right w:val="single" w:sz="4" w:space="0" w:color="auto"/>
            </w:tcBorders>
            <w:vAlign w:val="center"/>
          </w:tcPr>
          <w:p w14:paraId="5CAC2E61" w14:textId="266D810D" w:rsidR="00185FE9" w:rsidRDefault="00185FE9" w:rsidP="00185FE9">
            <w:pPr>
              <w:jc w:val="center"/>
              <w:rPr>
                <w:rFonts w:ascii="Verdana" w:hAnsi="Verdana"/>
                <w:sz w:val="18"/>
                <w:szCs w:val="18"/>
              </w:rPr>
            </w:pPr>
            <w:r>
              <w:rPr>
                <w:rFonts w:ascii="Verdana" w:hAnsi="Verdana"/>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547C3446" w14:textId="797F6E35" w:rsidR="00185FE9" w:rsidRDefault="00185FE9" w:rsidP="00185FE9">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BEE56FE" w14:textId="40824CDE" w:rsidR="00185FE9" w:rsidRDefault="00185FE9" w:rsidP="00185FE9">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18C27E3" w14:textId="77777777" w:rsidR="00185FE9" w:rsidRPr="007959C4" w:rsidRDefault="00185FE9" w:rsidP="00185FE9">
            <w:pPr>
              <w:jc w:val="center"/>
              <w:rPr>
                <w:rFonts w:ascii="Verdana" w:hAnsi="Verdana"/>
                <w:sz w:val="18"/>
                <w:szCs w:val="18"/>
              </w:rPr>
            </w:pPr>
          </w:p>
        </w:tc>
      </w:tr>
      <w:tr w:rsidR="00185FE9" w:rsidRPr="007959C4" w14:paraId="2D9AF2CE"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E5F8A60" w14:textId="77777777" w:rsidR="00185FE9" w:rsidRPr="007959C4" w:rsidRDefault="00185FE9" w:rsidP="00185FE9">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24C6336" w14:textId="77777777" w:rsidR="00185FE9" w:rsidRPr="007959C4" w:rsidRDefault="00185FE9" w:rsidP="00185FE9">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44432C5" w14:textId="3D293EE5" w:rsidR="00185FE9" w:rsidRPr="001C2E3D" w:rsidRDefault="00185FE9" w:rsidP="00185FE9">
            <w:pPr>
              <w:rPr>
                <w:rFonts w:ascii="Verdana" w:hAnsi="Verdana"/>
                <w:sz w:val="18"/>
                <w:szCs w:val="18"/>
              </w:rPr>
            </w:pPr>
            <w:r>
              <w:rPr>
                <w:rFonts w:ascii="Verdana" w:hAnsi="Verdana"/>
                <w:sz w:val="18"/>
                <w:szCs w:val="18"/>
              </w:rPr>
              <w:t>Children</w:t>
            </w:r>
            <w:r w:rsidRPr="001C2E3D">
              <w:rPr>
                <w:rFonts w:ascii="Verdana" w:hAnsi="Verdana"/>
                <w:sz w:val="18"/>
                <w:szCs w:val="18"/>
              </w:rPr>
              <w:t xml:space="preserve"> encouraged to access the toilet during class/throughout the day to help avoid queues</w:t>
            </w:r>
          </w:p>
          <w:p w14:paraId="175C67FD" w14:textId="77777777" w:rsidR="00185FE9" w:rsidRPr="001C2E3D" w:rsidRDefault="00185FE9" w:rsidP="00185FE9">
            <w:pPr>
              <w:rPr>
                <w:rFonts w:ascii="Verdana" w:hAnsi="Verdana"/>
                <w:sz w:val="18"/>
                <w:szCs w:val="18"/>
              </w:rPr>
            </w:pPr>
            <w:r w:rsidRPr="001C2E3D">
              <w:rPr>
                <w:rFonts w:ascii="Verdana" w:hAnsi="Verdana"/>
                <w:sz w:val="18"/>
                <w:szCs w:val="18"/>
              </w:rPr>
              <w:t>The toilets are cleaned frequently</w:t>
            </w:r>
          </w:p>
          <w:p w14:paraId="4F0E2622" w14:textId="77777777" w:rsidR="00185FE9" w:rsidRPr="001C2E3D" w:rsidRDefault="00185FE9" w:rsidP="00185FE9">
            <w:pPr>
              <w:rPr>
                <w:rFonts w:ascii="Verdana" w:hAnsi="Verdana"/>
                <w:sz w:val="18"/>
                <w:szCs w:val="18"/>
              </w:rPr>
            </w:pPr>
            <w:r w:rsidRPr="001C2E3D">
              <w:rPr>
                <w:rFonts w:ascii="Verdana" w:hAnsi="Verdana"/>
                <w:sz w:val="18"/>
                <w:szCs w:val="18"/>
              </w:rPr>
              <w:t>Monitoring ensures a constant supply of soap and paper towels</w:t>
            </w:r>
          </w:p>
          <w:p w14:paraId="2BC1D700" w14:textId="20EBB1D7" w:rsidR="00185FE9" w:rsidRPr="001C2E3D" w:rsidRDefault="00185FE9" w:rsidP="00185FE9">
            <w:pPr>
              <w:rPr>
                <w:rFonts w:ascii="Verdana" w:hAnsi="Verdana" w:cs="Calibri"/>
                <w:sz w:val="18"/>
                <w:szCs w:val="18"/>
              </w:rPr>
            </w:pPr>
            <w:r>
              <w:rPr>
                <w:rFonts w:ascii="Verdana" w:hAnsi="Verdana"/>
                <w:sz w:val="18"/>
                <w:szCs w:val="18"/>
              </w:rPr>
              <w:t>Children</w:t>
            </w:r>
            <w:r w:rsidRPr="001C2E3D">
              <w:rPr>
                <w:rFonts w:ascii="Verdana" w:hAnsi="Verdana"/>
                <w:sz w:val="18"/>
                <w:szCs w:val="18"/>
              </w:rPr>
              <w:t xml:space="preserve"> are reminded regularly on how to wash</w:t>
            </w:r>
            <w:r>
              <w:rPr>
                <w:rFonts w:ascii="Verdana" w:hAnsi="Verdana"/>
                <w:sz w:val="18"/>
                <w:szCs w:val="18"/>
              </w:rPr>
              <w:t xml:space="preserve"> their hands and use hand sanitiser</w:t>
            </w:r>
          </w:p>
        </w:tc>
        <w:tc>
          <w:tcPr>
            <w:tcW w:w="1134" w:type="dxa"/>
            <w:tcBorders>
              <w:top w:val="single" w:sz="4" w:space="0" w:color="auto"/>
              <w:left w:val="single" w:sz="4" w:space="0" w:color="auto"/>
              <w:bottom w:val="single" w:sz="4" w:space="0" w:color="auto"/>
              <w:right w:val="single" w:sz="4" w:space="0" w:color="auto"/>
            </w:tcBorders>
            <w:vAlign w:val="center"/>
          </w:tcPr>
          <w:p w14:paraId="4661D957" w14:textId="16C5ED3D" w:rsidR="00185FE9" w:rsidRDefault="00185FE9" w:rsidP="00185FE9">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32DBBD3E" w14:textId="47DE0741" w:rsidR="00185FE9" w:rsidRDefault="00185FE9" w:rsidP="00185FE9">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32F7B6CF" w14:textId="15746E12" w:rsidR="00185FE9" w:rsidRPr="007959C4" w:rsidRDefault="00185FE9" w:rsidP="00185FE9">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42D0162" w14:textId="77777777" w:rsidR="00185FE9" w:rsidRPr="007959C4" w:rsidRDefault="00185FE9" w:rsidP="00185FE9">
            <w:pPr>
              <w:jc w:val="center"/>
              <w:rPr>
                <w:rFonts w:ascii="Verdana" w:hAnsi="Verdana"/>
                <w:sz w:val="18"/>
                <w:szCs w:val="18"/>
              </w:rPr>
            </w:pPr>
          </w:p>
        </w:tc>
      </w:tr>
      <w:tr w:rsidR="00B74BAC" w:rsidRPr="007959C4" w14:paraId="00683916" w14:textId="77777777" w:rsidTr="00545183">
        <w:trPr>
          <w:trHeight w:val="463"/>
        </w:trPr>
        <w:tc>
          <w:tcPr>
            <w:tcW w:w="988" w:type="dxa"/>
            <w:vMerge/>
            <w:tcBorders>
              <w:left w:val="single" w:sz="4" w:space="0" w:color="auto"/>
              <w:bottom w:val="single" w:sz="4" w:space="0" w:color="auto"/>
              <w:right w:val="single" w:sz="4" w:space="0" w:color="auto"/>
            </w:tcBorders>
          </w:tcPr>
          <w:p w14:paraId="29DA1C2B" w14:textId="77777777" w:rsidR="00B74BAC" w:rsidRPr="007959C4" w:rsidRDefault="00B74BAC" w:rsidP="00B74BAC">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2F77596A" w14:textId="77777777" w:rsidR="00B74BAC" w:rsidRPr="007959C4"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091985F" w14:textId="4D4B4FD6" w:rsidR="00B74BAC" w:rsidRPr="001C2E3D" w:rsidRDefault="00B74BAC" w:rsidP="00B74BAC">
            <w:pPr>
              <w:rPr>
                <w:rFonts w:ascii="Verdana" w:hAnsi="Verdana"/>
                <w:sz w:val="18"/>
                <w:szCs w:val="18"/>
              </w:rPr>
            </w:pPr>
            <w:r w:rsidRPr="001C2E3D">
              <w:rPr>
                <w:rFonts w:ascii="Verdana" w:hAnsi="Verdana"/>
                <w:sz w:val="18"/>
                <w:szCs w:val="18"/>
              </w:rPr>
              <w:t xml:space="preserve">Routines for accessing toilets have been agreed, ensuring that toilets do not become crowded by limiting the number of </w:t>
            </w:r>
            <w:r>
              <w:rPr>
                <w:rFonts w:ascii="Verdana" w:hAnsi="Verdana"/>
                <w:sz w:val="18"/>
                <w:szCs w:val="18"/>
              </w:rPr>
              <w:t>children</w:t>
            </w:r>
            <w:r w:rsidRPr="001C2E3D">
              <w:rPr>
                <w:rFonts w:ascii="Verdana" w:hAnsi="Verdana"/>
                <w:sz w:val="18"/>
                <w:szCs w:val="18"/>
              </w:rPr>
              <w:t xml:space="preserve"> who use the toilet facilities at one time</w:t>
            </w:r>
          </w:p>
        </w:tc>
        <w:tc>
          <w:tcPr>
            <w:tcW w:w="1134" w:type="dxa"/>
            <w:tcBorders>
              <w:top w:val="single" w:sz="4" w:space="0" w:color="auto"/>
              <w:left w:val="single" w:sz="4" w:space="0" w:color="auto"/>
              <w:bottom w:val="single" w:sz="4" w:space="0" w:color="auto"/>
              <w:right w:val="single" w:sz="4" w:space="0" w:color="auto"/>
            </w:tcBorders>
            <w:vAlign w:val="center"/>
          </w:tcPr>
          <w:p w14:paraId="6C8F1F98" w14:textId="2800187D" w:rsidR="00B74BAC" w:rsidRDefault="00B74BAC" w:rsidP="00B74BAC">
            <w:pPr>
              <w:jc w:val="center"/>
              <w:rPr>
                <w:rFonts w:ascii="Verdana" w:hAnsi="Verdana"/>
                <w:sz w:val="18"/>
                <w:szCs w:val="18"/>
              </w:rPr>
            </w:pPr>
            <w:r>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49BBF511" w14:textId="65986B88" w:rsidR="00B74BAC" w:rsidRDefault="00B74BAC" w:rsidP="00B74BAC">
            <w:pPr>
              <w:jc w:val="center"/>
              <w:rPr>
                <w:rFonts w:ascii="Verdana" w:hAnsi="Verdana"/>
                <w:sz w:val="18"/>
                <w:szCs w:val="18"/>
              </w:rPr>
            </w:pPr>
            <w:r>
              <w:rPr>
                <w:rFonts w:ascii="Verdana" w:hAnsi="Verdana"/>
                <w:sz w:val="18"/>
                <w:szCs w:val="18"/>
              </w:rPr>
              <w:t>03.09</w:t>
            </w:r>
          </w:p>
        </w:tc>
        <w:tc>
          <w:tcPr>
            <w:tcW w:w="850" w:type="dxa"/>
            <w:tcBorders>
              <w:top w:val="single" w:sz="4" w:space="0" w:color="auto"/>
              <w:left w:val="single" w:sz="4" w:space="0" w:color="auto"/>
              <w:bottom w:val="single" w:sz="4" w:space="0" w:color="auto"/>
              <w:right w:val="single" w:sz="4" w:space="0" w:color="auto"/>
            </w:tcBorders>
            <w:vAlign w:val="center"/>
          </w:tcPr>
          <w:p w14:paraId="4AB5734D" w14:textId="462402BB" w:rsidR="00B74BAC" w:rsidRPr="007959C4" w:rsidRDefault="00B74BAC" w:rsidP="00B74BAC">
            <w:pPr>
              <w:jc w:val="center"/>
              <w:rPr>
                <w:rFonts w:ascii="Verdana" w:hAnsi="Verdana"/>
                <w:sz w:val="18"/>
                <w:szCs w:val="18"/>
              </w:rPr>
            </w:pPr>
            <w:r>
              <w:rPr>
                <w:rFonts w:ascii="Verdana" w:hAnsi="Verdana"/>
                <w:sz w:val="18"/>
                <w:szCs w:val="18"/>
              </w:rPr>
              <w:sym w:font="Symbol" w:char="F0D6"/>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E1540EB" w14:textId="77777777" w:rsidR="00B74BAC" w:rsidRPr="007959C4" w:rsidRDefault="00B74BAC" w:rsidP="00B74BAC">
            <w:pPr>
              <w:jc w:val="center"/>
              <w:rPr>
                <w:rFonts w:ascii="Verdana" w:hAnsi="Verdana"/>
                <w:sz w:val="18"/>
                <w:szCs w:val="18"/>
              </w:rPr>
            </w:pPr>
          </w:p>
        </w:tc>
      </w:tr>
    </w:tbl>
    <w:p w14:paraId="17466CE0" w14:textId="74DE6387" w:rsidR="00CE6762" w:rsidRDefault="00CE6762"/>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992"/>
      </w:tblGrid>
      <w:tr w:rsidR="003E3C66" w:rsidRPr="00BA43D5" w14:paraId="0B39FB4A" w14:textId="77777777" w:rsidTr="00DD4CFE">
        <w:trPr>
          <w:trHeight w:val="465"/>
          <w:tblHeader/>
        </w:trPr>
        <w:tc>
          <w:tcPr>
            <w:tcW w:w="988" w:type="dxa"/>
            <w:tcBorders>
              <w:bottom w:val="single" w:sz="4" w:space="0" w:color="auto"/>
            </w:tcBorders>
            <w:shd w:val="clear" w:color="auto" w:fill="D9E2F3" w:themeFill="accent1" w:themeFillTint="33"/>
          </w:tcPr>
          <w:p w14:paraId="26A1AC4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Focus</w:t>
            </w:r>
          </w:p>
        </w:tc>
        <w:tc>
          <w:tcPr>
            <w:tcW w:w="992" w:type="dxa"/>
            <w:tcBorders>
              <w:bottom w:val="single" w:sz="4" w:space="0" w:color="auto"/>
            </w:tcBorders>
            <w:shd w:val="clear" w:color="auto" w:fill="D9E2F3" w:themeFill="accent1" w:themeFillTint="33"/>
          </w:tcPr>
          <w:p w14:paraId="235B8753"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3E8D5650"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4F351B32"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36128BA"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0164401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992" w:type="dxa"/>
            <w:tcBorders>
              <w:bottom w:val="single" w:sz="4" w:space="0" w:color="auto"/>
            </w:tcBorders>
            <w:shd w:val="clear" w:color="auto" w:fill="D9E2F3" w:themeFill="accent1" w:themeFillTint="33"/>
          </w:tcPr>
          <w:p w14:paraId="7DFA6D24"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136E4E" w14:paraId="18F4F607" w14:textId="246C0558"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5429F510" w14:textId="518CB5D8" w:rsidR="003E3C66" w:rsidRPr="00136E4E" w:rsidRDefault="003E3C66" w:rsidP="007C60B7">
            <w:pPr>
              <w:rPr>
                <w:rFonts w:ascii="Verdana" w:hAnsi="Verdana" w:cs="Calibri"/>
                <w:b/>
                <w:sz w:val="18"/>
                <w:szCs w:val="18"/>
              </w:rPr>
            </w:pPr>
            <w:r w:rsidRPr="00136E4E">
              <w:rPr>
                <w:rFonts w:ascii="Verdana" w:hAnsi="Verdana" w:cs="Calibri"/>
                <w:b/>
                <w:color w:val="FF0000"/>
                <w:sz w:val="18"/>
                <w:szCs w:val="18"/>
              </w:rPr>
              <w:t>Build</w:t>
            </w:r>
            <w:r>
              <w:rPr>
                <w:rFonts w:ascii="Verdana" w:hAnsi="Verdana" w:cs="Calibri"/>
                <w:b/>
                <w:color w:val="FF0000"/>
                <w:sz w:val="18"/>
                <w:szCs w:val="18"/>
              </w:rPr>
              <w:t>.</w:t>
            </w:r>
            <w:r w:rsidRPr="00136E4E">
              <w:rPr>
                <w:rFonts w:ascii="Verdana" w:hAnsi="Verdana" w:cs="Calibri"/>
                <w:b/>
                <w:color w:val="FF0000"/>
                <w:sz w:val="18"/>
                <w:szCs w:val="18"/>
              </w:rPr>
              <w:t xml:space="preserve"> and Site</w:t>
            </w:r>
          </w:p>
        </w:tc>
        <w:tc>
          <w:tcPr>
            <w:tcW w:w="992" w:type="dxa"/>
            <w:vMerge w:val="restart"/>
            <w:tcBorders>
              <w:top w:val="single" w:sz="4" w:space="0" w:color="auto"/>
              <w:left w:val="single" w:sz="4" w:space="0" w:color="auto"/>
              <w:right w:val="single" w:sz="4" w:space="0" w:color="auto"/>
            </w:tcBorders>
            <w:shd w:val="clear" w:color="auto" w:fill="FF0000"/>
          </w:tcPr>
          <w:p w14:paraId="122B7830" w14:textId="77777777" w:rsidR="003E3C66" w:rsidRPr="00136E4E"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F9698EB" w14:textId="348C01FA" w:rsidR="003E3C66" w:rsidRPr="007C60B7" w:rsidRDefault="003E3C66" w:rsidP="007C60B7">
            <w:pPr>
              <w:rPr>
                <w:rFonts w:ascii="Verdana" w:hAnsi="Verdana" w:cstheme="minorBidi"/>
                <w:sz w:val="18"/>
                <w:szCs w:val="18"/>
              </w:rPr>
            </w:pPr>
            <w:r w:rsidRPr="00136E4E">
              <w:rPr>
                <w:rFonts w:ascii="Verdana" w:hAnsi="Verdana" w:cstheme="minorBidi"/>
                <w:sz w:val="18"/>
                <w:szCs w:val="18"/>
              </w:rPr>
              <w:t>One-way traffic through external doors to avoid face to face passing to be clearly marked, consider use of markings.</w:t>
            </w:r>
          </w:p>
        </w:tc>
        <w:tc>
          <w:tcPr>
            <w:tcW w:w="1134" w:type="dxa"/>
            <w:tcBorders>
              <w:top w:val="single" w:sz="4" w:space="0" w:color="auto"/>
              <w:left w:val="single" w:sz="4" w:space="0" w:color="auto"/>
              <w:bottom w:val="single" w:sz="4" w:space="0" w:color="auto"/>
              <w:right w:val="single" w:sz="4" w:space="0" w:color="auto"/>
            </w:tcBorders>
            <w:vAlign w:val="center"/>
          </w:tcPr>
          <w:p w14:paraId="1F751E6E" w14:textId="0FB7B48D" w:rsidR="003E3C66" w:rsidRPr="00136E4E"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6B1D1822" w14:textId="51B09ABF" w:rsidR="003E3C66" w:rsidRPr="00136E4E" w:rsidRDefault="003E3C66" w:rsidP="007C60B7">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5633B6B4" w14:textId="22DE1360" w:rsidR="003E3C66" w:rsidRPr="00136E4E" w:rsidRDefault="003E3C66" w:rsidP="007C60B7">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5F15BE1C" w14:textId="77777777" w:rsidR="003E3C66" w:rsidRPr="00136E4E" w:rsidRDefault="003E3C66" w:rsidP="007C60B7">
            <w:pPr>
              <w:jc w:val="center"/>
              <w:rPr>
                <w:rFonts w:ascii="Verdana" w:hAnsi="Verdana"/>
                <w:sz w:val="18"/>
                <w:szCs w:val="18"/>
              </w:rPr>
            </w:pPr>
          </w:p>
        </w:tc>
      </w:tr>
      <w:tr w:rsidR="003E3C66" w:rsidRPr="00136E4E" w14:paraId="70A50AD1" w14:textId="602B1A6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988" w:type="dxa"/>
            <w:vMerge/>
            <w:tcBorders>
              <w:left w:val="single" w:sz="4" w:space="0" w:color="auto"/>
              <w:right w:val="single" w:sz="4" w:space="0" w:color="auto"/>
            </w:tcBorders>
          </w:tcPr>
          <w:p w14:paraId="32C3768E" w14:textId="77777777" w:rsidR="003E3C66" w:rsidRPr="00136E4E" w:rsidRDefault="003E3C66" w:rsidP="007C60B7">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4803B9CD" w14:textId="77777777" w:rsidR="003E3C66" w:rsidRPr="00136E4E"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9162041" w14:textId="0D8C457A" w:rsidR="003E3C66" w:rsidRPr="00136E4E" w:rsidRDefault="003E3C66" w:rsidP="007C60B7">
            <w:pPr>
              <w:rPr>
                <w:rFonts w:ascii="Verdana" w:hAnsi="Verdana"/>
                <w:sz w:val="18"/>
                <w:szCs w:val="18"/>
              </w:rPr>
            </w:pPr>
            <w:r w:rsidRPr="00136E4E">
              <w:rPr>
                <w:rFonts w:ascii="Verdana" w:hAnsi="Verdana"/>
                <w:sz w:val="18"/>
                <w:szCs w:val="18"/>
              </w:rPr>
              <w:t xml:space="preserve">Mark out </w:t>
            </w:r>
            <w:r>
              <w:rPr>
                <w:rFonts w:ascii="Verdana" w:hAnsi="Verdana"/>
                <w:sz w:val="18"/>
                <w:szCs w:val="18"/>
              </w:rPr>
              <w:t>Foyer</w:t>
            </w:r>
            <w:r w:rsidRPr="00136E4E">
              <w:rPr>
                <w:rFonts w:ascii="Verdana" w:hAnsi="Verdana"/>
                <w:sz w:val="18"/>
                <w:szCs w:val="18"/>
              </w:rPr>
              <w:t xml:space="preserve"> (</w:t>
            </w:r>
            <w:r>
              <w:rPr>
                <w:rFonts w:ascii="Verdana" w:hAnsi="Verdana"/>
                <w:sz w:val="18"/>
                <w:szCs w:val="18"/>
              </w:rPr>
              <w:t>2</w:t>
            </w:r>
            <w:r w:rsidRPr="00136E4E">
              <w:rPr>
                <w:rFonts w:ascii="Verdana" w:hAnsi="Verdana"/>
                <w:sz w:val="18"/>
                <w:szCs w:val="18"/>
              </w:rPr>
              <w:t xml:space="preserve"> pe</w:t>
            </w:r>
            <w:r>
              <w:rPr>
                <w:rFonts w:ascii="Verdana" w:hAnsi="Verdana"/>
                <w:sz w:val="18"/>
                <w:szCs w:val="18"/>
              </w:rPr>
              <w:t>ople</w:t>
            </w:r>
            <w:r w:rsidRPr="00136E4E">
              <w:rPr>
                <w:rFonts w:ascii="Verdana" w:hAnsi="Verdana"/>
                <w:sz w:val="18"/>
                <w:szCs w:val="18"/>
              </w:rPr>
              <w:t xml:space="preserve"> at a time)</w:t>
            </w:r>
          </w:p>
        </w:tc>
        <w:tc>
          <w:tcPr>
            <w:tcW w:w="1134" w:type="dxa"/>
            <w:tcBorders>
              <w:top w:val="single" w:sz="4" w:space="0" w:color="auto"/>
              <w:left w:val="single" w:sz="4" w:space="0" w:color="auto"/>
              <w:bottom w:val="single" w:sz="4" w:space="0" w:color="auto"/>
              <w:right w:val="single" w:sz="4" w:space="0" w:color="auto"/>
            </w:tcBorders>
            <w:vAlign w:val="center"/>
          </w:tcPr>
          <w:p w14:paraId="20E0410C" w14:textId="3154E531" w:rsidR="003E3C66" w:rsidRPr="00136E4E" w:rsidRDefault="003E3C66" w:rsidP="007C60B7">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562C1E42" w14:textId="20E96411" w:rsidR="003E3C66" w:rsidRPr="00136E4E" w:rsidRDefault="003E3C66" w:rsidP="007C60B7">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7591ACF4" w14:textId="3C9A0272" w:rsidR="003E3C66" w:rsidRPr="00136E4E" w:rsidRDefault="003E3C66" w:rsidP="007C60B7">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70A0C046" w14:textId="77777777" w:rsidR="003E3C66" w:rsidRPr="00136E4E" w:rsidRDefault="003E3C66" w:rsidP="007C60B7">
            <w:pPr>
              <w:jc w:val="center"/>
              <w:rPr>
                <w:rFonts w:ascii="Verdana" w:hAnsi="Verdana"/>
                <w:sz w:val="18"/>
                <w:szCs w:val="18"/>
              </w:rPr>
            </w:pPr>
          </w:p>
        </w:tc>
      </w:tr>
      <w:tr w:rsidR="003E3C66" w:rsidRPr="00136E4E" w14:paraId="50E47E54" w14:textId="61FD3BFB"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88F2DD5" w14:textId="77777777" w:rsidR="003E3C66" w:rsidRPr="00136E4E"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4678ABC" w14:textId="77777777" w:rsidR="003E3C66" w:rsidRPr="00136E4E"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A2116BB" w14:textId="34B09CCB" w:rsidR="003E3C66" w:rsidRPr="00136E4E" w:rsidRDefault="003E3C66" w:rsidP="007C60B7">
            <w:pPr>
              <w:rPr>
                <w:rFonts w:ascii="Verdana" w:hAnsi="Verdana" w:cstheme="minorBidi"/>
                <w:sz w:val="18"/>
                <w:szCs w:val="18"/>
              </w:rPr>
            </w:pPr>
            <w:r w:rsidRPr="00136E4E">
              <w:rPr>
                <w:rFonts w:ascii="Verdana" w:hAnsi="Verdana" w:cstheme="minorBidi"/>
                <w:sz w:val="18"/>
                <w:szCs w:val="18"/>
              </w:rPr>
              <w:t>Where possible, prop open doors to reduce the need for touch (fire protection measures must be adhered to).</w:t>
            </w:r>
          </w:p>
        </w:tc>
        <w:tc>
          <w:tcPr>
            <w:tcW w:w="1134" w:type="dxa"/>
            <w:tcBorders>
              <w:top w:val="single" w:sz="4" w:space="0" w:color="auto"/>
              <w:left w:val="single" w:sz="4" w:space="0" w:color="auto"/>
              <w:bottom w:val="single" w:sz="4" w:space="0" w:color="auto"/>
              <w:right w:val="single" w:sz="4" w:space="0" w:color="auto"/>
            </w:tcBorders>
            <w:vAlign w:val="center"/>
          </w:tcPr>
          <w:p w14:paraId="0271D47C" w14:textId="3DFC069A" w:rsidR="003E3C66" w:rsidRPr="00136E4E" w:rsidRDefault="003E3C66" w:rsidP="007C60B7">
            <w:pPr>
              <w:jc w:val="center"/>
              <w:rPr>
                <w:rFonts w:ascii="Verdana" w:hAnsi="Verdana"/>
                <w:sz w:val="18"/>
                <w:szCs w:val="18"/>
              </w:rPr>
            </w:pPr>
            <w:r>
              <w:rPr>
                <w:rFonts w:ascii="Verdana" w:hAnsi="Verdana"/>
                <w:sz w:val="18"/>
                <w:szCs w:val="18"/>
              </w:rPr>
              <w:t>Staff</w:t>
            </w:r>
          </w:p>
        </w:tc>
        <w:tc>
          <w:tcPr>
            <w:tcW w:w="1418" w:type="dxa"/>
            <w:tcBorders>
              <w:top w:val="single" w:sz="4" w:space="0" w:color="auto"/>
              <w:left w:val="single" w:sz="4" w:space="0" w:color="auto"/>
              <w:bottom w:val="single" w:sz="4" w:space="0" w:color="auto"/>
              <w:right w:val="single" w:sz="4" w:space="0" w:color="auto"/>
            </w:tcBorders>
            <w:vAlign w:val="center"/>
          </w:tcPr>
          <w:p w14:paraId="63F156A3" w14:textId="01163D97" w:rsidR="003E3C66" w:rsidRPr="00136E4E" w:rsidRDefault="003E3C66" w:rsidP="007C60B7">
            <w:pPr>
              <w:jc w:val="center"/>
              <w:rPr>
                <w:rFonts w:ascii="Verdana" w:hAnsi="Verdana"/>
                <w:sz w:val="18"/>
                <w:szCs w:val="18"/>
              </w:rPr>
            </w:pPr>
            <w:r>
              <w:rPr>
                <w:rFonts w:ascii="Verdana" w:hAnsi="Verdana"/>
                <w:sz w:val="18"/>
                <w:szCs w:val="18"/>
              </w:rPr>
              <w:t>w.b. 01/06</w:t>
            </w:r>
          </w:p>
        </w:tc>
        <w:tc>
          <w:tcPr>
            <w:tcW w:w="850" w:type="dxa"/>
            <w:tcBorders>
              <w:top w:val="single" w:sz="4" w:space="0" w:color="auto"/>
              <w:left w:val="single" w:sz="4" w:space="0" w:color="auto"/>
              <w:bottom w:val="single" w:sz="4" w:space="0" w:color="auto"/>
              <w:right w:val="single" w:sz="4" w:space="0" w:color="auto"/>
            </w:tcBorders>
            <w:vAlign w:val="center"/>
          </w:tcPr>
          <w:p w14:paraId="3C9590E5" w14:textId="7B5CAE92" w:rsidR="003E3C66" w:rsidRPr="00136E4E" w:rsidRDefault="003E3C66" w:rsidP="007C60B7">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4AF30471" w14:textId="77777777" w:rsidR="003E3C66" w:rsidRPr="00136E4E" w:rsidRDefault="003E3C66" w:rsidP="007C60B7">
            <w:pPr>
              <w:jc w:val="center"/>
              <w:rPr>
                <w:rFonts w:ascii="Verdana" w:hAnsi="Verdana"/>
                <w:sz w:val="18"/>
                <w:szCs w:val="18"/>
              </w:rPr>
            </w:pPr>
          </w:p>
        </w:tc>
      </w:tr>
      <w:tr w:rsidR="003E3C66" w:rsidRPr="00136E4E" w14:paraId="2B4A85DB" w14:textId="67FE5158"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88" w:type="dxa"/>
            <w:vMerge/>
            <w:tcBorders>
              <w:left w:val="single" w:sz="4" w:space="0" w:color="auto"/>
              <w:right w:val="single" w:sz="4" w:space="0" w:color="auto"/>
            </w:tcBorders>
          </w:tcPr>
          <w:p w14:paraId="1C6599B4" w14:textId="77777777" w:rsidR="003E3C66" w:rsidRPr="00136E4E" w:rsidRDefault="003E3C66" w:rsidP="007C60B7">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2952F7AF" w14:textId="77777777" w:rsidR="003E3C66" w:rsidRPr="00136E4E" w:rsidRDefault="003E3C66" w:rsidP="007C60B7">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4158E13" w14:textId="4D4579BC" w:rsidR="003E3C66" w:rsidRPr="00136E4E" w:rsidRDefault="003E3C66" w:rsidP="007C60B7">
            <w:pPr>
              <w:rPr>
                <w:rFonts w:ascii="Verdana" w:hAnsi="Verdana" w:cstheme="minorBidi"/>
                <w:sz w:val="18"/>
                <w:szCs w:val="18"/>
              </w:rPr>
            </w:pPr>
            <w:r w:rsidRPr="00136E4E">
              <w:rPr>
                <w:rFonts w:ascii="Verdana" w:hAnsi="Verdana" w:cstheme="minorBidi"/>
                <w:sz w:val="18"/>
                <w:szCs w:val="18"/>
              </w:rPr>
              <w:t>Increase cleaning of handles and touch plates.</w:t>
            </w:r>
          </w:p>
        </w:tc>
        <w:tc>
          <w:tcPr>
            <w:tcW w:w="1134" w:type="dxa"/>
            <w:tcBorders>
              <w:top w:val="single" w:sz="4" w:space="0" w:color="auto"/>
              <w:left w:val="single" w:sz="4" w:space="0" w:color="auto"/>
              <w:bottom w:val="single" w:sz="4" w:space="0" w:color="auto"/>
              <w:right w:val="single" w:sz="4" w:space="0" w:color="auto"/>
            </w:tcBorders>
            <w:vAlign w:val="center"/>
          </w:tcPr>
          <w:p w14:paraId="59F84AB0" w14:textId="55F124C5" w:rsidR="003E3C66" w:rsidRPr="00136E4E" w:rsidRDefault="003E3C66" w:rsidP="007C60B7">
            <w:pPr>
              <w:jc w:val="center"/>
              <w:rPr>
                <w:rFonts w:ascii="Verdana" w:hAnsi="Verdana"/>
                <w:sz w:val="18"/>
                <w:szCs w:val="18"/>
              </w:rPr>
            </w:pPr>
            <w:r w:rsidRPr="00136E4E">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25563ACC" w14:textId="36F000F2" w:rsidR="003E3C66" w:rsidRPr="00136E4E" w:rsidRDefault="003E3C66" w:rsidP="007C60B7">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781A7D6C" w14:textId="2DA20B1B" w:rsidR="003E3C66" w:rsidRPr="00136E4E" w:rsidRDefault="003E3C66" w:rsidP="007C60B7">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22838532" w14:textId="77777777" w:rsidR="003E3C66" w:rsidRPr="00136E4E" w:rsidRDefault="003E3C66" w:rsidP="007C60B7">
            <w:pPr>
              <w:jc w:val="center"/>
              <w:rPr>
                <w:rFonts w:ascii="Verdana" w:hAnsi="Verdana"/>
                <w:sz w:val="18"/>
                <w:szCs w:val="18"/>
              </w:rPr>
            </w:pPr>
          </w:p>
        </w:tc>
      </w:tr>
      <w:tr w:rsidR="00B74BAC" w:rsidRPr="00136E4E" w14:paraId="5B4ACA05" w14:textId="2A999C0B" w:rsidTr="00545183">
        <w:trPr>
          <w:trHeight w:val="463"/>
        </w:trPr>
        <w:tc>
          <w:tcPr>
            <w:tcW w:w="988" w:type="dxa"/>
            <w:vMerge/>
            <w:tcBorders>
              <w:left w:val="single" w:sz="4" w:space="0" w:color="auto"/>
              <w:right w:val="single" w:sz="4" w:space="0" w:color="auto"/>
            </w:tcBorders>
          </w:tcPr>
          <w:p w14:paraId="64FDF281" w14:textId="77777777" w:rsidR="00B74BAC" w:rsidRPr="00136E4E" w:rsidRDefault="00B74BAC" w:rsidP="00B74BAC">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0888B37"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16626D65" w14:textId="2CA40CEF" w:rsidR="00B74BAC" w:rsidRPr="00136E4E" w:rsidRDefault="00B74BAC" w:rsidP="00B74BAC">
            <w:pPr>
              <w:rPr>
                <w:rFonts w:ascii="Verdana" w:hAnsi="Verdana" w:cstheme="minorBidi"/>
                <w:sz w:val="18"/>
                <w:szCs w:val="18"/>
              </w:rPr>
            </w:pPr>
            <w:r>
              <w:rPr>
                <w:rFonts w:ascii="Verdana" w:hAnsi="Verdana" w:cstheme="minorBidi"/>
                <w:sz w:val="18"/>
                <w:szCs w:val="18"/>
              </w:rPr>
              <w:t>Review</w:t>
            </w:r>
            <w:r w:rsidRPr="00136E4E">
              <w:rPr>
                <w:rFonts w:ascii="Verdana" w:hAnsi="Verdana" w:cstheme="minorBidi"/>
                <w:sz w:val="18"/>
                <w:szCs w:val="18"/>
              </w:rPr>
              <w:t xml:space="preserve"> school arrival arrangement to reduce congestion</w:t>
            </w:r>
            <w:r>
              <w:rPr>
                <w:rFonts w:ascii="Verdana" w:hAnsi="Verdana" w:cstheme="minorBidi"/>
                <w:sz w:val="18"/>
                <w:szCs w:val="18"/>
              </w:rPr>
              <w:t xml:space="preserve"> and update parents</w:t>
            </w:r>
          </w:p>
        </w:tc>
        <w:tc>
          <w:tcPr>
            <w:tcW w:w="1134" w:type="dxa"/>
            <w:tcBorders>
              <w:top w:val="single" w:sz="4" w:space="0" w:color="auto"/>
              <w:left w:val="single" w:sz="4" w:space="0" w:color="auto"/>
              <w:bottom w:val="single" w:sz="4" w:space="0" w:color="auto"/>
              <w:right w:val="single" w:sz="4" w:space="0" w:color="auto"/>
            </w:tcBorders>
            <w:vAlign w:val="center"/>
          </w:tcPr>
          <w:p w14:paraId="590B7EE7" w14:textId="0FEA1231" w:rsidR="00B74BAC" w:rsidRPr="00136E4E" w:rsidRDefault="00B74BAC" w:rsidP="00B74BAC">
            <w:pPr>
              <w:jc w:val="center"/>
              <w:rPr>
                <w:rFonts w:ascii="Verdana" w:hAnsi="Verdana"/>
                <w:sz w:val="18"/>
                <w:szCs w:val="18"/>
              </w:rPr>
            </w:pPr>
            <w:r w:rsidRPr="00136E4E">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29103B23" w14:textId="542EC744" w:rsidR="00B74BAC" w:rsidRPr="00136E4E" w:rsidRDefault="00B74BAC" w:rsidP="00B74BAC">
            <w:pPr>
              <w:jc w:val="center"/>
              <w:rPr>
                <w:rFonts w:ascii="Verdana" w:hAnsi="Verdana"/>
                <w:sz w:val="18"/>
                <w:szCs w:val="18"/>
              </w:rPr>
            </w:pPr>
            <w:r>
              <w:rPr>
                <w:rFonts w:ascii="Verdana" w:hAnsi="Verdana"/>
                <w:sz w:val="18"/>
                <w:szCs w:val="18"/>
              </w:rPr>
              <w:t>01.09</w:t>
            </w:r>
          </w:p>
        </w:tc>
        <w:tc>
          <w:tcPr>
            <w:tcW w:w="850" w:type="dxa"/>
            <w:tcBorders>
              <w:top w:val="single" w:sz="4" w:space="0" w:color="auto"/>
              <w:left w:val="single" w:sz="4" w:space="0" w:color="auto"/>
              <w:bottom w:val="single" w:sz="4" w:space="0" w:color="auto"/>
              <w:right w:val="single" w:sz="4" w:space="0" w:color="auto"/>
            </w:tcBorders>
            <w:vAlign w:val="center"/>
          </w:tcPr>
          <w:p w14:paraId="6EB971AC" w14:textId="4D2BE843"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62041368" w14:textId="77777777" w:rsidR="00B74BAC" w:rsidRPr="00136E4E" w:rsidRDefault="00B74BAC" w:rsidP="00B74BAC">
            <w:pPr>
              <w:jc w:val="center"/>
              <w:rPr>
                <w:rFonts w:ascii="Verdana" w:hAnsi="Verdana"/>
                <w:sz w:val="18"/>
                <w:szCs w:val="18"/>
              </w:rPr>
            </w:pPr>
          </w:p>
        </w:tc>
      </w:tr>
      <w:tr w:rsidR="00B74BAC" w:rsidRPr="00136E4E" w14:paraId="6B61F339"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52639EF1" w14:textId="77777777" w:rsidR="00B74BAC" w:rsidRPr="00136E4E" w:rsidRDefault="00B74BAC" w:rsidP="00B74BAC">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52D559DE"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27BCAFD2" w14:textId="77777777" w:rsidR="00B74BAC" w:rsidRPr="001C2E3D" w:rsidRDefault="00B74BAC" w:rsidP="00B74BAC">
            <w:pPr>
              <w:rPr>
                <w:rFonts w:ascii="Verdana" w:hAnsi="Verdana"/>
                <w:sz w:val="18"/>
                <w:szCs w:val="18"/>
              </w:rPr>
            </w:pPr>
            <w:r w:rsidRPr="001C2E3D">
              <w:rPr>
                <w:rFonts w:ascii="Verdana" w:hAnsi="Verdana"/>
                <w:sz w:val="18"/>
                <w:szCs w:val="18"/>
              </w:rPr>
              <w:t>School has not closed to staff throughout the period</w:t>
            </w:r>
          </w:p>
          <w:p w14:paraId="0CB1C42A" w14:textId="77777777" w:rsidR="00B74BAC" w:rsidRPr="001C2E3D" w:rsidRDefault="00B74BAC" w:rsidP="00B74BAC">
            <w:pPr>
              <w:rPr>
                <w:rFonts w:ascii="Verdana" w:hAnsi="Verdana"/>
                <w:sz w:val="18"/>
                <w:szCs w:val="18"/>
              </w:rPr>
            </w:pPr>
            <w:r w:rsidRPr="001C2E3D">
              <w:rPr>
                <w:rFonts w:ascii="Verdana" w:hAnsi="Verdana"/>
                <w:sz w:val="18"/>
                <w:szCs w:val="18"/>
              </w:rPr>
              <w:t>Daily and weekly checks have been maintained</w:t>
            </w:r>
          </w:p>
          <w:p w14:paraId="47FC4387" w14:textId="1ABF2D91" w:rsidR="00B74BAC" w:rsidRPr="001C2E3D" w:rsidRDefault="00B74BAC" w:rsidP="00B74BAC">
            <w:pPr>
              <w:rPr>
                <w:rFonts w:ascii="Verdana" w:hAnsi="Verdana" w:cstheme="minorBidi"/>
                <w:sz w:val="18"/>
                <w:szCs w:val="18"/>
              </w:rPr>
            </w:pPr>
            <w:r w:rsidRPr="001C2E3D">
              <w:rPr>
                <w:rFonts w:ascii="Verdana" w:hAnsi="Verdana"/>
                <w:sz w:val="18"/>
                <w:szCs w:val="18"/>
              </w:rPr>
              <w:t>Critical systems have been maintained</w:t>
            </w:r>
          </w:p>
        </w:tc>
        <w:tc>
          <w:tcPr>
            <w:tcW w:w="1134" w:type="dxa"/>
            <w:tcBorders>
              <w:top w:val="single" w:sz="4" w:space="0" w:color="auto"/>
              <w:left w:val="single" w:sz="4" w:space="0" w:color="auto"/>
              <w:bottom w:val="single" w:sz="4" w:space="0" w:color="auto"/>
              <w:right w:val="single" w:sz="4" w:space="0" w:color="auto"/>
            </w:tcBorders>
            <w:vAlign w:val="center"/>
          </w:tcPr>
          <w:p w14:paraId="33B77506" w14:textId="44DB2004" w:rsidR="00B74BAC" w:rsidRPr="00136E4E" w:rsidRDefault="00B74BAC" w:rsidP="00B74BAC">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20113EFF" w14:textId="3911BE8C" w:rsidR="00B74BAC" w:rsidRDefault="00B74BAC" w:rsidP="00B74BAC">
            <w:pPr>
              <w:jc w:val="center"/>
              <w:rPr>
                <w:rFonts w:ascii="Verdana" w:hAnsi="Verdana"/>
                <w:sz w:val="18"/>
                <w:szCs w:val="18"/>
              </w:rPr>
            </w:pPr>
            <w:r>
              <w:rPr>
                <w:rFonts w:ascii="Verdana" w:hAnsi="Verdana"/>
                <w:sz w:val="18"/>
                <w:szCs w:val="18"/>
              </w:rPr>
              <w:t>Check with KW by 01.08</w:t>
            </w:r>
          </w:p>
        </w:tc>
        <w:tc>
          <w:tcPr>
            <w:tcW w:w="850" w:type="dxa"/>
            <w:tcBorders>
              <w:top w:val="single" w:sz="4" w:space="0" w:color="auto"/>
              <w:left w:val="single" w:sz="4" w:space="0" w:color="auto"/>
              <w:bottom w:val="single" w:sz="4" w:space="0" w:color="auto"/>
              <w:right w:val="single" w:sz="4" w:space="0" w:color="auto"/>
            </w:tcBorders>
            <w:vAlign w:val="center"/>
          </w:tcPr>
          <w:p w14:paraId="50AA91FB" w14:textId="19F77024"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3AAF1FC1" w14:textId="77777777" w:rsidR="00B74BAC" w:rsidRPr="00136E4E" w:rsidRDefault="00B74BAC" w:rsidP="00B74BAC">
            <w:pPr>
              <w:jc w:val="center"/>
              <w:rPr>
                <w:rFonts w:ascii="Verdana" w:hAnsi="Verdana"/>
                <w:sz w:val="18"/>
                <w:szCs w:val="18"/>
              </w:rPr>
            </w:pPr>
          </w:p>
        </w:tc>
      </w:tr>
      <w:tr w:rsidR="00B74BAC" w:rsidRPr="00136E4E" w14:paraId="1B62C98C" w14:textId="51696C93" w:rsidTr="00545183">
        <w:trPr>
          <w:trHeight w:val="463"/>
        </w:trPr>
        <w:tc>
          <w:tcPr>
            <w:tcW w:w="988" w:type="dxa"/>
            <w:vMerge/>
            <w:tcBorders>
              <w:left w:val="single" w:sz="4" w:space="0" w:color="auto"/>
              <w:right w:val="single" w:sz="4" w:space="0" w:color="auto"/>
            </w:tcBorders>
          </w:tcPr>
          <w:p w14:paraId="6FBCDCB7" w14:textId="77777777" w:rsidR="00B74BAC" w:rsidRPr="00136E4E" w:rsidRDefault="00B74BAC" w:rsidP="00B74BAC">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413951CA"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3C5D38D" w14:textId="5718C253" w:rsidR="00B74BAC" w:rsidRPr="00136E4E" w:rsidRDefault="00B74BAC" w:rsidP="00B74BAC">
            <w:pPr>
              <w:rPr>
                <w:rFonts w:ascii="Verdana" w:hAnsi="Verdana" w:cstheme="minorBidi"/>
                <w:sz w:val="18"/>
                <w:szCs w:val="18"/>
              </w:rPr>
            </w:pPr>
            <w:r w:rsidRPr="00136E4E">
              <w:rPr>
                <w:rFonts w:ascii="Verdana" w:hAnsi="Verdana" w:cstheme="minorBidi"/>
                <w:sz w:val="18"/>
                <w:szCs w:val="18"/>
              </w:rPr>
              <w:t>Provide relevant guidance to parents on drop off and pick up arrangements</w:t>
            </w:r>
            <w:r>
              <w:rPr>
                <w:rFonts w:ascii="Verdana" w:hAnsi="Verdana" w:cstheme="minorBidi"/>
                <w:sz w:val="18"/>
                <w:szCs w:val="18"/>
              </w:rPr>
              <w:t>, and allocate drop off and collection times.</w:t>
            </w:r>
            <w:r w:rsidR="008642B1">
              <w:rPr>
                <w:rFonts w:ascii="Verdana" w:hAnsi="Verdana" w:cstheme="minorBidi"/>
                <w:sz w:val="18"/>
                <w:szCs w:val="18"/>
              </w:rPr>
              <w:t xml:space="preserve"> Updated </w:t>
            </w:r>
          </w:p>
        </w:tc>
        <w:tc>
          <w:tcPr>
            <w:tcW w:w="1134" w:type="dxa"/>
            <w:tcBorders>
              <w:top w:val="single" w:sz="4" w:space="0" w:color="auto"/>
              <w:left w:val="single" w:sz="4" w:space="0" w:color="auto"/>
              <w:bottom w:val="single" w:sz="4" w:space="0" w:color="auto"/>
              <w:right w:val="single" w:sz="4" w:space="0" w:color="auto"/>
            </w:tcBorders>
            <w:vAlign w:val="center"/>
          </w:tcPr>
          <w:p w14:paraId="17519D7E" w14:textId="096460D9" w:rsidR="00B74BAC" w:rsidRPr="00136E4E" w:rsidRDefault="00B74BAC" w:rsidP="00B74BAC">
            <w:pPr>
              <w:jc w:val="center"/>
              <w:rPr>
                <w:rFonts w:ascii="Verdana" w:hAnsi="Verdana"/>
                <w:sz w:val="18"/>
                <w:szCs w:val="18"/>
              </w:rPr>
            </w:pPr>
            <w:r w:rsidRPr="00136E4E">
              <w:rPr>
                <w:rFonts w:ascii="Verdana" w:hAnsi="Verdana"/>
                <w:sz w:val="18"/>
                <w:szCs w:val="18"/>
              </w:rPr>
              <w:t>SLT</w:t>
            </w:r>
          </w:p>
        </w:tc>
        <w:tc>
          <w:tcPr>
            <w:tcW w:w="1418" w:type="dxa"/>
            <w:tcBorders>
              <w:top w:val="single" w:sz="4" w:space="0" w:color="auto"/>
              <w:left w:val="single" w:sz="4" w:space="0" w:color="auto"/>
              <w:bottom w:val="single" w:sz="4" w:space="0" w:color="auto"/>
              <w:right w:val="single" w:sz="4" w:space="0" w:color="auto"/>
            </w:tcBorders>
            <w:vAlign w:val="center"/>
          </w:tcPr>
          <w:p w14:paraId="3113B960" w14:textId="2F57E83B" w:rsidR="00B74BAC" w:rsidRPr="00136E4E" w:rsidRDefault="008642B1" w:rsidP="00B74BAC">
            <w:pPr>
              <w:jc w:val="center"/>
              <w:rPr>
                <w:rFonts w:ascii="Verdana" w:hAnsi="Verdana"/>
                <w:sz w:val="18"/>
                <w:szCs w:val="18"/>
              </w:rPr>
            </w:pPr>
            <w:r>
              <w:rPr>
                <w:rFonts w:ascii="Verdana" w:hAnsi="Verdana"/>
                <w:sz w:val="18"/>
                <w:szCs w:val="18"/>
              </w:rPr>
              <w:t>2</w:t>
            </w:r>
            <w:r w:rsidR="00B74BAC">
              <w:rPr>
                <w:rFonts w:ascii="Verdana" w:hAnsi="Verdana"/>
                <w:sz w:val="18"/>
                <w:szCs w:val="18"/>
              </w:rPr>
              <w:t>1.09</w:t>
            </w:r>
          </w:p>
        </w:tc>
        <w:tc>
          <w:tcPr>
            <w:tcW w:w="850" w:type="dxa"/>
            <w:tcBorders>
              <w:top w:val="single" w:sz="4" w:space="0" w:color="auto"/>
              <w:left w:val="single" w:sz="4" w:space="0" w:color="auto"/>
              <w:bottom w:val="single" w:sz="4" w:space="0" w:color="auto"/>
              <w:right w:val="single" w:sz="4" w:space="0" w:color="auto"/>
            </w:tcBorders>
            <w:vAlign w:val="center"/>
          </w:tcPr>
          <w:p w14:paraId="5CBB601B" w14:textId="08A08C96"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54771D8A" w14:textId="77777777" w:rsidR="00B74BAC" w:rsidRPr="00136E4E" w:rsidRDefault="00B74BAC" w:rsidP="00B74BAC">
            <w:pPr>
              <w:jc w:val="center"/>
              <w:rPr>
                <w:rFonts w:ascii="Verdana" w:hAnsi="Verdana"/>
                <w:sz w:val="18"/>
                <w:szCs w:val="18"/>
              </w:rPr>
            </w:pPr>
          </w:p>
        </w:tc>
      </w:tr>
      <w:tr w:rsidR="00B74BAC" w:rsidRPr="00136E4E" w14:paraId="34B382B4"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40FD9C9C" w14:textId="77777777" w:rsidR="00B74BAC" w:rsidRPr="00136E4E" w:rsidRDefault="00B74BAC" w:rsidP="00B74BAC">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5C6DEDB4"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071F63B" w14:textId="5DB9A398" w:rsidR="00B74BAC" w:rsidRPr="001C2E3D" w:rsidRDefault="00B74BAC" w:rsidP="00B74BAC">
            <w:pPr>
              <w:rPr>
                <w:rFonts w:ascii="Verdana" w:hAnsi="Verdana" w:cstheme="minorBidi"/>
                <w:sz w:val="18"/>
                <w:szCs w:val="18"/>
              </w:rPr>
            </w:pPr>
            <w:r w:rsidRPr="001C2E3D">
              <w:rPr>
                <w:rFonts w:ascii="Verdana" w:hAnsi="Verdana"/>
                <w:sz w:val="18"/>
                <w:szCs w:val="18"/>
              </w:rPr>
              <w:t xml:space="preserve">Movement of </w:t>
            </w:r>
            <w:r>
              <w:rPr>
                <w:rFonts w:ascii="Verdana" w:hAnsi="Verdana"/>
                <w:sz w:val="18"/>
                <w:szCs w:val="18"/>
              </w:rPr>
              <w:t>children</w:t>
            </w:r>
            <w:r w:rsidRPr="001C2E3D">
              <w:rPr>
                <w:rFonts w:ascii="Verdana" w:hAnsi="Verdana"/>
                <w:sz w:val="18"/>
                <w:szCs w:val="18"/>
              </w:rPr>
              <w:t xml:space="preserve"> around school is minimised as much as possible, with pupils staying in classrooms and staff moving round</w:t>
            </w:r>
          </w:p>
        </w:tc>
        <w:tc>
          <w:tcPr>
            <w:tcW w:w="1134" w:type="dxa"/>
            <w:tcBorders>
              <w:top w:val="single" w:sz="4" w:space="0" w:color="auto"/>
              <w:left w:val="single" w:sz="4" w:space="0" w:color="auto"/>
              <w:bottom w:val="single" w:sz="4" w:space="0" w:color="auto"/>
              <w:right w:val="single" w:sz="4" w:space="0" w:color="auto"/>
            </w:tcBorders>
            <w:vAlign w:val="center"/>
          </w:tcPr>
          <w:p w14:paraId="5F0027A0" w14:textId="1B2CD30A" w:rsidR="00B74BAC" w:rsidRPr="00136E4E" w:rsidRDefault="00B74BAC" w:rsidP="00B74BAC">
            <w:pPr>
              <w:jc w:val="center"/>
              <w:rPr>
                <w:rFonts w:ascii="Verdana" w:hAnsi="Verdana"/>
                <w:sz w:val="18"/>
                <w:szCs w:val="18"/>
              </w:rPr>
            </w:pPr>
            <w:r>
              <w:rPr>
                <w:rFonts w:ascii="Verdana" w:hAnsi="Verdana"/>
                <w:sz w:val="18"/>
                <w:szCs w:val="18"/>
              </w:rPr>
              <w:t>All staff</w:t>
            </w:r>
          </w:p>
        </w:tc>
        <w:tc>
          <w:tcPr>
            <w:tcW w:w="1418" w:type="dxa"/>
            <w:tcBorders>
              <w:top w:val="single" w:sz="4" w:space="0" w:color="auto"/>
              <w:left w:val="single" w:sz="4" w:space="0" w:color="auto"/>
              <w:bottom w:val="single" w:sz="4" w:space="0" w:color="auto"/>
              <w:right w:val="single" w:sz="4" w:space="0" w:color="auto"/>
            </w:tcBorders>
            <w:vAlign w:val="center"/>
          </w:tcPr>
          <w:p w14:paraId="23FD0675" w14:textId="58DFED90" w:rsidR="00B74BAC" w:rsidRDefault="00B74BAC" w:rsidP="00B74BA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3CED8E78" w14:textId="414740BE"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007F74E1" w14:textId="77777777" w:rsidR="00B74BAC" w:rsidRPr="00136E4E" w:rsidRDefault="00B74BAC" w:rsidP="00B74BAC">
            <w:pPr>
              <w:jc w:val="center"/>
              <w:rPr>
                <w:rFonts w:ascii="Verdana" w:hAnsi="Verdana"/>
                <w:sz w:val="18"/>
                <w:szCs w:val="18"/>
              </w:rPr>
            </w:pPr>
          </w:p>
        </w:tc>
      </w:tr>
      <w:tr w:rsidR="00B74BAC" w:rsidRPr="00136E4E" w14:paraId="29677F2A" w14:textId="78B524AD" w:rsidTr="00DD4CFE">
        <w:trPr>
          <w:trHeight w:val="463"/>
        </w:trPr>
        <w:tc>
          <w:tcPr>
            <w:tcW w:w="988" w:type="dxa"/>
            <w:vMerge w:val="restart"/>
            <w:tcBorders>
              <w:top w:val="single" w:sz="4" w:space="0" w:color="auto"/>
              <w:left w:val="single" w:sz="4" w:space="0" w:color="auto"/>
              <w:right w:val="single" w:sz="4" w:space="0" w:color="auto"/>
            </w:tcBorders>
          </w:tcPr>
          <w:p w14:paraId="35FB4124" w14:textId="61BE89E3" w:rsidR="00B74BAC" w:rsidRPr="00136E4E" w:rsidRDefault="00B74BAC" w:rsidP="00B74BAC">
            <w:pPr>
              <w:rPr>
                <w:rFonts w:ascii="Verdana" w:hAnsi="Verdana" w:cs="Calibri"/>
                <w:b/>
                <w:sz w:val="18"/>
                <w:szCs w:val="18"/>
              </w:rPr>
            </w:pPr>
            <w:r w:rsidRPr="00136E4E">
              <w:rPr>
                <w:rFonts w:ascii="Verdana" w:hAnsi="Verdana" w:cs="Calibri"/>
                <w:b/>
                <w:color w:val="FF0000"/>
                <w:sz w:val="18"/>
                <w:szCs w:val="18"/>
              </w:rPr>
              <w:t>Waste M</w:t>
            </w:r>
            <w:r>
              <w:rPr>
                <w:rFonts w:ascii="Verdana" w:hAnsi="Verdana" w:cs="Calibri"/>
                <w:b/>
                <w:color w:val="FF0000"/>
                <w:sz w:val="18"/>
                <w:szCs w:val="18"/>
              </w:rPr>
              <w:t>’ment</w:t>
            </w:r>
          </w:p>
        </w:tc>
        <w:tc>
          <w:tcPr>
            <w:tcW w:w="992" w:type="dxa"/>
            <w:vMerge w:val="restart"/>
            <w:tcBorders>
              <w:top w:val="single" w:sz="4" w:space="0" w:color="auto"/>
              <w:left w:val="single" w:sz="4" w:space="0" w:color="auto"/>
              <w:right w:val="single" w:sz="4" w:space="0" w:color="auto"/>
            </w:tcBorders>
            <w:shd w:val="clear" w:color="auto" w:fill="FF0000"/>
          </w:tcPr>
          <w:p w14:paraId="57076E4A" w14:textId="77777777" w:rsidR="00B74BAC" w:rsidRPr="00136E4E" w:rsidRDefault="00B74BAC" w:rsidP="00B74BAC">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E26C176" w14:textId="4BF85B33" w:rsidR="00B74BAC" w:rsidRPr="00136E4E" w:rsidRDefault="00B74BAC" w:rsidP="00B74BAC">
            <w:pPr>
              <w:rPr>
                <w:rFonts w:ascii="Verdana" w:hAnsi="Verdana" w:cstheme="minorBidi"/>
                <w:sz w:val="18"/>
                <w:szCs w:val="18"/>
              </w:rPr>
            </w:pPr>
            <w:r w:rsidRPr="00136E4E">
              <w:rPr>
                <w:rFonts w:ascii="Verdana" w:hAnsi="Verdana" w:cstheme="minorBidi"/>
                <w:sz w:val="18"/>
                <w:szCs w:val="18"/>
              </w:rPr>
              <w:t>Relocate waste bins to key strategic positions both in school buildings and in external areas that are in use in order that waste materials can be managed safely</w:t>
            </w:r>
          </w:p>
        </w:tc>
        <w:tc>
          <w:tcPr>
            <w:tcW w:w="1134" w:type="dxa"/>
            <w:tcBorders>
              <w:top w:val="single" w:sz="4" w:space="0" w:color="auto"/>
              <w:left w:val="single" w:sz="4" w:space="0" w:color="auto"/>
              <w:bottom w:val="single" w:sz="4" w:space="0" w:color="auto"/>
              <w:right w:val="single" w:sz="4" w:space="0" w:color="auto"/>
            </w:tcBorders>
            <w:vAlign w:val="center"/>
          </w:tcPr>
          <w:p w14:paraId="5FD8C6ED" w14:textId="49FF9169" w:rsidR="00B74BAC" w:rsidRPr="00136E4E" w:rsidRDefault="00B74BAC" w:rsidP="00B74BAC">
            <w:pPr>
              <w:jc w:val="center"/>
              <w:rPr>
                <w:rFonts w:ascii="Verdana" w:hAnsi="Verdana"/>
                <w:sz w:val="18"/>
                <w:szCs w:val="18"/>
              </w:rPr>
            </w:pPr>
            <w:r>
              <w:rPr>
                <w:rFonts w:ascii="Verdana" w:hAnsi="Verdana"/>
                <w:sz w:val="18"/>
                <w:szCs w:val="18"/>
              </w:rPr>
              <w:t>Site Officer/</w:t>
            </w:r>
            <w:r w:rsidRPr="007959C4">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1A545D2C" w14:textId="6C7A4395" w:rsidR="00B74BAC" w:rsidRPr="00136E4E" w:rsidRDefault="00B74BAC" w:rsidP="00B74BAC">
            <w:pPr>
              <w:jc w:val="center"/>
              <w:rPr>
                <w:rFonts w:ascii="Verdana" w:hAnsi="Verdana"/>
                <w:sz w:val="18"/>
                <w:szCs w:val="18"/>
              </w:rPr>
            </w:pPr>
            <w:r>
              <w:rPr>
                <w:rFonts w:ascii="Verdana" w:hAnsi="Verdana"/>
                <w:sz w:val="18"/>
                <w:szCs w:val="18"/>
              </w:rPr>
              <w:t>w.b. 18/05 &amp; Ongoing</w:t>
            </w:r>
          </w:p>
        </w:tc>
        <w:tc>
          <w:tcPr>
            <w:tcW w:w="850" w:type="dxa"/>
            <w:tcBorders>
              <w:top w:val="single" w:sz="4" w:space="0" w:color="auto"/>
              <w:left w:val="single" w:sz="4" w:space="0" w:color="auto"/>
              <w:bottom w:val="single" w:sz="4" w:space="0" w:color="auto"/>
              <w:right w:val="single" w:sz="4" w:space="0" w:color="auto"/>
            </w:tcBorders>
            <w:vAlign w:val="center"/>
          </w:tcPr>
          <w:p w14:paraId="31872A1E" w14:textId="03654CCC"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584CF01D" w14:textId="77777777" w:rsidR="00B74BAC" w:rsidRPr="00136E4E" w:rsidRDefault="00B74BAC" w:rsidP="00B74BAC">
            <w:pPr>
              <w:jc w:val="center"/>
              <w:rPr>
                <w:rFonts w:ascii="Verdana" w:hAnsi="Verdana"/>
                <w:sz w:val="18"/>
                <w:szCs w:val="18"/>
              </w:rPr>
            </w:pPr>
          </w:p>
        </w:tc>
      </w:tr>
      <w:tr w:rsidR="00B74BAC" w:rsidRPr="00136E4E" w14:paraId="6CF81CA8" w14:textId="1AA47EB3" w:rsidTr="00DD4CFE">
        <w:trPr>
          <w:trHeight w:val="221"/>
        </w:trPr>
        <w:tc>
          <w:tcPr>
            <w:tcW w:w="988" w:type="dxa"/>
            <w:vMerge/>
            <w:tcBorders>
              <w:left w:val="single" w:sz="4" w:space="0" w:color="auto"/>
              <w:right w:val="single" w:sz="4" w:space="0" w:color="auto"/>
            </w:tcBorders>
          </w:tcPr>
          <w:p w14:paraId="028645EE" w14:textId="77777777" w:rsidR="00B74BAC" w:rsidRPr="00136E4E" w:rsidRDefault="00B74BAC" w:rsidP="00B74BAC">
            <w:pPr>
              <w:rPr>
                <w:rFonts w:ascii="Verdana" w:hAnsi="Verdana" w:cs="Calibri"/>
                <w:sz w:val="18"/>
                <w:szCs w:val="18"/>
              </w:rPr>
            </w:pPr>
          </w:p>
        </w:tc>
        <w:tc>
          <w:tcPr>
            <w:tcW w:w="992" w:type="dxa"/>
            <w:vMerge/>
            <w:tcBorders>
              <w:left w:val="single" w:sz="4" w:space="0" w:color="auto"/>
              <w:right w:val="single" w:sz="4" w:space="0" w:color="auto"/>
            </w:tcBorders>
            <w:shd w:val="clear" w:color="auto" w:fill="FF0000"/>
          </w:tcPr>
          <w:p w14:paraId="6706F087"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E2A9EAD" w14:textId="170ED270" w:rsidR="00B74BAC" w:rsidRPr="00136E4E" w:rsidRDefault="00B74BAC" w:rsidP="00B74BAC">
            <w:pPr>
              <w:rPr>
                <w:rFonts w:ascii="Verdana" w:hAnsi="Verdana"/>
                <w:sz w:val="18"/>
                <w:szCs w:val="18"/>
              </w:rPr>
            </w:pPr>
            <w:r w:rsidRPr="00136E4E">
              <w:rPr>
                <w:rFonts w:ascii="Verdana" w:hAnsi="Verdana" w:cstheme="minorBidi"/>
                <w:sz w:val="18"/>
                <w:szCs w:val="18"/>
              </w:rPr>
              <w:t>Bins should be emptied daily.</w:t>
            </w:r>
          </w:p>
        </w:tc>
        <w:tc>
          <w:tcPr>
            <w:tcW w:w="1134" w:type="dxa"/>
            <w:tcBorders>
              <w:top w:val="single" w:sz="4" w:space="0" w:color="auto"/>
              <w:left w:val="single" w:sz="4" w:space="0" w:color="auto"/>
              <w:bottom w:val="single" w:sz="4" w:space="0" w:color="auto"/>
              <w:right w:val="single" w:sz="4" w:space="0" w:color="auto"/>
            </w:tcBorders>
            <w:vAlign w:val="center"/>
          </w:tcPr>
          <w:p w14:paraId="04162D4A" w14:textId="3C528BD7" w:rsidR="00B74BAC" w:rsidRPr="00136E4E" w:rsidRDefault="00B74BAC" w:rsidP="00B74BAC">
            <w:pPr>
              <w:jc w:val="center"/>
              <w:rPr>
                <w:rFonts w:ascii="Verdana" w:hAnsi="Verdana"/>
                <w:sz w:val="18"/>
                <w:szCs w:val="18"/>
              </w:rPr>
            </w:pPr>
            <w:r>
              <w:rPr>
                <w:rFonts w:ascii="Verdana" w:hAnsi="Verdana"/>
                <w:sz w:val="18"/>
                <w:szCs w:val="18"/>
              </w:rPr>
              <w:t>Site Officer/</w:t>
            </w:r>
            <w:r w:rsidRPr="007959C4">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61D42C93" w14:textId="2EC3773B" w:rsidR="00B74BAC" w:rsidRPr="00136E4E" w:rsidRDefault="00B74BAC" w:rsidP="00B74BA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23BEE230" w14:textId="603FEA80"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39D5DAA" w14:textId="77777777" w:rsidR="00B74BAC" w:rsidRPr="00136E4E" w:rsidRDefault="00B74BAC" w:rsidP="00B74BAC">
            <w:pPr>
              <w:jc w:val="center"/>
              <w:rPr>
                <w:rFonts w:ascii="Verdana" w:hAnsi="Verdana"/>
                <w:sz w:val="18"/>
                <w:szCs w:val="18"/>
              </w:rPr>
            </w:pPr>
          </w:p>
        </w:tc>
      </w:tr>
      <w:tr w:rsidR="00B74BAC" w:rsidRPr="00136E4E" w14:paraId="70A7B9FA" w14:textId="371F04EC" w:rsidTr="00DD4CFE">
        <w:trPr>
          <w:trHeight w:val="463"/>
        </w:trPr>
        <w:tc>
          <w:tcPr>
            <w:tcW w:w="988" w:type="dxa"/>
            <w:vMerge/>
            <w:tcBorders>
              <w:left w:val="single" w:sz="4" w:space="0" w:color="auto"/>
              <w:bottom w:val="single" w:sz="4" w:space="0" w:color="auto"/>
              <w:right w:val="single" w:sz="4" w:space="0" w:color="auto"/>
            </w:tcBorders>
          </w:tcPr>
          <w:p w14:paraId="05705557" w14:textId="77777777" w:rsidR="00B74BAC" w:rsidRPr="00136E4E" w:rsidRDefault="00B74BAC" w:rsidP="00B74BAC">
            <w:pPr>
              <w:rPr>
                <w:rFonts w:ascii="Verdana" w:hAnsi="Verdana" w:cs="Calibri"/>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75850479"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665468A" w14:textId="4498E197" w:rsidR="00B74BAC" w:rsidRPr="00136E4E" w:rsidRDefault="00B74BAC" w:rsidP="00B74BAC">
            <w:pPr>
              <w:rPr>
                <w:rFonts w:ascii="Verdana" w:hAnsi="Verdana"/>
                <w:sz w:val="18"/>
                <w:szCs w:val="18"/>
              </w:rPr>
            </w:pPr>
            <w:r w:rsidRPr="00136E4E">
              <w:rPr>
                <w:rFonts w:ascii="Verdana" w:hAnsi="Verdana" w:cstheme="minorBidi"/>
                <w:sz w:val="18"/>
                <w:szCs w:val="18"/>
              </w:rPr>
              <w:t>Staff to ensure they wear protective gloves and or wash hands immediately after carrying out this activity.</w:t>
            </w:r>
          </w:p>
        </w:tc>
        <w:tc>
          <w:tcPr>
            <w:tcW w:w="1134" w:type="dxa"/>
            <w:tcBorders>
              <w:top w:val="single" w:sz="4" w:space="0" w:color="auto"/>
              <w:left w:val="single" w:sz="4" w:space="0" w:color="auto"/>
              <w:bottom w:val="single" w:sz="4" w:space="0" w:color="auto"/>
              <w:right w:val="single" w:sz="4" w:space="0" w:color="auto"/>
            </w:tcBorders>
            <w:vAlign w:val="center"/>
          </w:tcPr>
          <w:p w14:paraId="564FF91E" w14:textId="67191EDA" w:rsidR="00B74BAC" w:rsidRPr="00136E4E" w:rsidRDefault="00B74BAC" w:rsidP="00B74BAC">
            <w:pPr>
              <w:jc w:val="center"/>
              <w:rPr>
                <w:rFonts w:ascii="Verdana" w:hAnsi="Verdana"/>
                <w:sz w:val="18"/>
                <w:szCs w:val="18"/>
              </w:rPr>
            </w:pPr>
            <w:r>
              <w:rPr>
                <w:rFonts w:ascii="Verdana" w:hAnsi="Verdana"/>
                <w:sz w:val="18"/>
                <w:szCs w:val="18"/>
              </w:rPr>
              <w:t>Site Officer/</w:t>
            </w:r>
            <w:r w:rsidRPr="007959C4">
              <w:rPr>
                <w:rFonts w:ascii="Verdana" w:hAnsi="Verdana"/>
                <w:sz w:val="18"/>
                <w:szCs w:val="18"/>
              </w:rPr>
              <w:t>Cleaners</w:t>
            </w:r>
          </w:p>
        </w:tc>
        <w:tc>
          <w:tcPr>
            <w:tcW w:w="1418" w:type="dxa"/>
            <w:tcBorders>
              <w:top w:val="single" w:sz="4" w:space="0" w:color="auto"/>
              <w:left w:val="single" w:sz="4" w:space="0" w:color="auto"/>
              <w:bottom w:val="single" w:sz="4" w:space="0" w:color="auto"/>
              <w:right w:val="single" w:sz="4" w:space="0" w:color="auto"/>
            </w:tcBorders>
            <w:vAlign w:val="center"/>
          </w:tcPr>
          <w:p w14:paraId="5514DDB2" w14:textId="49C17899" w:rsidR="00B74BAC" w:rsidRPr="00136E4E" w:rsidRDefault="00B74BAC" w:rsidP="00B74BAC">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1C89E1CA" w14:textId="0F1419C7"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C0C941F" w14:textId="77777777" w:rsidR="00B74BAC" w:rsidRPr="00136E4E" w:rsidRDefault="00B74BAC" w:rsidP="00B74BAC">
            <w:pPr>
              <w:jc w:val="center"/>
              <w:rPr>
                <w:rFonts w:ascii="Verdana" w:hAnsi="Verdana"/>
                <w:sz w:val="18"/>
                <w:szCs w:val="18"/>
              </w:rPr>
            </w:pPr>
          </w:p>
        </w:tc>
      </w:tr>
      <w:tr w:rsidR="00B74BAC" w:rsidRPr="00136E4E" w14:paraId="72363D7F" w14:textId="499B408E"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6D96A37A" w14:textId="67DD00FB" w:rsidR="00B74BAC" w:rsidRPr="007C60B7" w:rsidRDefault="00B74BAC" w:rsidP="00B74BAC">
            <w:pPr>
              <w:rPr>
                <w:rFonts w:ascii="Verdana" w:hAnsi="Verdana" w:cs="Calibri"/>
                <w:b/>
                <w:sz w:val="16"/>
                <w:szCs w:val="16"/>
              </w:rPr>
            </w:pPr>
            <w:r w:rsidRPr="007C60B7">
              <w:rPr>
                <w:rFonts w:ascii="Verdana" w:hAnsi="Verdana" w:cs="Calibri"/>
                <w:b/>
                <w:color w:val="FF0000"/>
                <w:sz w:val="16"/>
                <w:szCs w:val="16"/>
              </w:rPr>
              <w:t>Contract</w:t>
            </w:r>
          </w:p>
        </w:tc>
        <w:tc>
          <w:tcPr>
            <w:tcW w:w="992" w:type="dxa"/>
            <w:vMerge w:val="restart"/>
            <w:tcBorders>
              <w:top w:val="single" w:sz="4" w:space="0" w:color="auto"/>
              <w:left w:val="single" w:sz="4" w:space="0" w:color="auto"/>
              <w:right w:val="single" w:sz="4" w:space="0" w:color="auto"/>
            </w:tcBorders>
            <w:shd w:val="clear" w:color="auto" w:fill="FF0000"/>
          </w:tcPr>
          <w:p w14:paraId="09C6F52A"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7943C3FE" w14:textId="1E3C5289" w:rsidR="00B74BAC" w:rsidRPr="00136E4E" w:rsidRDefault="00B74BAC" w:rsidP="00B74BAC">
            <w:pPr>
              <w:rPr>
                <w:rFonts w:ascii="Verdana" w:hAnsi="Verdana" w:cstheme="minorBidi"/>
                <w:sz w:val="18"/>
                <w:szCs w:val="18"/>
              </w:rPr>
            </w:pPr>
            <w:r w:rsidRPr="00136E4E">
              <w:rPr>
                <w:rFonts w:ascii="Verdana" w:hAnsi="Verdana" w:cstheme="minorBidi"/>
                <w:sz w:val="18"/>
                <w:szCs w:val="18"/>
              </w:rPr>
              <w:t xml:space="preserve">All </w:t>
            </w:r>
            <w:hyperlink r:id="rId13" w:history="1">
              <w:r w:rsidRPr="00136E4E">
                <w:rPr>
                  <w:rFonts w:ascii="Verdana" w:hAnsi="Verdana" w:cstheme="minorBidi"/>
                  <w:sz w:val="18"/>
                  <w:szCs w:val="18"/>
                </w:rPr>
                <w:t>contractors</w:t>
              </w:r>
            </w:hyperlink>
            <w:r w:rsidRPr="00136E4E">
              <w:rPr>
                <w:rFonts w:ascii="Verdana" w:hAnsi="Verdana" w:cstheme="minorBidi"/>
                <w:sz w:val="18"/>
                <w:szCs w:val="18"/>
              </w:rPr>
              <w:t xml:space="preserve"> must provide a suitable and sufficient risk assessment for the activities they carry out which must </w:t>
            </w:r>
            <w:hyperlink r:id="rId14" w:history="1">
              <w:r w:rsidRPr="00136E4E">
                <w:rPr>
                  <w:rFonts w:ascii="Verdana" w:hAnsi="Verdana" w:cstheme="minorBidi"/>
                  <w:sz w:val="18"/>
                  <w:szCs w:val="18"/>
                </w:rPr>
                <w:t>include covid-19</w:t>
              </w:r>
            </w:hyperlink>
            <w:r w:rsidRPr="00136E4E">
              <w:rPr>
                <w:rFonts w:ascii="Verdana" w:hAnsi="Verdana" w:cstheme="minorBid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7C2DA5D" w14:textId="68BD53E0" w:rsidR="00B74BAC" w:rsidRPr="00136E4E"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493FFBA0" w14:textId="32B89E99" w:rsidR="00B74BAC" w:rsidRPr="00136E4E"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36A4FACC" w14:textId="3EBF6732"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64085283" w14:textId="77777777" w:rsidR="00B74BAC" w:rsidRPr="00136E4E" w:rsidRDefault="00B74BAC" w:rsidP="00B74BAC">
            <w:pPr>
              <w:jc w:val="center"/>
              <w:rPr>
                <w:rFonts w:ascii="Verdana" w:hAnsi="Verdana"/>
                <w:sz w:val="18"/>
                <w:szCs w:val="18"/>
              </w:rPr>
            </w:pPr>
          </w:p>
        </w:tc>
      </w:tr>
      <w:tr w:rsidR="00B74BAC" w:rsidRPr="00136E4E" w14:paraId="0D45FC88" w14:textId="2E525E02"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792FEDA1"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1B8D5B7C"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67F6727" w14:textId="7BBC3DAA" w:rsidR="00B74BAC" w:rsidRPr="00136E4E" w:rsidRDefault="00B74BAC" w:rsidP="00B74BAC">
            <w:pPr>
              <w:rPr>
                <w:rFonts w:ascii="Verdana" w:hAnsi="Verdana"/>
                <w:sz w:val="18"/>
                <w:szCs w:val="18"/>
              </w:rPr>
            </w:pPr>
            <w:r w:rsidRPr="00136E4E">
              <w:rPr>
                <w:rFonts w:ascii="Verdana" w:hAnsi="Verdana" w:cstheme="minorBidi"/>
                <w:sz w:val="18"/>
                <w:szCs w:val="18"/>
              </w:rPr>
              <w:t>All planned/reactive maintenance to be carried out during out of hours unless seen as an emergency.</w:t>
            </w:r>
          </w:p>
        </w:tc>
        <w:tc>
          <w:tcPr>
            <w:tcW w:w="1134" w:type="dxa"/>
            <w:tcBorders>
              <w:top w:val="single" w:sz="4" w:space="0" w:color="auto"/>
              <w:left w:val="single" w:sz="4" w:space="0" w:color="auto"/>
              <w:bottom w:val="single" w:sz="4" w:space="0" w:color="auto"/>
              <w:right w:val="single" w:sz="4" w:space="0" w:color="auto"/>
            </w:tcBorders>
            <w:vAlign w:val="center"/>
          </w:tcPr>
          <w:p w14:paraId="70A522EC" w14:textId="4E119F85" w:rsidR="00B74BAC" w:rsidRPr="00136E4E"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0A39BD2F" w14:textId="4A9B5C3D" w:rsidR="00B74BAC" w:rsidRPr="00136E4E"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641B7AE1" w14:textId="452E7D55"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28ED3437" w14:textId="77777777" w:rsidR="00B74BAC" w:rsidRPr="00136E4E" w:rsidRDefault="00B74BAC" w:rsidP="00B74BAC">
            <w:pPr>
              <w:jc w:val="center"/>
              <w:rPr>
                <w:rFonts w:ascii="Verdana" w:hAnsi="Verdana"/>
                <w:sz w:val="18"/>
                <w:szCs w:val="18"/>
              </w:rPr>
            </w:pPr>
          </w:p>
        </w:tc>
      </w:tr>
      <w:tr w:rsidR="00B74BAC" w:rsidRPr="00136E4E" w14:paraId="04EDE48F"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04938532"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2A6988C9"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07091EAD" w14:textId="6118743A" w:rsidR="00B74BAC" w:rsidRPr="001C2E3D" w:rsidRDefault="00B74BAC" w:rsidP="00B74BAC">
            <w:pPr>
              <w:rPr>
                <w:rFonts w:ascii="Verdana" w:hAnsi="Verdana" w:cstheme="minorBidi"/>
                <w:sz w:val="18"/>
                <w:szCs w:val="18"/>
              </w:rPr>
            </w:pPr>
            <w:r w:rsidRPr="001C2E3D">
              <w:rPr>
                <w:rFonts w:ascii="Verdana" w:hAnsi="Verdana"/>
                <w:sz w:val="18"/>
                <w:szCs w:val="18"/>
              </w:rPr>
              <w:t>Ongoing works and scheduled inspections for schools (e.g. estates related) have been designated as essential work by the government and so are set to continue</w:t>
            </w:r>
          </w:p>
        </w:tc>
        <w:tc>
          <w:tcPr>
            <w:tcW w:w="1134" w:type="dxa"/>
            <w:tcBorders>
              <w:top w:val="single" w:sz="4" w:space="0" w:color="auto"/>
              <w:left w:val="single" w:sz="4" w:space="0" w:color="auto"/>
              <w:bottom w:val="single" w:sz="4" w:space="0" w:color="auto"/>
              <w:right w:val="single" w:sz="4" w:space="0" w:color="auto"/>
            </w:tcBorders>
            <w:vAlign w:val="center"/>
          </w:tcPr>
          <w:p w14:paraId="03EA996F" w14:textId="6A530301" w:rsidR="00B74BAC"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5A0CEED8" w14:textId="238AF24F" w:rsidR="00B74BAC"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3D33C529" w14:textId="247E7EAB"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061F96EE" w14:textId="77777777" w:rsidR="00B74BAC" w:rsidRPr="00136E4E" w:rsidRDefault="00B74BAC" w:rsidP="00B74BAC">
            <w:pPr>
              <w:jc w:val="center"/>
              <w:rPr>
                <w:rFonts w:ascii="Verdana" w:hAnsi="Verdana"/>
                <w:sz w:val="18"/>
                <w:szCs w:val="18"/>
              </w:rPr>
            </w:pPr>
          </w:p>
        </w:tc>
      </w:tr>
      <w:tr w:rsidR="00B74BAC" w:rsidRPr="00136E4E" w14:paraId="13ADEEA7"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right w:val="single" w:sz="4" w:space="0" w:color="auto"/>
            </w:tcBorders>
          </w:tcPr>
          <w:p w14:paraId="43E61389"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right w:val="single" w:sz="4" w:space="0" w:color="auto"/>
            </w:tcBorders>
            <w:shd w:val="clear" w:color="auto" w:fill="FF0000"/>
          </w:tcPr>
          <w:p w14:paraId="6C884BFA"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45355883" w14:textId="5A74FB5F" w:rsidR="00B74BAC" w:rsidRPr="001C2E3D" w:rsidRDefault="00B74BAC" w:rsidP="00B74BAC">
            <w:pPr>
              <w:rPr>
                <w:rFonts w:ascii="Verdana" w:hAnsi="Verdana" w:cstheme="minorBidi"/>
                <w:sz w:val="18"/>
                <w:szCs w:val="18"/>
              </w:rPr>
            </w:pPr>
            <w:r w:rsidRPr="001C2E3D">
              <w:rPr>
                <w:rFonts w:ascii="Verdana" w:hAnsi="Verdana"/>
                <w:sz w:val="18"/>
                <w:szCs w:val="18"/>
              </w:rPr>
              <w:t>Assurances will be sought from the contractors that all staff attending the setting will be in good health (symptom-free) and that contractors have procedures in place to ensure effective social distancing is maintained at all times</w:t>
            </w:r>
            <w:r>
              <w:rPr>
                <w:rFonts w:ascii="Verdana" w:hAnsi="Verdana"/>
                <w:sz w:val="18"/>
                <w:szCs w:val="18"/>
              </w:rPr>
              <w:t xml:space="preserve">. Review signing in book to ensure compliance </w:t>
            </w:r>
            <w:r w:rsidR="008D00B1">
              <w:rPr>
                <w:rFonts w:ascii="Verdana" w:hAnsi="Verdana"/>
                <w:sz w:val="18"/>
                <w:szCs w:val="18"/>
              </w:rPr>
              <w:t>statement</w:t>
            </w:r>
            <w:r>
              <w:rPr>
                <w:rFonts w:ascii="Verdana" w:hAnsi="Verdana"/>
                <w:sz w:val="18"/>
                <w:szCs w:val="18"/>
              </w:rPr>
              <w:t xml:space="preserve"> is available.</w:t>
            </w:r>
          </w:p>
        </w:tc>
        <w:tc>
          <w:tcPr>
            <w:tcW w:w="1134" w:type="dxa"/>
            <w:tcBorders>
              <w:top w:val="single" w:sz="4" w:space="0" w:color="auto"/>
              <w:left w:val="single" w:sz="4" w:space="0" w:color="auto"/>
              <w:bottom w:val="single" w:sz="4" w:space="0" w:color="auto"/>
              <w:right w:val="single" w:sz="4" w:space="0" w:color="auto"/>
            </w:tcBorders>
            <w:vAlign w:val="center"/>
          </w:tcPr>
          <w:p w14:paraId="2A917FA5" w14:textId="6B083543" w:rsidR="00B74BAC"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2ADA9F8E" w14:textId="23CE21EA" w:rsidR="00B74BAC"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2027D06C" w14:textId="35F7E5E6"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2737DCD" w14:textId="77777777" w:rsidR="00B74BAC" w:rsidRPr="00136E4E" w:rsidRDefault="00B74BAC" w:rsidP="00B74BAC">
            <w:pPr>
              <w:jc w:val="center"/>
              <w:rPr>
                <w:rFonts w:ascii="Verdana" w:hAnsi="Verdana"/>
                <w:sz w:val="18"/>
                <w:szCs w:val="18"/>
              </w:rPr>
            </w:pPr>
          </w:p>
        </w:tc>
      </w:tr>
      <w:tr w:rsidR="00B74BAC" w:rsidRPr="00136E4E" w14:paraId="61FA680D" w14:textId="77777777"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tcBorders>
              <w:left w:val="single" w:sz="4" w:space="0" w:color="auto"/>
              <w:bottom w:val="single" w:sz="4" w:space="0" w:color="auto"/>
              <w:right w:val="single" w:sz="4" w:space="0" w:color="auto"/>
            </w:tcBorders>
          </w:tcPr>
          <w:p w14:paraId="7C41153D" w14:textId="77777777" w:rsidR="00B74BAC" w:rsidRPr="00136E4E" w:rsidRDefault="00B74BAC" w:rsidP="00B74BAC">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67D8BAA5" w14:textId="77777777" w:rsidR="00B74BAC" w:rsidRPr="00136E4E" w:rsidRDefault="00B74BAC" w:rsidP="00B74BAC">
            <w:pPr>
              <w:rPr>
                <w:rFonts w:ascii="Verdana" w:hAnsi="Verdana"/>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0CB0587" w14:textId="06541735" w:rsidR="00B74BAC" w:rsidRPr="001C2E3D" w:rsidRDefault="00B74BAC" w:rsidP="00B74BAC">
            <w:pPr>
              <w:rPr>
                <w:rFonts w:ascii="Verdana" w:hAnsi="Verdana" w:cstheme="minorBidi"/>
                <w:sz w:val="18"/>
                <w:szCs w:val="18"/>
              </w:rPr>
            </w:pPr>
            <w:r w:rsidRPr="001C2E3D">
              <w:rPr>
                <w:rFonts w:ascii="Verdana" w:hAnsi="Verdana"/>
                <w:sz w:val="18"/>
                <w:szCs w:val="18"/>
              </w:rPr>
              <w:t>Alternative arrangements have been considered such as using a different entrance for contractors and organising classes so that contractors and staff/</w:t>
            </w:r>
            <w:r>
              <w:rPr>
                <w:rFonts w:ascii="Verdana" w:hAnsi="Verdana"/>
                <w:sz w:val="18"/>
                <w:szCs w:val="18"/>
              </w:rPr>
              <w:t>children</w:t>
            </w:r>
            <w:r w:rsidRPr="001C2E3D">
              <w:rPr>
                <w:rFonts w:ascii="Verdana" w:hAnsi="Verdana"/>
                <w:sz w:val="18"/>
                <w:szCs w:val="18"/>
              </w:rPr>
              <w:t xml:space="preserve"> are kept apart</w:t>
            </w:r>
          </w:p>
        </w:tc>
        <w:tc>
          <w:tcPr>
            <w:tcW w:w="1134" w:type="dxa"/>
            <w:tcBorders>
              <w:top w:val="single" w:sz="4" w:space="0" w:color="auto"/>
              <w:left w:val="single" w:sz="4" w:space="0" w:color="auto"/>
              <w:bottom w:val="single" w:sz="4" w:space="0" w:color="auto"/>
              <w:right w:val="single" w:sz="4" w:space="0" w:color="auto"/>
            </w:tcBorders>
            <w:vAlign w:val="center"/>
          </w:tcPr>
          <w:p w14:paraId="679FF16C" w14:textId="1D2E3B32" w:rsidR="00B74BAC" w:rsidRDefault="00B74BAC" w:rsidP="00B74BAC">
            <w:pPr>
              <w:jc w:val="center"/>
              <w:rPr>
                <w:rFonts w:ascii="Verdana" w:hAnsi="Verdana"/>
                <w:sz w:val="18"/>
                <w:szCs w:val="18"/>
              </w:rPr>
            </w:pPr>
            <w:r>
              <w:rPr>
                <w:rFonts w:ascii="Verdana" w:hAnsi="Verdana"/>
                <w:sz w:val="18"/>
                <w:szCs w:val="18"/>
              </w:rPr>
              <w:t>Site Officer/Office</w:t>
            </w:r>
          </w:p>
        </w:tc>
        <w:tc>
          <w:tcPr>
            <w:tcW w:w="1418" w:type="dxa"/>
            <w:tcBorders>
              <w:top w:val="single" w:sz="4" w:space="0" w:color="auto"/>
              <w:left w:val="single" w:sz="4" w:space="0" w:color="auto"/>
              <w:bottom w:val="single" w:sz="4" w:space="0" w:color="auto"/>
              <w:right w:val="single" w:sz="4" w:space="0" w:color="auto"/>
            </w:tcBorders>
            <w:vAlign w:val="center"/>
          </w:tcPr>
          <w:p w14:paraId="7DFD9851" w14:textId="023B84DF" w:rsidR="00B74BAC" w:rsidRDefault="00B74BAC" w:rsidP="00B74BAC">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04C964B3" w14:textId="40650A19" w:rsidR="00B74BAC" w:rsidRPr="00136E4E" w:rsidRDefault="00B74BAC" w:rsidP="00B74BAC">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D28D183" w14:textId="77777777" w:rsidR="00B74BAC" w:rsidRPr="00136E4E" w:rsidRDefault="00B74BAC" w:rsidP="00B74BAC">
            <w:pPr>
              <w:jc w:val="center"/>
              <w:rPr>
                <w:rFonts w:ascii="Verdana" w:hAnsi="Verdana"/>
                <w:sz w:val="18"/>
                <w:szCs w:val="18"/>
              </w:rPr>
            </w:pPr>
          </w:p>
        </w:tc>
      </w:tr>
    </w:tbl>
    <w:p w14:paraId="341075E7" w14:textId="29AE336E" w:rsidR="00CE6762" w:rsidRDefault="00CE6762"/>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88"/>
        <w:gridCol w:w="992"/>
        <w:gridCol w:w="8930"/>
        <w:gridCol w:w="1134"/>
        <w:gridCol w:w="1418"/>
        <w:gridCol w:w="850"/>
        <w:gridCol w:w="992"/>
      </w:tblGrid>
      <w:tr w:rsidR="003E3C66" w:rsidRPr="00BA43D5" w14:paraId="1227339D" w14:textId="77777777" w:rsidTr="00DD4CFE">
        <w:trPr>
          <w:trHeight w:val="465"/>
          <w:tblHeader/>
        </w:trPr>
        <w:tc>
          <w:tcPr>
            <w:tcW w:w="988" w:type="dxa"/>
            <w:tcBorders>
              <w:bottom w:val="single" w:sz="4" w:space="0" w:color="auto"/>
            </w:tcBorders>
            <w:shd w:val="clear" w:color="auto" w:fill="D9E2F3" w:themeFill="accent1" w:themeFillTint="33"/>
          </w:tcPr>
          <w:p w14:paraId="36D9B5EB"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lastRenderedPageBreak/>
              <w:t>Focus</w:t>
            </w:r>
          </w:p>
        </w:tc>
        <w:tc>
          <w:tcPr>
            <w:tcW w:w="992" w:type="dxa"/>
            <w:tcBorders>
              <w:bottom w:val="single" w:sz="4" w:space="0" w:color="auto"/>
            </w:tcBorders>
            <w:shd w:val="clear" w:color="auto" w:fill="D9E2F3" w:themeFill="accent1" w:themeFillTint="33"/>
          </w:tcPr>
          <w:p w14:paraId="5924D9B4" w14:textId="77777777" w:rsidR="003E3C66" w:rsidRPr="00BA43D5" w:rsidRDefault="003E3C66" w:rsidP="008779B4">
            <w:pPr>
              <w:jc w:val="center"/>
              <w:rPr>
                <w:rFonts w:ascii="Verdana" w:hAnsi="Verdana"/>
                <w:b/>
                <w:color w:val="4472C4" w:themeColor="accent1"/>
                <w:sz w:val="20"/>
                <w:szCs w:val="20"/>
              </w:rPr>
            </w:pPr>
            <w:r w:rsidRPr="000F258C">
              <w:rPr>
                <w:rFonts w:ascii="Verdana" w:hAnsi="Verdana"/>
                <w:b/>
                <w:color w:val="4472C4" w:themeColor="accent1"/>
                <w:sz w:val="16"/>
                <w:szCs w:val="16"/>
              </w:rPr>
              <w:t>Risk rating Prior to Action (HML)</w:t>
            </w:r>
          </w:p>
        </w:tc>
        <w:tc>
          <w:tcPr>
            <w:tcW w:w="8930" w:type="dxa"/>
            <w:tcBorders>
              <w:bottom w:val="single" w:sz="4" w:space="0" w:color="auto"/>
            </w:tcBorders>
            <w:shd w:val="clear" w:color="auto" w:fill="D9E2F3" w:themeFill="accent1" w:themeFillTint="33"/>
          </w:tcPr>
          <w:p w14:paraId="7ABAD456"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What else needs doing?</w:t>
            </w:r>
          </w:p>
        </w:tc>
        <w:tc>
          <w:tcPr>
            <w:tcW w:w="1134" w:type="dxa"/>
            <w:tcBorders>
              <w:bottom w:val="single" w:sz="4" w:space="0" w:color="auto"/>
            </w:tcBorders>
            <w:shd w:val="clear" w:color="auto" w:fill="D9E2F3" w:themeFill="accent1" w:themeFillTint="33"/>
          </w:tcPr>
          <w:p w14:paraId="6C70DB0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Who?</w:t>
            </w:r>
          </w:p>
        </w:tc>
        <w:tc>
          <w:tcPr>
            <w:tcW w:w="1418" w:type="dxa"/>
            <w:tcBorders>
              <w:bottom w:val="single" w:sz="4" w:space="0" w:color="auto"/>
            </w:tcBorders>
            <w:shd w:val="clear" w:color="auto" w:fill="D9E2F3" w:themeFill="accent1" w:themeFillTint="33"/>
          </w:tcPr>
          <w:p w14:paraId="408EA7A1"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When?</w:t>
            </w:r>
          </w:p>
        </w:tc>
        <w:tc>
          <w:tcPr>
            <w:tcW w:w="850" w:type="dxa"/>
            <w:tcBorders>
              <w:bottom w:val="single" w:sz="4" w:space="0" w:color="auto"/>
            </w:tcBorders>
            <w:shd w:val="clear" w:color="auto" w:fill="D9E2F3" w:themeFill="accent1" w:themeFillTint="33"/>
          </w:tcPr>
          <w:p w14:paraId="3BC1A57A" w14:textId="77777777" w:rsidR="003E3C66" w:rsidRPr="00BA43D5" w:rsidRDefault="003E3C66" w:rsidP="008779B4">
            <w:pPr>
              <w:jc w:val="center"/>
              <w:rPr>
                <w:rFonts w:ascii="Verdana" w:hAnsi="Verdana"/>
                <w:b/>
                <w:color w:val="4472C4" w:themeColor="accent1"/>
                <w:sz w:val="20"/>
                <w:szCs w:val="20"/>
              </w:rPr>
            </w:pPr>
            <w:r w:rsidRPr="00BA43D5">
              <w:rPr>
                <w:rFonts w:ascii="Verdana" w:hAnsi="Verdana"/>
                <w:b/>
                <w:color w:val="4472C4" w:themeColor="accent1"/>
                <w:sz w:val="20"/>
                <w:szCs w:val="20"/>
              </w:rPr>
              <w:t>Done</w:t>
            </w:r>
          </w:p>
        </w:tc>
        <w:tc>
          <w:tcPr>
            <w:tcW w:w="992" w:type="dxa"/>
            <w:tcBorders>
              <w:bottom w:val="single" w:sz="4" w:space="0" w:color="auto"/>
            </w:tcBorders>
            <w:shd w:val="clear" w:color="auto" w:fill="D9E2F3" w:themeFill="accent1" w:themeFillTint="33"/>
          </w:tcPr>
          <w:p w14:paraId="0EF618EF" w14:textId="77777777" w:rsidR="003E3C66" w:rsidRPr="00BA43D5" w:rsidRDefault="003E3C66" w:rsidP="008779B4">
            <w:pPr>
              <w:jc w:val="center"/>
              <w:rPr>
                <w:rFonts w:ascii="Verdana" w:hAnsi="Verdana"/>
                <w:b/>
                <w:color w:val="4472C4" w:themeColor="accent1"/>
                <w:sz w:val="20"/>
                <w:szCs w:val="20"/>
              </w:rPr>
            </w:pPr>
            <w:r>
              <w:rPr>
                <w:rFonts w:ascii="Verdana" w:hAnsi="Verdana"/>
                <w:b/>
                <w:color w:val="4472C4" w:themeColor="accent1"/>
                <w:sz w:val="16"/>
                <w:szCs w:val="16"/>
              </w:rPr>
              <w:t xml:space="preserve">Residual </w:t>
            </w:r>
            <w:r w:rsidRPr="000F258C">
              <w:rPr>
                <w:rFonts w:ascii="Verdana" w:hAnsi="Verdana"/>
                <w:b/>
                <w:color w:val="4472C4" w:themeColor="accent1"/>
                <w:sz w:val="16"/>
                <w:szCs w:val="16"/>
              </w:rPr>
              <w:t>Risk rating (HML)</w:t>
            </w:r>
          </w:p>
        </w:tc>
      </w:tr>
      <w:tr w:rsidR="003E3C66" w:rsidRPr="00136E4E" w14:paraId="759999C3" w14:textId="11C05901"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tcBorders>
              <w:top w:val="single" w:sz="4" w:space="0" w:color="auto"/>
              <w:left w:val="single" w:sz="4" w:space="0" w:color="auto"/>
              <w:bottom w:val="single" w:sz="4" w:space="0" w:color="auto"/>
              <w:right w:val="single" w:sz="4" w:space="0" w:color="auto"/>
            </w:tcBorders>
          </w:tcPr>
          <w:p w14:paraId="79CDBCBD" w14:textId="5DD0FE76" w:rsidR="003E3C66" w:rsidRPr="00136E4E" w:rsidRDefault="003E3C66" w:rsidP="00B134EB">
            <w:pPr>
              <w:rPr>
                <w:rFonts w:ascii="Verdana" w:hAnsi="Verdana" w:cs="Calibri"/>
                <w:b/>
                <w:sz w:val="18"/>
                <w:szCs w:val="18"/>
              </w:rPr>
            </w:pPr>
            <w:r w:rsidRPr="00136E4E">
              <w:rPr>
                <w:rFonts w:ascii="Verdana" w:hAnsi="Verdana" w:cs="Calibri"/>
                <w:b/>
                <w:color w:val="FF0000"/>
                <w:sz w:val="18"/>
                <w:szCs w:val="18"/>
              </w:rPr>
              <w:t>H&amp;S</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7D3C77DC" w14:textId="77777777" w:rsidR="003E3C66" w:rsidRPr="00136E4E" w:rsidRDefault="003E3C66" w:rsidP="00B134EB">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64A32230" w14:textId="683B7C71" w:rsidR="003E3C66" w:rsidRPr="00136E4E" w:rsidRDefault="003E3C66" w:rsidP="00B134EB">
            <w:pPr>
              <w:rPr>
                <w:rFonts w:ascii="Verdana" w:hAnsi="Verdana"/>
                <w:sz w:val="18"/>
                <w:szCs w:val="18"/>
              </w:rPr>
            </w:pPr>
            <w:r w:rsidRPr="00136E4E">
              <w:rPr>
                <w:rFonts w:ascii="Verdana" w:hAnsi="Verdana"/>
                <w:sz w:val="18"/>
                <w:szCs w:val="18"/>
              </w:rPr>
              <w:t xml:space="preserve">The Health &amp; Safety Executive have recently updated </w:t>
            </w:r>
            <w:hyperlink r:id="rId15" w:history="1">
              <w:r w:rsidRPr="00136E4E">
                <w:rPr>
                  <w:rFonts w:ascii="Verdana" w:hAnsi="Verdana"/>
                  <w:sz w:val="18"/>
                  <w:szCs w:val="18"/>
                </w:rPr>
                <w:t>the Reporting of Injuries, Diseases and Dangerous Occurrences regulations (RIDDOR)</w:t>
              </w:r>
            </w:hyperlink>
            <w:r w:rsidRPr="00136E4E">
              <w:rPr>
                <w:rFonts w:ascii="Verdana" w:hAnsi="Verdana"/>
                <w:sz w:val="18"/>
                <w:szCs w:val="18"/>
              </w:rPr>
              <w:t xml:space="preserve"> to include the requirement to report possible or actual exposure to the Covid-19 virus as a result of, or in connection with, a work activity.</w:t>
            </w:r>
            <w:r>
              <w:rPr>
                <w:rFonts w:ascii="Verdana" w:hAnsi="Verdana"/>
                <w:sz w:val="18"/>
                <w:szCs w:val="18"/>
              </w:rPr>
              <w:t xml:space="preserve"> Seek legal advice if a case arises that may be directly linked to work. HT attended legal webinar in case a situation arises.</w:t>
            </w:r>
          </w:p>
        </w:tc>
        <w:tc>
          <w:tcPr>
            <w:tcW w:w="1134" w:type="dxa"/>
            <w:tcBorders>
              <w:top w:val="single" w:sz="4" w:space="0" w:color="auto"/>
              <w:left w:val="single" w:sz="4" w:space="0" w:color="auto"/>
              <w:bottom w:val="single" w:sz="4" w:space="0" w:color="auto"/>
              <w:right w:val="single" w:sz="4" w:space="0" w:color="auto"/>
            </w:tcBorders>
            <w:vAlign w:val="center"/>
          </w:tcPr>
          <w:p w14:paraId="61636F8A" w14:textId="5D04D806" w:rsidR="003E3C66" w:rsidRPr="00136E4E" w:rsidRDefault="003E3C66" w:rsidP="00B134EB">
            <w:pPr>
              <w:jc w:val="center"/>
              <w:rPr>
                <w:rFonts w:ascii="Verdana" w:hAnsi="Verdana"/>
                <w:sz w:val="18"/>
                <w:szCs w:val="18"/>
              </w:rPr>
            </w:pPr>
            <w:r>
              <w:rPr>
                <w:rFonts w:ascii="Verdana" w:hAnsi="Verdana"/>
                <w:sz w:val="18"/>
                <w:szCs w:val="18"/>
              </w:rPr>
              <w:t>Site Officer</w:t>
            </w:r>
          </w:p>
        </w:tc>
        <w:tc>
          <w:tcPr>
            <w:tcW w:w="1418" w:type="dxa"/>
            <w:tcBorders>
              <w:top w:val="single" w:sz="4" w:space="0" w:color="auto"/>
              <w:left w:val="single" w:sz="4" w:space="0" w:color="auto"/>
              <w:bottom w:val="single" w:sz="4" w:space="0" w:color="auto"/>
              <w:right w:val="single" w:sz="4" w:space="0" w:color="auto"/>
            </w:tcBorders>
            <w:vAlign w:val="center"/>
          </w:tcPr>
          <w:p w14:paraId="3EBAF4BF" w14:textId="4C5852B8" w:rsidR="003E3C66" w:rsidRPr="00136E4E" w:rsidRDefault="003E3C66" w:rsidP="00B134EB">
            <w:pPr>
              <w:jc w:val="center"/>
              <w:rPr>
                <w:rFonts w:ascii="Verdana" w:hAnsi="Verdana"/>
                <w:sz w:val="18"/>
                <w:szCs w:val="18"/>
              </w:rPr>
            </w:pPr>
            <w:r>
              <w:rPr>
                <w:rFonts w:ascii="Verdana" w:hAnsi="Verdana"/>
                <w:sz w:val="18"/>
                <w:szCs w:val="18"/>
              </w:rPr>
              <w:t>As needed</w:t>
            </w:r>
          </w:p>
        </w:tc>
        <w:tc>
          <w:tcPr>
            <w:tcW w:w="850" w:type="dxa"/>
            <w:tcBorders>
              <w:top w:val="single" w:sz="4" w:space="0" w:color="auto"/>
              <w:left w:val="single" w:sz="4" w:space="0" w:color="auto"/>
              <w:bottom w:val="single" w:sz="4" w:space="0" w:color="auto"/>
              <w:right w:val="single" w:sz="4" w:space="0" w:color="auto"/>
            </w:tcBorders>
            <w:vAlign w:val="center"/>
          </w:tcPr>
          <w:p w14:paraId="254C27A5" w14:textId="0C1085E8" w:rsidR="003E3C66" w:rsidRPr="00136E4E" w:rsidRDefault="003E3C66" w:rsidP="00B134EB">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1B23435F" w14:textId="77777777" w:rsidR="003E3C66" w:rsidRPr="00136E4E" w:rsidRDefault="003E3C66" w:rsidP="00B134EB">
            <w:pPr>
              <w:jc w:val="center"/>
              <w:rPr>
                <w:rFonts w:ascii="Verdana" w:hAnsi="Verdana"/>
                <w:sz w:val="18"/>
                <w:szCs w:val="18"/>
              </w:rPr>
            </w:pPr>
          </w:p>
        </w:tc>
      </w:tr>
      <w:tr w:rsidR="003E3C66" w:rsidRPr="00136E4E" w14:paraId="7633826A" w14:textId="32DC5C58" w:rsidTr="00DD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988" w:type="dxa"/>
            <w:vMerge w:val="restart"/>
            <w:tcBorders>
              <w:top w:val="single" w:sz="4" w:space="0" w:color="auto"/>
              <w:left w:val="single" w:sz="4" w:space="0" w:color="auto"/>
              <w:right w:val="single" w:sz="4" w:space="0" w:color="auto"/>
            </w:tcBorders>
          </w:tcPr>
          <w:p w14:paraId="7DFF7324" w14:textId="2DD871C5" w:rsidR="003E3C66" w:rsidRPr="00136E4E" w:rsidRDefault="003E3C66" w:rsidP="00B134EB">
            <w:pPr>
              <w:rPr>
                <w:rFonts w:ascii="Verdana" w:hAnsi="Verdana" w:cs="Calibri"/>
                <w:sz w:val="18"/>
                <w:szCs w:val="18"/>
              </w:rPr>
            </w:pPr>
            <w:r w:rsidRPr="00136E4E">
              <w:rPr>
                <w:rFonts w:ascii="Verdana" w:hAnsi="Verdana" w:cs="Calibri"/>
                <w:b/>
                <w:color w:val="FF0000"/>
                <w:sz w:val="18"/>
                <w:szCs w:val="18"/>
              </w:rPr>
              <w:t>Fire Safety</w:t>
            </w:r>
          </w:p>
        </w:tc>
        <w:tc>
          <w:tcPr>
            <w:tcW w:w="992" w:type="dxa"/>
            <w:vMerge w:val="restart"/>
            <w:tcBorders>
              <w:top w:val="single" w:sz="4" w:space="0" w:color="auto"/>
              <w:left w:val="single" w:sz="4" w:space="0" w:color="auto"/>
              <w:right w:val="single" w:sz="4" w:space="0" w:color="auto"/>
            </w:tcBorders>
            <w:shd w:val="clear" w:color="auto" w:fill="FF0000"/>
          </w:tcPr>
          <w:p w14:paraId="0F7BBDDB" w14:textId="77777777" w:rsidR="003E3C66" w:rsidRPr="00136E4E" w:rsidRDefault="003E3C66" w:rsidP="00B134EB">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5BE78FBD" w14:textId="4CE63150" w:rsidR="003E3C66"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cstheme="minorBidi"/>
                <w:sz w:val="18"/>
                <w:szCs w:val="18"/>
              </w:rPr>
              <w:t>Ensure all emergency escape routes / doors are fully operational and kept clear.</w:t>
            </w:r>
          </w:p>
          <w:p w14:paraId="35FEB8E2" w14:textId="185283AB" w:rsidR="003E3C66" w:rsidRPr="00C25D6F"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sz w:val="18"/>
                <w:szCs w:val="18"/>
              </w:rPr>
              <w:t>Agree on Fire Procedures and where pupils and staff will line up</w:t>
            </w:r>
          </w:p>
          <w:p w14:paraId="3091E50E" w14:textId="0CBD81BD" w:rsidR="003E3C66" w:rsidRPr="00C25D6F"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sz w:val="18"/>
                <w:szCs w:val="18"/>
              </w:rPr>
              <w:t>Agree on registers and how these will be brought to staff</w:t>
            </w:r>
          </w:p>
          <w:p w14:paraId="5D26DBDE" w14:textId="0148AB6C" w:rsidR="003E3C66" w:rsidRPr="00C25D6F" w:rsidRDefault="003E3C66" w:rsidP="00B134EB">
            <w:pPr>
              <w:pStyle w:val="ListParagraph"/>
              <w:numPr>
                <w:ilvl w:val="0"/>
                <w:numId w:val="16"/>
              </w:numPr>
              <w:ind w:left="322" w:hanging="283"/>
              <w:rPr>
                <w:rFonts w:ascii="Verdana" w:hAnsi="Verdana" w:cstheme="minorBidi"/>
                <w:sz w:val="18"/>
                <w:szCs w:val="18"/>
              </w:rPr>
            </w:pPr>
            <w:r w:rsidRPr="00C25D6F">
              <w:rPr>
                <w:rFonts w:ascii="Verdana" w:hAnsi="Verdana" w:cstheme="minorBidi"/>
                <w:sz w:val="18"/>
                <w:szCs w:val="18"/>
              </w:rPr>
              <w:t xml:space="preserve">Reminders to staff and pupils that if the fire alarm is activated that they must still keep 2m distancing </w:t>
            </w:r>
            <w:r w:rsidR="00787CCB">
              <w:rPr>
                <w:rFonts w:ascii="Verdana" w:hAnsi="Verdana" w:cstheme="minorBidi"/>
                <w:sz w:val="18"/>
                <w:szCs w:val="18"/>
              </w:rPr>
              <w:t xml:space="preserve">between bubbles </w:t>
            </w:r>
            <w:r w:rsidRPr="00C25D6F">
              <w:rPr>
                <w:rFonts w:ascii="Verdana" w:hAnsi="Verdana" w:cstheme="minorBidi"/>
                <w:sz w:val="18"/>
                <w:szCs w:val="18"/>
              </w:rPr>
              <w:t>when at the evacuation point.</w:t>
            </w:r>
          </w:p>
          <w:p w14:paraId="7AE11E7E" w14:textId="77777777" w:rsidR="003E3C66" w:rsidRPr="00136E4E" w:rsidRDefault="003E3C66" w:rsidP="00B134EB">
            <w:pP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F2FB5A5" w14:textId="77777777" w:rsidR="003E3C66" w:rsidRDefault="003E3C66" w:rsidP="00B134EB">
            <w:pPr>
              <w:jc w:val="center"/>
              <w:rPr>
                <w:rFonts w:ascii="Verdana" w:hAnsi="Verdana"/>
                <w:sz w:val="18"/>
                <w:szCs w:val="18"/>
              </w:rPr>
            </w:pPr>
            <w:r w:rsidRPr="00136E4E">
              <w:rPr>
                <w:rFonts w:ascii="Verdana" w:hAnsi="Verdana"/>
                <w:sz w:val="18"/>
                <w:szCs w:val="18"/>
              </w:rPr>
              <w:t>SLT/</w:t>
            </w:r>
          </w:p>
          <w:p w14:paraId="295BCC19" w14:textId="70EDD5CB" w:rsidR="003E3C66" w:rsidRPr="00136E4E" w:rsidRDefault="003E3C66" w:rsidP="00B134EB">
            <w:pPr>
              <w:jc w:val="center"/>
              <w:rPr>
                <w:rFonts w:ascii="Verdana" w:hAnsi="Verdana"/>
                <w:sz w:val="18"/>
                <w:szCs w:val="18"/>
              </w:rPr>
            </w:pPr>
            <w:r w:rsidRPr="00136E4E">
              <w:rPr>
                <w:rFonts w:ascii="Verdana" w:hAnsi="Verdana"/>
                <w:sz w:val="18"/>
                <w:szCs w:val="18"/>
              </w:rPr>
              <w:t>Teachers</w:t>
            </w:r>
          </w:p>
        </w:tc>
        <w:tc>
          <w:tcPr>
            <w:tcW w:w="1418" w:type="dxa"/>
            <w:tcBorders>
              <w:top w:val="single" w:sz="4" w:space="0" w:color="auto"/>
              <w:left w:val="single" w:sz="4" w:space="0" w:color="auto"/>
              <w:bottom w:val="single" w:sz="4" w:space="0" w:color="auto"/>
              <w:right w:val="single" w:sz="4" w:space="0" w:color="auto"/>
            </w:tcBorders>
            <w:vAlign w:val="center"/>
          </w:tcPr>
          <w:p w14:paraId="41B1AC88" w14:textId="5268F74A" w:rsidR="003E3C66" w:rsidRPr="00136E4E" w:rsidRDefault="003E3C66" w:rsidP="00B134EB">
            <w:pPr>
              <w:jc w:val="center"/>
              <w:rPr>
                <w:rFonts w:ascii="Verdana" w:hAnsi="Verdana"/>
                <w:sz w:val="18"/>
                <w:szCs w:val="18"/>
              </w:rPr>
            </w:pPr>
            <w:r>
              <w:rPr>
                <w:rFonts w:ascii="Verdana" w:hAnsi="Verdana"/>
                <w:sz w:val="18"/>
                <w:szCs w:val="18"/>
              </w:rPr>
              <w:t>Ongoing</w:t>
            </w:r>
          </w:p>
        </w:tc>
        <w:tc>
          <w:tcPr>
            <w:tcW w:w="850" w:type="dxa"/>
            <w:tcBorders>
              <w:top w:val="single" w:sz="4" w:space="0" w:color="auto"/>
              <w:left w:val="single" w:sz="4" w:space="0" w:color="auto"/>
              <w:bottom w:val="single" w:sz="4" w:space="0" w:color="auto"/>
              <w:right w:val="single" w:sz="4" w:space="0" w:color="auto"/>
            </w:tcBorders>
            <w:vAlign w:val="center"/>
          </w:tcPr>
          <w:p w14:paraId="5834A1E4" w14:textId="11D1668C" w:rsidR="003E3C66" w:rsidRPr="00136E4E" w:rsidRDefault="003E3C66" w:rsidP="00B134EB">
            <w:pPr>
              <w:jc w:val="center"/>
              <w:rPr>
                <w:rFonts w:ascii="Verdana" w:hAnsi="Verdana"/>
                <w:sz w:val="18"/>
                <w:szCs w:val="18"/>
              </w:rPr>
            </w:pPr>
            <w:r>
              <w:rPr>
                <w:rFonts w:ascii="Verdana" w:hAnsi="Verdana"/>
                <w:sz w:val="18"/>
                <w:szCs w:val="18"/>
              </w:rPr>
              <w:sym w:font="Symbol" w:char="F0D6"/>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4ACF64B9" w14:textId="77777777" w:rsidR="003E3C66" w:rsidRPr="00136E4E" w:rsidRDefault="003E3C66" w:rsidP="00B134EB">
            <w:pPr>
              <w:jc w:val="center"/>
              <w:rPr>
                <w:rFonts w:ascii="Verdana" w:hAnsi="Verdana"/>
                <w:sz w:val="18"/>
                <w:szCs w:val="18"/>
              </w:rPr>
            </w:pPr>
          </w:p>
        </w:tc>
      </w:tr>
      <w:tr w:rsidR="003E3C66" w:rsidRPr="00136E4E" w14:paraId="6D25D122" w14:textId="77777777" w:rsidTr="00DD4CFE">
        <w:trPr>
          <w:trHeight w:val="463"/>
        </w:trPr>
        <w:tc>
          <w:tcPr>
            <w:tcW w:w="988" w:type="dxa"/>
            <w:vMerge/>
            <w:tcBorders>
              <w:left w:val="single" w:sz="4" w:space="0" w:color="auto"/>
              <w:bottom w:val="single" w:sz="4" w:space="0" w:color="auto"/>
              <w:right w:val="single" w:sz="4" w:space="0" w:color="auto"/>
            </w:tcBorders>
          </w:tcPr>
          <w:p w14:paraId="232A3E29" w14:textId="77777777" w:rsidR="003E3C66" w:rsidRPr="00136E4E" w:rsidRDefault="003E3C66" w:rsidP="00B134EB">
            <w:pPr>
              <w:rPr>
                <w:rFonts w:ascii="Verdana" w:hAnsi="Verdana" w:cs="Calibri"/>
                <w:b/>
                <w:color w:val="FF0000"/>
                <w:sz w:val="18"/>
                <w:szCs w:val="18"/>
              </w:rPr>
            </w:pPr>
          </w:p>
        </w:tc>
        <w:tc>
          <w:tcPr>
            <w:tcW w:w="992" w:type="dxa"/>
            <w:vMerge/>
            <w:tcBorders>
              <w:left w:val="single" w:sz="4" w:space="0" w:color="auto"/>
              <w:bottom w:val="single" w:sz="4" w:space="0" w:color="auto"/>
              <w:right w:val="single" w:sz="4" w:space="0" w:color="auto"/>
            </w:tcBorders>
            <w:shd w:val="clear" w:color="auto" w:fill="FF0000"/>
          </w:tcPr>
          <w:p w14:paraId="269F827D" w14:textId="77777777" w:rsidR="003E3C66" w:rsidRPr="00136E4E" w:rsidRDefault="003E3C66" w:rsidP="00B134EB">
            <w:pPr>
              <w:rPr>
                <w:rFonts w:ascii="Verdana" w:hAnsi="Verdana" w:cstheme="minorBidi"/>
                <w:sz w:val="18"/>
                <w:szCs w:val="18"/>
              </w:rPr>
            </w:pPr>
          </w:p>
        </w:tc>
        <w:tc>
          <w:tcPr>
            <w:tcW w:w="8930" w:type="dxa"/>
            <w:tcBorders>
              <w:top w:val="single" w:sz="4" w:space="0" w:color="auto"/>
              <w:left w:val="single" w:sz="4" w:space="0" w:color="auto"/>
              <w:bottom w:val="single" w:sz="4" w:space="0" w:color="auto"/>
              <w:right w:val="single" w:sz="4" w:space="0" w:color="auto"/>
            </w:tcBorders>
          </w:tcPr>
          <w:p w14:paraId="361627C4" w14:textId="4F863E49" w:rsidR="003E3C66" w:rsidRPr="00C25D6F" w:rsidRDefault="003E3C66" w:rsidP="00B134EB">
            <w:pPr>
              <w:pStyle w:val="ListParagraph"/>
              <w:numPr>
                <w:ilvl w:val="0"/>
                <w:numId w:val="16"/>
              </w:numPr>
              <w:ind w:left="322" w:hanging="283"/>
              <w:rPr>
                <w:rFonts w:ascii="Verdana" w:hAnsi="Verdana" w:cstheme="minorBidi"/>
                <w:sz w:val="18"/>
                <w:szCs w:val="18"/>
              </w:rPr>
            </w:pPr>
            <w:r>
              <w:rPr>
                <w:rFonts w:ascii="Verdana" w:hAnsi="Verdana" w:cstheme="minorBidi"/>
                <w:sz w:val="18"/>
                <w:szCs w:val="18"/>
              </w:rPr>
              <w:t xml:space="preserve">Ensure announced fire drill for all returning bubbles </w:t>
            </w:r>
          </w:p>
        </w:tc>
        <w:tc>
          <w:tcPr>
            <w:tcW w:w="1134" w:type="dxa"/>
            <w:tcBorders>
              <w:top w:val="single" w:sz="4" w:space="0" w:color="auto"/>
              <w:left w:val="single" w:sz="4" w:space="0" w:color="auto"/>
              <w:bottom w:val="single" w:sz="4" w:space="0" w:color="auto"/>
              <w:right w:val="single" w:sz="4" w:space="0" w:color="auto"/>
            </w:tcBorders>
            <w:vAlign w:val="center"/>
          </w:tcPr>
          <w:p w14:paraId="0B004D31" w14:textId="407F1F44" w:rsidR="003E3C66" w:rsidRPr="00136E4E" w:rsidRDefault="003E3C66" w:rsidP="00B134EB">
            <w:pPr>
              <w:jc w:val="center"/>
              <w:rPr>
                <w:rFonts w:ascii="Verdana" w:hAnsi="Verdana"/>
                <w:sz w:val="18"/>
                <w:szCs w:val="18"/>
              </w:rPr>
            </w:pPr>
            <w:r>
              <w:rPr>
                <w:rFonts w:ascii="Verdana" w:hAnsi="Verdana"/>
                <w:sz w:val="18"/>
                <w:szCs w:val="18"/>
              </w:rPr>
              <w:t>Fire warden</w:t>
            </w:r>
          </w:p>
        </w:tc>
        <w:tc>
          <w:tcPr>
            <w:tcW w:w="1418" w:type="dxa"/>
            <w:tcBorders>
              <w:top w:val="single" w:sz="4" w:space="0" w:color="auto"/>
              <w:left w:val="single" w:sz="4" w:space="0" w:color="auto"/>
              <w:bottom w:val="single" w:sz="4" w:space="0" w:color="auto"/>
              <w:right w:val="single" w:sz="4" w:space="0" w:color="auto"/>
            </w:tcBorders>
            <w:vAlign w:val="center"/>
          </w:tcPr>
          <w:p w14:paraId="259E131D" w14:textId="194664E9" w:rsidR="003E3C66" w:rsidRDefault="003E3C66" w:rsidP="00B134EB">
            <w:pPr>
              <w:jc w:val="center"/>
              <w:rPr>
                <w:rFonts w:ascii="Verdana" w:hAnsi="Verdana"/>
                <w:sz w:val="18"/>
                <w:szCs w:val="18"/>
              </w:rPr>
            </w:pPr>
            <w:r>
              <w:rPr>
                <w:rFonts w:ascii="Verdana" w:hAnsi="Verdana"/>
                <w:sz w:val="18"/>
                <w:szCs w:val="18"/>
              </w:rPr>
              <w:t>asap following full-time start of EYFS</w:t>
            </w:r>
          </w:p>
        </w:tc>
        <w:tc>
          <w:tcPr>
            <w:tcW w:w="850" w:type="dxa"/>
            <w:tcBorders>
              <w:top w:val="single" w:sz="4" w:space="0" w:color="auto"/>
              <w:left w:val="single" w:sz="4" w:space="0" w:color="auto"/>
              <w:bottom w:val="single" w:sz="4" w:space="0" w:color="auto"/>
              <w:right w:val="single" w:sz="4" w:space="0" w:color="auto"/>
            </w:tcBorders>
            <w:vAlign w:val="center"/>
          </w:tcPr>
          <w:p w14:paraId="3C500FDC" w14:textId="789705C7" w:rsidR="003E3C66" w:rsidRPr="00136E4E" w:rsidRDefault="003E3C66" w:rsidP="00B134EB">
            <w:pPr>
              <w:jc w:val="center"/>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9C032"/>
          </w:tcPr>
          <w:p w14:paraId="667D39F8" w14:textId="77777777" w:rsidR="003E3C66" w:rsidRPr="00136E4E" w:rsidRDefault="003E3C66" w:rsidP="00B134EB">
            <w:pPr>
              <w:jc w:val="center"/>
              <w:rPr>
                <w:rFonts w:ascii="Verdana" w:hAnsi="Verdana"/>
                <w:sz w:val="18"/>
                <w:szCs w:val="18"/>
              </w:rPr>
            </w:pPr>
          </w:p>
        </w:tc>
      </w:tr>
    </w:tbl>
    <w:p w14:paraId="17A25CDF" w14:textId="77777777" w:rsidR="00EB77B0" w:rsidRDefault="00EB77B0" w:rsidP="00CF587D">
      <w:pPr>
        <w:shd w:val="clear" w:color="auto" w:fill="FFFFFF"/>
        <w:textAlignment w:val="baseline"/>
        <w:outlineLvl w:val="2"/>
        <w:rPr>
          <w:rFonts w:ascii="Century Gothic" w:hAnsi="Century Gothic" w:cs="Arial"/>
          <w:b/>
          <w:bCs/>
          <w:color w:val="FF0000"/>
          <w:sz w:val="20"/>
          <w:szCs w:val="20"/>
        </w:rPr>
      </w:pPr>
    </w:p>
    <w:p w14:paraId="014C6F15" w14:textId="77777777" w:rsidR="00B134EB" w:rsidRDefault="00B134EB" w:rsidP="00CF587D">
      <w:pPr>
        <w:shd w:val="clear" w:color="auto" w:fill="FFFFFF"/>
        <w:textAlignment w:val="baseline"/>
        <w:outlineLvl w:val="2"/>
        <w:rPr>
          <w:rFonts w:ascii="Verdana" w:hAnsi="Verdana" w:cs="Arial"/>
          <w:b/>
          <w:bCs/>
          <w:color w:val="FF0000"/>
          <w:sz w:val="18"/>
          <w:szCs w:val="18"/>
        </w:rPr>
        <w:sectPr w:rsidR="00B134EB" w:rsidSect="0086764A">
          <w:pgSz w:w="16840" w:h="11900" w:orient="landscape"/>
          <w:pgMar w:top="720" w:right="720" w:bottom="720" w:left="720" w:header="708" w:footer="708" w:gutter="0"/>
          <w:cols w:space="708"/>
          <w:docGrid w:linePitch="360"/>
        </w:sectPr>
      </w:pPr>
    </w:p>
    <w:p w14:paraId="02E2A7ED" w14:textId="6417D4D2" w:rsidR="00F9707B" w:rsidRPr="00C25D6F" w:rsidRDefault="00F9707B" w:rsidP="00CF587D">
      <w:pPr>
        <w:shd w:val="clear" w:color="auto" w:fill="FFFFFF"/>
        <w:textAlignment w:val="baseline"/>
        <w:outlineLvl w:val="2"/>
        <w:rPr>
          <w:rFonts w:ascii="Verdana" w:hAnsi="Verdana" w:cs="Arial"/>
          <w:b/>
          <w:bCs/>
          <w:color w:val="FF0000"/>
          <w:sz w:val="18"/>
          <w:szCs w:val="18"/>
        </w:rPr>
      </w:pPr>
      <w:r w:rsidRPr="00C25D6F">
        <w:rPr>
          <w:rFonts w:ascii="Verdana" w:hAnsi="Verdana" w:cs="Arial"/>
          <w:b/>
          <w:bCs/>
          <w:color w:val="FF0000"/>
          <w:sz w:val="18"/>
          <w:szCs w:val="18"/>
        </w:rPr>
        <w:lastRenderedPageBreak/>
        <w:t>What happens if someone becomes unwell at an educational or childcare setting?</w:t>
      </w:r>
    </w:p>
    <w:p w14:paraId="3FA55278" w14:textId="77777777" w:rsidR="00CF587D" w:rsidRPr="00C25D6F" w:rsidRDefault="00CF587D" w:rsidP="00CF587D">
      <w:pPr>
        <w:shd w:val="clear" w:color="auto" w:fill="FFFFFF"/>
        <w:textAlignment w:val="baseline"/>
        <w:outlineLvl w:val="2"/>
        <w:rPr>
          <w:rFonts w:ascii="Verdana" w:hAnsi="Verdana" w:cs="Arial"/>
          <w:b/>
          <w:bCs/>
          <w:color w:val="FF0000"/>
          <w:sz w:val="18"/>
          <w:szCs w:val="18"/>
        </w:rPr>
      </w:pPr>
    </w:p>
    <w:p w14:paraId="4C50EB6A" w14:textId="7A1B04D3" w:rsidR="00F9707B" w:rsidRPr="00C25D6F" w:rsidRDefault="00F9707B" w:rsidP="00F9707B">
      <w:pPr>
        <w:shd w:val="clear" w:color="auto" w:fill="FFFFFF"/>
        <w:rPr>
          <w:rFonts w:ascii="Verdana" w:hAnsi="Verdana" w:cs="Arial"/>
          <w:color w:val="0B0C0C"/>
          <w:sz w:val="18"/>
          <w:szCs w:val="18"/>
        </w:rPr>
      </w:pPr>
      <w:r w:rsidRPr="00C25D6F">
        <w:rPr>
          <w:rFonts w:ascii="Verdana" w:hAnsi="Verdana" w:cs="Arial"/>
          <w:color w:val="0B0C0C"/>
          <w:sz w:val="18"/>
          <w:szCs w:val="18"/>
        </w:rPr>
        <w:t xml:space="preserve">If anyone becomes unwell with a new, continuous cough </w:t>
      </w:r>
      <w:r w:rsidR="00B74BAC">
        <w:rPr>
          <w:rFonts w:ascii="Verdana" w:hAnsi="Verdana" w:cs="Arial"/>
          <w:color w:val="0B0C0C"/>
          <w:sz w:val="18"/>
          <w:szCs w:val="18"/>
        </w:rPr>
        <w:t xml:space="preserve">(e.g. persists for an hour or repeats regularly for lengthy periods in the day) </w:t>
      </w:r>
      <w:r w:rsidRPr="00C25D6F">
        <w:rPr>
          <w:rFonts w:ascii="Verdana" w:hAnsi="Verdana" w:cs="Arial"/>
          <w:color w:val="0B0C0C"/>
          <w:sz w:val="18"/>
          <w:szCs w:val="18"/>
        </w:rPr>
        <w:t>or a high temperature</w:t>
      </w:r>
      <w:r w:rsidR="00B74BAC">
        <w:rPr>
          <w:rFonts w:ascii="Verdana" w:hAnsi="Verdana" w:cs="Arial"/>
          <w:color w:val="0B0C0C"/>
          <w:sz w:val="18"/>
          <w:szCs w:val="18"/>
        </w:rPr>
        <w:t xml:space="preserve"> (&gt;37.8 when resting</w:t>
      </w:r>
      <w:r w:rsidR="00787CCB">
        <w:rPr>
          <w:rFonts w:ascii="Verdana" w:hAnsi="Verdana" w:cs="Arial"/>
          <w:color w:val="0B0C0C"/>
          <w:sz w:val="18"/>
          <w:szCs w:val="18"/>
        </w:rPr>
        <w:t>)</w:t>
      </w:r>
      <w:r w:rsidR="00B27A57">
        <w:rPr>
          <w:rFonts w:ascii="Verdana" w:hAnsi="Verdana" w:cs="Arial"/>
          <w:color w:val="0B0C0C"/>
          <w:sz w:val="18"/>
          <w:szCs w:val="18"/>
        </w:rPr>
        <w:t>,</w:t>
      </w:r>
      <w:r w:rsidR="00B74BAC">
        <w:rPr>
          <w:rFonts w:ascii="Verdana" w:hAnsi="Verdana" w:cs="Arial"/>
          <w:color w:val="0B0C0C"/>
          <w:sz w:val="18"/>
          <w:szCs w:val="18"/>
        </w:rPr>
        <w:t xml:space="preserve"> </w:t>
      </w:r>
      <w:r w:rsidR="00B27A57">
        <w:rPr>
          <w:rFonts w:ascii="Verdana" w:hAnsi="Verdana" w:cs="Arial"/>
          <w:color w:val="0B0C0C"/>
          <w:sz w:val="18"/>
          <w:szCs w:val="18"/>
        </w:rPr>
        <w:t xml:space="preserve"> or has a loss of , or change in</w:t>
      </w:r>
      <w:r w:rsidR="00554CAE">
        <w:rPr>
          <w:rFonts w:ascii="Verdana" w:hAnsi="Verdana" w:cs="Arial"/>
          <w:color w:val="0B0C0C"/>
          <w:sz w:val="18"/>
          <w:szCs w:val="18"/>
        </w:rPr>
        <w:t>, their normal sense of taste or smell ((anosmia)</w:t>
      </w:r>
      <w:r w:rsidR="00B74BAC">
        <w:rPr>
          <w:rFonts w:ascii="Verdana" w:hAnsi="Verdana" w:cs="Arial"/>
          <w:color w:val="0B0C0C"/>
          <w:sz w:val="18"/>
          <w:szCs w:val="18"/>
        </w:rPr>
        <w:t xml:space="preserve"> </w:t>
      </w:r>
      <w:r w:rsidRPr="00C25D6F">
        <w:rPr>
          <w:rFonts w:ascii="Verdana" w:hAnsi="Verdana" w:cs="Arial"/>
          <w:color w:val="0B0C0C"/>
          <w:sz w:val="18"/>
          <w:szCs w:val="18"/>
        </w:rPr>
        <w:t>in an education or childcare setting, they must be sent home and advised to follow the </w:t>
      </w:r>
      <w:hyperlink r:id="rId16" w:history="1">
        <w:r w:rsidRPr="00C25D6F">
          <w:rPr>
            <w:rFonts w:ascii="Verdana" w:hAnsi="Verdana" w:cs="Arial"/>
            <w:color w:val="4C2C92"/>
            <w:sz w:val="18"/>
            <w:szCs w:val="18"/>
            <w:u w:val="single"/>
            <w:bdr w:val="none" w:sz="0" w:space="0" w:color="auto" w:frame="1"/>
          </w:rPr>
          <w:t>COVID-19: guidance for households with possible coronavirus infection guidance</w:t>
        </w:r>
      </w:hyperlink>
      <w:r w:rsidR="00554CAE">
        <w:rPr>
          <w:rFonts w:ascii="Verdana" w:hAnsi="Verdana" w:cs="Arial"/>
          <w:color w:val="0B0C0C"/>
          <w:sz w:val="18"/>
          <w:szCs w:val="18"/>
        </w:rPr>
        <w:t xml:space="preserve"> which sets out that they should self-isolate for at least 10 </w:t>
      </w:r>
      <w:r w:rsidR="009C59FC">
        <w:rPr>
          <w:rFonts w:ascii="Verdana" w:hAnsi="Verdana" w:cs="Arial"/>
          <w:color w:val="0B0C0C"/>
          <w:sz w:val="18"/>
          <w:szCs w:val="18"/>
        </w:rPr>
        <w:t>days and</w:t>
      </w:r>
      <w:r w:rsidR="00554CAE">
        <w:rPr>
          <w:rFonts w:ascii="Verdana" w:hAnsi="Verdana" w:cs="Arial"/>
          <w:color w:val="0B0C0C"/>
          <w:sz w:val="18"/>
          <w:szCs w:val="18"/>
        </w:rPr>
        <w:t xml:space="preserve"> should arrange to have a test to see if they have coronavirus.</w:t>
      </w:r>
    </w:p>
    <w:p w14:paraId="576423D1" w14:textId="77777777" w:rsidR="00F9707B" w:rsidRPr="00C25D6F" w:rsidRDefault="00F9707B" w:rsidP="00F9707B">
      <w:pPr>
        <w:shd w:val="clear" w:color="auto" w:fill="FFFFFF"/>
        <w:spacing w:before="300" w:after="300"/>
        <w:rPr>
          <w:rFonts w:ascii="Verdana" w:hAnsi="Verdana" w:cs="Arial"/>
          <w:color w:val="0B0C0C"/>
          <w:sz w:val="18"/>
          <w:szCs w:val="18"/>
        </w:rPr>
      </w:pPr>
      <w:r w:rsidRPr="00C25D6F">
        <w:rPr>
          <w:rFonts w:ascii="Verdana" w:hAnsi="Verdana" w:cs="Arial"/>
          <w:color w:val="0B0C0C"/>
          <w:sz w:val="18"/>
          <w:szCs w:val="18"/>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37BEDF65" w14:textId="77777777" w:rsidR="00F9707B" w:rsidRPr="00C25D6F" w:rsidRDefault="00F9707B" w:rsidP="00F9707B">
      <w:pPr>
        <w:shd w:val="clear" w:color="auto" w:fill="FFFFFF"/>
        <w:spacing w:before="300" w:after="300"/>
        <w:rPr>
          <w:rFonts w:ascii="Verdana" w:hAnsi="Verdana" w:cs="Arial"/>
          <w:color w:val="0B0C0C"/>
          <w:sz w:val="18"/>
          <w:szCs w:val="18"/>
        </w:rPr>
      </w:pPr>
      <w:r w:rsidRPr="00C25D6F">
        <w:rPr>
          <w:rFonts w:ascii="Verdana" w:hAnsi="Verdana" w:cs="Arial"/>
          <w:color w:val="0B0C0C"/>
          <w:sz w:val="18"/>
          <w:szCs w:val="18"/>
        </w:rPr>
        <w:t>If they need to go to the bathroom while waiting to be collected, they should use a separate bathroom if possible. The bathroom should be cleaned and disinfected using standard cleaning products before being used by anyone else.</w:t>
      </w:r>
    </w:p>
    <w:p w14:paraId="308CF0B2" w14:textId="77777777" w:rsidR="00F9707B" w:rsidRPr="00C25D6F" w:rsidRDefault="00F9707B" w:rsidP="00F9707B">
      <w:pPr>
        <w:shd w:val="clear" w:color="auto" w:fill="FFFFFF"/>
        <w:spacing w:before="300" w:after="300"/>
        <w:rPr>
          <w:rFonts w:ascii="Verdana" w:hAnsi="Verdana" w:cs="Arial"/>
          <w:color w:val="0B0C0C"/>
          <w:sz w:val="18"/>
          <w:szCs w:val="18"/>
        </w:rPr>
      </w:pPr>
      <w:r w:rsidRPr="00C25D6F">
        <w:rPr>
          <w:rFonts w:ascii="Verdana" w:hAnsi="Verdana" w:cs="Arial"/>
          <w:color w:val="0B0C0C"/>
          <w:sz w:val="18"/>
          <w:szCs w:val="18"/>
        </w:rPr>
        <w:t>PPE should be worn by staff caring for the child while they await collection if a distance of 2 metres cannot be maintained (such as for a very young child or a child with complex needs).</w:t>
      </w:r>
    </w:p>
    <w:p w14:paraId="29FAAFB0" w14:textId="77777777" w:rsidR="00F9707B" w:rsidRPr="00C25D6F" w:rsidRDefault="00F9707B" w:rsidP="00F9707B">
      <w:pPr>
        <w:shd w:val="clear" w:color="auto" w:fill="FFFFFF"/>
        <w:spacing w:before="300" w:after="300"/>
        <w:rPr>
          <w:rFonts w:ascii="Verdana" w:hAnsi="Verdana" w:cs="Arial"/>
          <w:color w:val="0B0C0C"/>
          <w:sz w:val="18"/>
          <w:szCs w:val="18"/>
        </w:rPr>
      </w:pPr>
      <w:r w:rsidRPr="00C25D6F">
        <w:rPr>
          <w:rFonts w:ascii="Verdana" w:hAnsi="Verdana" w:cs="Arial"/>
          <w:color w:val="0B0C0C"/>
          <w:sz w:val="18"/>
          <w:szCs w:val="18"/>
        </w:rPr>
        <w:t>In an emergency, call 999 if they are seriously ill or injured or their life is at risk. Do not visit the GP, pharmacy, urgent care centre or a hospital.</w:t>
      </w:r>
    </w:p>
    <w:p w14:paraId="36E2D332" w14:textId="1DFAE23F" w:rsidR="00EB77B0" w:rsidRPr="00C25D6F" w:rsidRDefault="00F9707B" w:rsidP="00EB77B0">
      <w:pPr>
        <w:shd w:val="clear" w:color="auto" w:fill="FFFFFF"/>
        <w:rPr>
          <w:rFonts w:ascii="Verdana" w:hAnsi="Verdana" w:cs="Arial"/>
          <w:color w:val="0B0C0C"/>
          <w:sz w:val="18"/>
          <w:szCs w:val="18"/>
        </w:rPr>
      </w:pPr>
      <w:r w:rsidRPr="00C25D6F">
        <w:rPr>
          <w:rFonts w:ascii="Verdana" w:hAnsi="Verdana" w:cs="Arial"/>
          <w:color w:val="0B0C0C"/>
          <w:sz w:val="18"/>
          <w:szCs w:val="18"/>
        </w:rPr>
        <w:t xml:space="preserve">If a member of staff has helped someone who was unwell with a new, continuous cough </w:t>
      </w:r>
      <w:r w:rsidR="00B74BAC">
        <w:rPr>
          <w:rFonts w:ascii="Verdana" w:hAnsi="Verdana" w:cs="Arial"/>
          <w:color w:val="0B0C0C"/>
          <w:sz w:val="18"/>
          <w:szCs w:val="18"/>
        </w:rPr>
        <w:t xml:space="preserve">(see above) </w:t>
      </w:r>
      <w:r w:rsidRPr="00C25D6F">
        <w:rPr>
          <w:rFonts w:ascii="Verdana" w:hAnsi="Verdana" w:cs="Arial"/>
          <w:color w:val="0B0C0C"/>
          <w:sz w:val="18"/>
          <w:szCs w:val="18"/>
        </w:rPr>
        <w:t>or a high temperature</w:t>
      </w:r>
      <w:r w:rsidR="00B74BAC">
        <w:rPr>
          <w:rFonts w:ascii="Verdana" w:hAnsi="Verdana" w:cs="Arial"/>
          <w:color w:val="0B0C0C"/>
          <w:sz w:val="18"/>
          <w:szCs w:val="18"/>
        </w:rPr>
        <w:t xml:space="preserve"> (see above)</w:t>
      </w:r>
      <w:r w:rsidRPr="00C25D6F">
        <w:rPr>
          <w:rFonts w:ascii="Verdana" w:hAnsi="Verdana" w:cs="Arial"/>
          <w:color w:val="0B0C0C"/>
          <w:sz w:val="18"/>
          <w:szCs w:val="18"/>
        </w:rPr>
        <w:t>,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7" w:history="1">
        <w:r w:rsidRPr="00C25D6F">
          <w:rPr>
            <w:rFonts w:ascii="Verdana" w:hAnsi="Verdana" w:cs="Arial"/>
            <w:color w:val="4C2C92"/>
            <w:sz w:val="18"/>
            <w:szCs w:val="18"/>
            <w:u w:val="single"/>
            <w:bdr w:val="none" w:sz="0" w:space="0" w:color="auto" w:frame="1"/>
          </w:rPr>
          <w:t>COVID-19: cleaning of non-healthcare settings guidance</w:t>
        </w:r>
      </w:hyperlink>
    </w:p>
    <w:p w14:paraId="6EFB5694" w14:textId="77777777" w:rsidR="00EB77B0" w:rsidRPr="00C25D6F" w:rsidRDefault="00EB77B0" w:rsidP="00EB77B0">
      <w:pPr>
        <w:shd w:val="clear" w:color="auto" w:fill="FFFFFF"/>
        <w:rPr>
          <w:rFonts w:ascii="Verdana" w:hAnsi="Verdana" w:cs="Arial"/>
          <w:color w:val="FF0000"/>
          <w:sz w:val="18"/>
          <w:szCs w:val="18"/>
        </w:rPr>
      </w:pPr>
    </w:p>
    <w:p w14:paraId="2F353853" w14:textId="36CCEF0B" w:rsidR="00CF587D" w:rsidRPr="00C25D6F" w:rsidRDefault="00CF587D" w:rsidP="00EB77B0">
      <w:pPr>
        <w:shd w:val="clear" w:color="auto" w:fill="FFFFFF"/>
        <w:rPr>
          <w:rFonts w:ascii="Verdana" w:hAnsi="Verdana" w:cs="Arial"/>
          <w:b/>
          <w:color w:val="0B0C0C"/>
          <w:sz w:val="18"/>
          <w:szCs w:val="18"/>
        </w:rPr>
      </w:pPr>
      <w:r w:rsidRPr="00C25D6F">
        <w:rPr>
          <w:rFonts w:ascii="Verdana" w:hAnsi="Verdana" w:cs="Arial"/>
          <w:b/>
          <w:color w:val="FF0000"/>
          <w:sz w:val="18"/>
          <w:szCs w:val="18"/>
        </w:rPr>
        <w:t>What happens if there is a confirmed case of coronavirus in a setting?</w:t>
      </w:r>
    </w:p>
    <w:p w14:paraId="27BE922F" w14:textId="3608B164" w:rsidR="00CF587D" w:rsidRPr="00C25D6F" w:rsidRDefault="00CF587D" w:rsidP="00CF587D">
      <w:pPr>
        <w:pStyle w:val="NormalWeb"/>
        <w:shd w:val="clear" w:color="auto" w:fill="FFFFFF"/>
        <w:spacing w:before="300" w:beforeAutospacing="0" w:after="300" w:afterAutospacing="0"/>
        <w:rPr>
          <w:rFonts w:ascii="Verdana" w:hAnsi="Verdana" w:cs="Arial"/>
          <w:color w:val="0B0C0C"/>
          <w:sz w:val="18"/>
          <w:szCs w:val="18"/>
        </w:rPr>
      </w:pPr>
      <w:r w:rsidRPr="00C25D6F">
        <w:rPr>
          <w:rFonts w:ascii="Verdana" w:hAnsi="Verdana" w:cs="Arial"/>
          <w:color w:val="0B0C0C"/>
          <w:sz w:val="18"/>
          <w:szCs w:val="18"/>
        </w:rPr>
        <w:t xml:space="preserve">When a child, young person or staff member develops symptoms compatible with coronavirus, they should be sent home and advised to self-isolate for </w:t>
      </w:r>
      <w:r w:rsidR="00B74BAC">
        <w:rPr>
          <w:rFonts w:ascii="Verdana" w:hAnsi="Verdana" w:cs="Arial"/>
          <w:color w:val="0B0C0C"/>
          <w:sz w:val="18"/>
          <w:szCs w:val="18"/>
        </w:rPr>
        <w:t>10</w:t>
      </w:r>
      <w:r w:rsidRPr="00C25D6F">
        <w:rPr>
          <w:rFonts w:ascii="Verdana" w:hAnsi="Verdana" w:cs="Arial"/>
          <w:color w:val="0B0C0C"/>
          <w:sz w:val="18"/>
          <w:szCs w:val="18"/>
        </w:rPr>
        <w:t xml:space="preserve"> days. Their fellow household members should self-isolate for 14 days. All staff and </w:t>
      </w:r>
      <w:r w:rsidR="00B134EB">
        <w:rPr>
          <w:rFonts w:ascii="Verdana" w:hAnsi="Verdana" w:cs="Arial"/>
          <w:color w:val="0B0C0C"/>
          <w:sz w:val="18"/>
          <w:szCs w:val="18"/>
        </w:rPr>
        <w:t>children</w:t>
      </w:r>
      <w:r w:rsidRPr="00C25D6F">
        <w:rPr>
          <w:rFonts w:ascii="Verdana" w:hAnsi="Verdana" w:cs="Arial"/>
          <w:color w:val="0B0C0C"/>
          <w:sz w:val="18"/>
          <w:szCs w:val="18"/>
        </w:rPr>
        <w:t xml:space="preserve"> who are attending an education or childcare setting will have access to a test if they display symptoms of coronavirus, and are encouraged to get tested in this scenario.</w:t>
      </w:r>
    </w:p>
    <w:p w14:paraId="54FADA3B" w14:textId="77777777" w:rsidR="00CF587D" w:rsidRPr="00C25D6F" w:rsidRDefault="00CF587D" w:rsidP="00CF587D">
      <w:pPr>
        <w:pStyle w:val="NormalWeb"/>
        <w:shd w:val="clear" w:color="auto" w:fill="FFFFFF"/>
        <w:spacing w:before="300" w:beforeAutospacing="0" w:after="300" w:afterAutospacing="0"/>
        <w:rPr>
          <w:rFonts w:ascii="Verdana" w:hAnsi="Verdana" w:cs="Arial"/>
          <w:color w:val="0B0C0C"/>
          <w:sz w:val="18"/>
          <w:szCs w:val="18"/>
        </w:rPr>
      </w:pPr>
      <w:r w:rsidRPr="00C25D6F">
        <w:rPr>
          <w:rFonts w:ascii="Verdana" w:hAnsi="Verdana" w:cs="Arial"/>
          <w:color w:val="0B0C0C"/>
          <w:sz w:val="18"/>
          <w:szCs w:val="18"/>
        </w:rPr>
        <w:t>Where the child, young person or staff member tests negative, they can return to their setting and the fellow household members can end their self-isolation.</w:t>
      </w:r>
    </w:p>
    <w:p w14:paraId="3692FC60" w14:textId="068A23C5" w:rsidR="00CF587D" w:rsidRPr="00C25D6F" w:rsidRDefault="008D00B1" w:rsidP="00CF587D">
      <w:pPr>
        <w:pStyle w:val="NormalWeb"/>
        <w:shd w:val="clear" w:color="auto" w:fill="FFFFFF"/>
        <w:spacing w:before="300" w:beforeAutospacing="0" w:after="300" w:afterAutospacing="0"/>
        <w:rPr>
          <w:rFonts w:ascii="Verdana" w:hAnsi="Verdana" w:cs="Arial"/>
          <w:color w:val="0B0C0C"/>
          <w:sz w:val="18"/>
          <w:szCs w:val="18"/>
        </w:rPr>
      </w:pPr>
      <w:r w:rsidRPr="00C25D6F">
        <w:rPr>
          <w:rFonts w:ascii="Verdana" w:hAnsi="Verdana" w:cs="Arial"/>
          <w:color w:val="0B0C0C"/>
          <w:sz w:val="18"/>
          <w:szCs w:val="18"/>
        </w:rPr>
        <w:t xml:space="preserve">Where the child, young person or staff member tests positive, the rest of their class or group within their childcare or education setting </w:t>
      </w:r>
      <w:r>
        <w:rPr>
          <w:rFonts w:ascii="Verdana" w:hAnsi="Verdana" w:cs="Arial"/>
          <w:color w:val="0B0C0C"/>
          <w:sz w:val="18"/>
          <w:szCs w:val="18"/>
        </w:rPr>
        <w:t>may</w:t>
      </w:r>
      <w:r w:rsidRPr="00C25D6F">
        <w:rPr>
          <w:rFonts w:ascii="Verdana" w:hAnsi="Verdana" w:cs="Arial"/>
          <w:color w:val="0B0C0C"/>
          <w:sz w:val="18"/>
          <w:szCs w:val="18"/>
        </w:rPr>
        <w:t xml:space="preserve"> be sent home and advised to self-isolate for 14 days</w:t>
      </w:r>
      <w:r>
        <w:rPr>
          <w:rFonts w:ascii="Verdana" w:hAnsi="Verdana" w:cs="Arial"/>
          <w:color w:val="0B0C0C"/>
          <w:sz w:val="18"/>
          <w:szCs w:val="18"/>
        </w:rPr>
        <w:t xml:space="preserve"> if this approach is advised by the Health Protection Team</w:t>
      </w:r>
      <w:r w:rsidRPr="00C25D6F">
        <w:rPr>
          <w:rFonts w:ascii="Verdana" w:hAnsi="Verdana" w:cs="Arial"/>
          <w:color w:val="0B0C0C"/>
          <w:sz w:val="18"/>
          <w:szCs w:val="18"/>
        </w:rPr>
        <w:t xml:space="preserve">. </w:t>
      </w:r>
      <w:r w:rsidR="00CF587D" w:rsidRPr="00C25D6F">
        <w:rPr>
          <w:rFonts w:ascii="Verdana" w:hAnsi="Verdana" w:cs="Arial"/>
          <w:color w:val="0B0C0C"/>
          <w:sz w:val="18"/>
          <w:szCs w:val="18"/>
        </w:rPr>
        <w:t>The other household members of that wider class or group do not need to self-isolate unless the child, young person or staff member they live with in that group subsequently develops symptoms.</w:t>
      </w:r>
    </w:p>
    <w:p w14:paraId="3FE8BAC7" w14:textId="0FD957BA" w:rsidR="00CF587D" w:rsidRPr="00C25D6F" w:rsidRDefault="00CF587D" w:rsidP="00CF587D">
      <w:pPr>
        <w:pStyle w:val="NormalWeb"/>
        <w:shd w:val="clear" w:color="auto" w:fill="FFFFFF"/>
        <w:spacing w:before="300" w:beforeAutospacing="0" w:after="300" w:afterAutospacing="0"/>
        <w:rPr>
          <w:rFonts w:ascii="Verdana" w:hAnsi="Verdana" w:cs="Arial"/>
          <w:color w:val="0B0C0C"/>
          <w:sz w:val="18"/>
          <w:szCs w:val="18"/>
        </w:rPr>
      </w:pPr>
      <w:r w:rsidRPr="00C25D6F">
        <w:rPr>
          <w:rFonts w:ascii="Verdana" w:hAnsi="Verdana" w:cs="Arial"/>
          <w:color w:val="0B0C0C"/>
          <w:sz w:val="18"/>
          <w:szCs w:val="18"/>
        </w:rPr>
        <w:t xml:space="preserve">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w:t>
      </w:r>
      <w:r w:rsidR="00C25D6F" w:rsidRPr="00C25D6F">
        <w:rPr>
          <w:rFonts w:ascii="Verdana" w:hAnsi="Verdana" w:cs="Arial"/>
          <w:color w:val="0B0C0C"/>
          <w:sz w:val="18"/>
          <w:szCs w:val="18"/>
        </w:rPr>
        <w:t>cases,</w:t>
      </w:r>
      <w:r w:rsidRPr="00C25D6F">
        <w:rPr>
          <w:rFonts w:ascii="Verdana" w:hAnsi="Verdana" w:cs="Arial"/>
          <w:color w:val="0B0C0C"/>
          <w:sz w:val="18"/>
          <w:szCs w:val="18"/>
        </w:rPr>
        <w:t xml:space="preserve">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14:paraId="7FF8C874" w14:textId="77777777" w:rsidR="00A55B18" w:rsidRDefault="00A55B18">
      <w:pPr>
        <w:rPr>
          <w:rFonts w:ascii="Verdana" w:hAnsi="Verdana"/>
          <w:b/>
          <w:color w:val="FF0000"/>
          <w:sz w:val="18"/>
          <w:szCs w:val="18"/>
        </w:rPr>
      </w:pPr>
    </w:p>
    <w:p w14:paraId="559B647E" w14:textId="77777777" w:rsidR="00A55B18" w:rsidRDefault="00A55B18">
      <w:pPr>
        <w:rPr>
          <w:rFonts w:ascii="Verdana" w:hAnsi="Verdana"/>
          <w:b/>
          <w:color w:val="FF0000"/>
          <w:sz w:val="18"/>
          <w:szCs w:val="18"/>
        </w:rPr>
      </w:pPr>
    </w:p>
    <w:p w14:paraId="3631B7FE" w14:textId="77777777" w:rsidR="00A55B18" w:rsidRDefault="00A55B18">
      <w:pPr>
        <w:rPr>
          <w:rFonts w:ascii="Verdana" w:hAnsi="Verdana"/>
          <w:b/>
          <w:color w:val="FF0000"/>
          <w:sz w:val="18"/>
          <w:szCs w:val="18"/>
        </w:rPr>
      </w:pPr>
    </w:p>
    <w:p w14:paraId="2EA6AB92" w14:textId="7BD4CFE7" w:rsidR="00CF587D" w:rsidRDefault="00A55B18">
      <w:pPr>
        <w:rPr>
          <w:rFonts w:ascii="Verdana" w:hAnsi="Verdana"/>
          <w:b/>
          <w:color w:val="FF0000"/>
          <w:sz w:val="18"/>
          <w:szCs w:val="18"/>
        </w:rPr>
      </w:pPr>
      <w:r w:rsidRPr="006D1FD1">
        <w:rPr>
          <w:rFonts w:ascii="Verdana" w:hAnsi="Verdana"/>
          <w:b/>
          <w:color w:val="FF0000"/>
          <w:sz w:val="18"/>
          <w:szCs w:val="18"/>
        </w:rPr>
        <w:t>Engage with the NHS Test and Trace process.</w:t>
      </w:r>
    </w:p>
    <w:p w14:paraId="2E38BC97" w14:textId="51A7C771" w:rsidR="00735CB3" w:rsidRDefault="00735CB3">
      <w:pPr>
        <w:rPr>
          <w:rFonts w:ascii="Verdana" w:hAnsi="Verdana"/>
          <w:b/>
          <w:color w:val="FF0000"/>
          <w:sz w:val="18"/>
          <w:szCs w:val="18"/>
        </w:rPr>
      </w:pPr>
    </w:p>
    <w:p w14:paraId="0D4A1AB0" w14:textId="372B06F1" w:rsidR="00735CB3" w:rsidRPr="006D1FD1" w:rsidRDefault="00735CB3" w:rsidP="00735CB3">
      <w:pPr>
        <w:rPr>
          <w:rFonts w:ascii="Verdana" w:hAnsi="Verdana"/>
          <w:color w:val="000000" w:themeColor="text1"/>
          <w:sz w:val="18"/>
          <w:szCs w:val="18"/>
        </w:rPr>
      </w:pPr>
      <w:r w:rsidRPr="006D1FD1">
        <w:rPr>
          <w:rFonts w:ascii="Verdana" w:hAnsi="Verdana"/>
          <w:color w:val="000000" w:themeColor="text1"/>
          <w:sz w:val="18"/>
          <w:szCs w:val="18"/>
        </w:rPr>
        <w:t>Schools must ensure that staff members and parents/carers understand that they</w:t>
      </w:r>
      <w:r>
        <w:rPr>
          <w:rFonts w:ascii="Verdana" w:hAnsi="Verdana"/>
          <w:color w:val="000000" w:themeColor="text1"/>
          <w:sz w:val="18"/>
          <w:szCs w:val="18"/>
        </w:rPr>
        <w:t xml:space="preserve"> </w:t>
      </w:r>
      <w:r w:rsidRPr="006D1FD1">
        <w:rPr>
          <w:rFonts w:ascii="Verdana" w:hAnsi="Verdana"/>
          <w:color w:val="000000" w:themeColor="text1"/>
          <w:sz w:val="18"/>
          <w:szCs w:val="18"/>
        </w:rPr>
        <w:t>will need to be ready and willing to:</w:t>
      </w:r>
    </w:p>
    <w:p w14:paraId="4F3559F5" w14:textId="77777777" w:rsidR="00735CB3" w:rsidRDefault="00735CB3" w:rsidP="00735CB3">
      <w:pPr>
        <w:rPr>
          <w:rFonts w:ascii="Verdana" w:hAnsi="Verdana"/>
          <w:color w:val="000000" w:themeColor="text1"/>
          <w:sz w:val="18"/>
          <w:szCs w:val="18"/>
        </w:rPr>
      </w:pPr>
    </w:p>
    <w:p w14:paraId="1A42E943" w14:textId="0DD4513C" w:rsidR="00735CB3" w:rsidRDefault="00735CB3" w:rsidP="00735CB3">
      <w:pPr>
        <w:pStyle w:val="ListParagraph"/>
        <w:numPr>
          <w:ilvl w:val="0"/>
          <w:numId w:val="16"/>
        </w:numPr>
        <w:rPr>
          <w:rFonts w:ascii="Verdana" w:hAnsi="Verdana"/>
          <w:color w:val="000000" w:themeColor="text1"/>
          <w:sz w:val="18"/>
          <w:szCs w:val="18"/>
        </w:rPr>
      </w:pPr>
      <w:r w:rsidRPr="006D1FD1">
        <w:rPr>
          <w:rFonts w:ascii="Verdana" w:hAnsi="Verdana"/>
          <w:color w:val="000000" w:themeColor="text1"/>
          <w:sz w:val="18"/>
          <w:szCs w:val="18"/>
        </w:rPr>
        <w:t>book a test (</w:t>
      </w:r>
      <w:hyperlink r:id="rId18" w:history="1">
        <w:r w:rsidRPr="0065327A">
          <w:rPr>
            <w:rStyle w:val="Hyperlink"/>
          </w:rPr>
          <w:t>https://www.gov.uk/guidance/coronavirus-covid-19-getting-tested</w:t>
        </w:r>
      </w:hyperlink>
      <w:r w:rsidRPr="0065327A">
        <w:rPr>
          <w:rFonts w:ascii="Verdana" w:hAnsi="Verdana"/>
          <w:color w:val="000000" w:themeColor="text1"/>
          <w:sz w:val="18"/>
          <w:szCs w:val="18"/>
        </w:rPr>
        <w:t>) if they or their child are</w:t>
      </w:r>
      <w:r>
        <w:rPr>
          <w:rFonts w:ascii="Verdana" w:hAnsi="Verdana"/>
          <w:color w:val="000000" w:themeColor="text1"/>
          <w:sz w:val="18"/>
          <w:szCs w:val="18"/>
        </w:rPr>
        <w:t xml:space="preserve"> </w:t>
      </w:r>
      <w:r w:rsidRPr="0065327A">
        <w:rPr>
          <w:rFonts w:ascii="Verdana" w:hAnsi="Verdana"/>
          <w:color w:val="000000" w:themeColor="text1"/>
          <w:sz w:val="18"/>
          <w:szCs w:val="18"/>
        </w:rPr>
        <w:t>displaying symptoms. Staff and pupils must not come into the school if they have symptoms,</w:t>
      </w:r>
      <w:r>
        <w:rPr>
          <w:rFonts w:ascii="Verdana" w:hAnsi="Verdana"/>
          <w:color w:val="000000" w:themeColor="text1"/>
          <w:sz w:val="18"/>
          <w:szCs w:val="18"/>
        </w:rPr>
        <w:t xml:space="preserve"> </w:t>
      </w:r>
      <w:r w:rsidRPr="0065327A">
        <w:rPr>
          <w:rFonts w:ascii="Verdana" w:hAnsi="Verdana"/>
          <w:color w:val="000000" w:themeColor="text1"/>
          <w:sz w:val="18"/>
          <w:szCs w:val="18"/>
        </w:rPr>
        <w:t>and must be sent home to self-isolate if they develop them in school. All children can be</w:t>
      </w:r>
      <w:r>
        <w:rPr>
          <w:rFonts w:ascii="Verdana" w:hAnsi="Verdana"/>
          <w:color w:val="000000" w:themeColor="text1"/>
          <w:sz w:val="18"/>
          <w:szCs w:val="18"/>
        </w:rPr>
        <w:t xml:space="preserve"> </w:t>
      </w:r>
      <w:r w:rsidRPr="0065327A">
        <w:rPr>
          <w:rFonts w:ascii="Verdana" w:hAnsi="Verdana"/>
          <w:color w:val="000000" w:themeColor="text1"/>
          <w:sz w:val="18"/>
          <w:szCs w:val="18"/>
        </w:rPr>
        <w:t>tested, including children under 5, but children aged 11 and under will need to be helped by</w:t>
      </w:r>
      <w:r>
        <w:rPr>
          <w:rFonts w:ascii="Verdana" w:hAnsi="Verdana"/>
          <w:color w:val="000000" w:themeColor="text1"/>
          <w:sz w:val="18"/>
          <w:szCs w:val="18"/>
        </w:rPr>
        <w:t xml:space="preserve"> </w:t>
      </w:r>
      <w:r w:rsidRPr="0065327A">
        <w:rPr>
          <w:rFonts w:ascii="Verdana" w:hAnsi="Verdana"/>
          <w:color w:val="000000" w:themeColor="text1"/>
          <w:sz w:val="18"/>
          <w:szCs w:val="18"/>
        </w:rPr>
        <w:t>their parents/carers if using a home testing kit</w:t>
      </w:r>
    </w:p>
    <w:p w14:paraId="58DE9E3A" w14:textId="77777777" w:rsidR="00735CB3" w:rsidRPr="006D1FD1" w:rsidRDefault="00735CB3" w:rsidP="006D1FD1">
      <w:pPr>
        <w:pStyle w:val="ListParagraph"/>
        <w:rPr>
          <w:rFonts w:ascii="Verdana" w:hAnsi="Verdana"/>
          <w:color w:val="000000" w:themeColor="text1"/>
          <w:sz w:val="18"/>
          <w:szCs w:val="18"/>
        </w:rPr>
      </w:pPr>
    </w:p>
    <w:p w14:paraId="2C9B2B0B" w14:textId="5F7602A5" w:rsidR="00735CB3" w:rsidRDefault="00735CB3" w:rsidP="00735CB3">
      <w:pPr>
        <w:pStyle w:val="ListParagraph"/>
        <w:numPr>
          <w:ilvl w:val="0"/>
          <w:numId w:val="16"/>
        </w:numPr>
        <w:rPr>
          <w:rFonts w:ascii="Verdana" w:hAnsi="Verdana"/>
          <w:color w:val="000000" w:themeColor="text1"/>
          <w:sz w:val="18"/>
          <w:szCs w:val="18"/>
        </w:rPr>
      </w:pPr>
      <w:r w:rsidRPr="006D1FD1">
        <w:rPr>
          <w:rFonts w:ascii="Verdana" w:hAnsi="Verdana"/>
          <w:color w:val="000000" w:themeColor="text1"/>
          <w:sz w:val="18"/>
          <w:szCs w:val="18"/>
        </w:rPr>
        <w:t>provide details of anyone they or their child have been in close contact with if they were to</w:t>
      </w:r>
      <w:r>
        <w:rPr>
          <w:rFonts w:ascii="Verdana" w:hAnsi="Verdana"/>
          <w:color w:val="000000" w:themeColor="text1"/>
          <w:sz w:val="18"/>
          <w:szCs w:val="18"/>
        </w:rPr>
        <w:t xml:space="preserve"> </w:t>
      </w:r>
      <w:r w:rsidRPr="0065327A">
        <w:rPr>
          <w:rFonts w:ascii="Verdana" w:hAnsi="Verdana"/>
          <w:color w:val="000000" w:themeColor="text1"/>
          <w:sz w:val="18"/>
          <w:szCs w:val="18"/>
        </w:rPr>
        <w:t>test positive for coronavirus (COVID-19) or if asked by NHS Test and Trace</w:t>
      </w:r>
      <w:r w:rsidR="008D00B1">
        <w:rPr>
          <w:rFonts w:ascii="Verdana" w:hAnsi="Verdana"/>
          <w:color w:val="000000" w:themeColor="text1"/>
          <w:sz w:val="18"/>
          <w:szCs w:val="18"/>
        </w:rPr>
        <w:t>, and</w:t>
      </w:r>
      <w:r>
        <w:rPr>
          <w:rFonts w:ascii="Verdana" w:hAnsi="Verdana"/>
          <w:color w:val="000000" w:themeColor="text1"/>
          <w:sz w:val="18"/>
          <w:szCs w:val="18"/>
        </w:rPr>
        <w:t xml:space="preserve"> </w:t>
      </w:r>
      <w:r w:rsidRPr="0065327A">
        <w:rPr>
          <w:rFonts w:ascii="Verdana" w:hAnsi="Verdana"/>
          <w:color w:val="000000" w:themeColor="text1"/>
          <w:sz w:val="18"/>
          <w:szCs w:val="18"/>
        </w:rPr>
        <w:t>self-isolate  if they have been in close</w:t>
      </w:r>
      <w:r>
        <w:rPr>
          <w:rFonts w:ascii="Verdana" w:hAnsi="Verdana"/>
          <w:color w:val="000000" w:themeColor="text1"/>
          <w:sz w:val="18"/>
          <w:szCs w:val="18"/>
        </w:rPr>
        <w:t xml:space="preserve"> </w:t>
      </w:r>
      <w:r w:rsidRPr="0065327A">
        <w:rPr>
          <w:rFonts w:ascii="Verdana" w:hAnsi="Verdana"/>
          <w:color w:val="000000" w:themeColor="text1"/>
          <w:sz w:val="18"/>
          <w:szCs w:val="18"/>
        </w:rPr>
        <w:t>contact with someone who tests positive for coronavirus (COVID-19), or if anyone in their</w:t>
      </w:r>
      <w:r>
        <w:rPr>
          <w:rFonts w:ascii="Verdana" w:hAnsi="Verdana"/>
          <w:color w:val="000000" w:themeColor="text1"/>
          <w:sz w:val="18"/>
          <w:szCs w:val="18"/>
        </w:rPr>
        <w:t xml:space="preserve"> </w:t>
      </w:r>
      <w:r w:rsidRPr="0065327A">
        <w:rPr>
          <w:rFonts w:ascii="Verdana" w:hAnsi="Verdana"/>
          <w:color w:val="000000" w:themeColor="text1"/>
          <w:sz w:val="18"/>
          <w:szCs w:val="18"/>
        </w:rPr>
        <w:t>household develops symptoms of coronavirus (COVID-19)</w:t>
      </w:r>
    </w:p>
    <w:p w14:paraId="35744CF4" w14:textId="1626D14E" w:rsidR="00735CB3" w:rsidRDefault="00735CB3" w:rsidP="00735CB3">
      <w:pPr>
        <w:rPr>
          <w:rFonts w:ascii="Verdana" w:hAnsi="Verdana"/>
          <w:color w:val="000000" w:themeColor="text1"/>
          <w:sz w:val="18"/>
          <w:szCs w:val="18"/>
        </w:rPr>
      </w:pPr>
    </w:p>
    <w:p w14:paraId="6A386BB5" w14:textId="1188FECF" w:rsidR="00735CB3" w:rsidRDefault="00735CB3" w:rsidP="00735CB3">
      <w:pPr>
        <w:rPr>
          <w:rFonts w:ascii="Verdana" w:hAnsi="Verdana"/>
          <w:color w:val="000000" w:themeColor="text1"/>
          <w:sz w:val="18"/>
          <w:szCs w:val="18"/>
        </w:rPr>
      </w:pPr>
    </w:p>
    <w:p w14:paraId="5B71CCE1" w14:textId="3980EFAF" w:rsidR="00735CB3" w:rsidRDefault="00735CB3" w:rsidP="00735CB3">
      <w:pPr>
        <w:rPr>
          <w:rFonts w:ascii="Verdana" w:hAnsi="Verdana"/>
          <w:color w:val="000000" w:themeColor="text1"/>
          <w:sz w:val="18"/>
          <w:szCs w:val="18"/>
        </w:rPr>
      </w:pPr>
      <w:r w:rsidRPr="00735CB3">
        <w:rPr>
          <w:rFonts w:ascii="Verdana" w:hAnsi="Verdana"/>
          <w:color w:val="000000" w:themeColor="text1"/>
          <w:sz w:val="18"/>
          <w:szCs w:val="18"/>
        </w:rPr>
        <w:t xml:space="preserve">School </w:t>
      </w:r>
      <w:r>
        <w:rPr>
          <w:rFonts w:ascii="Verdana" w:hAnsi="Verdana"/>
          <w:color w:val="000000" w:themeColor="text1"/>
          <w:sz w:val="18"/>
          <w:szCs w:val="18"/>
        </w:rPr>
        <w:t>will</w:t>
      </w:r>
      <w:r w:rsidRPr="00735CB3">
        <w:rPr>
          <w:rFonts w:ascii="Verdana" w:hAnsi="Verdana"/>
          <w:color w:val="000000" w:themeColor="text1"/>
          <w:sz w:val="18"/>
          <w:szCs w:val="18"/>
        </w:rPr>
        <w:t xml:space="preserve"> ask parents and staff to inform them immediately of the results of a test:</w:t>
      </w:r>
    </w:p>
    <w:p w14:paraId="2277D209" w14:textId="77777777" w:rsidR="00735CB3" w:rsidRPr="00735CB3" w:rsidRDefault="00735CB3" w:rsidP="00735CB3">
      <w:pPr>
        <w:rPr>
          <w:rFonts w:ascii="Verdana" w:hAnsi="Verdana"/>
          <w:color w:val="000000" w:themeColor="text1"/>
          <w:sz w:val="18"/>
          <w:szCs w:val="18"/>
        </w:rPr>
      </w:pPr>
    </w:p>
    <w:p w14:paraId="5D886A7F" w14:textId="5E9869A7" w:rsidR="00735CB3" w:rsidRDefault="00735CB3" w:rsidP="00735CB3">
      <w:pPr>
        <w:pStyle w:val="ListParagraph"/>
        <w:numPr>
          <w:ilvl w:val="0"/>
          <w:numId w:val="20"/>
        </w:numPr>
        <w:rPr>
          <w:rFonts w:ascii="Verdana" w:hAnsi="Verdana"/>
          <w:color w:val="000000" w:themeColor="text1"/>
          <w:sz w:val="18"/>
          <w:szCs w:val="18"/>
        </w:rPr>
      </w:pPr>
      <w:r w:rsidRPr="0065327A">
        <w:rPr>
          <w:rFonts w:ascii="Verdana" w:hAnsi="Verdana"/>
          <w:color w:val="000000" w:themeColor="text1"/>
          <w:sz w:val="18"/>
          <w:szCs w:val="18"/>
        </w:rPr>
        <w:t>if someone tests negative, if they feel well and no longer have symptoms similar to</w:t>
      </w:r>
      <w:r>
        <w:rPr>
          <w:rFonts w:ascii="Verdana" w:hAnsi="Verdana"/>
          <w:color w:val="000000" w:themeColor="text1"/>
          <w:sz w:val="18"/>
          <w:szCs w:val="18"/>
        </w:rPr>
        <w:t xml:space="preserve"> </w:t>
      </w:r>
      <w:r w:rsidRPr="0065327A">
        <w:rPr>
          <w:rFonts w:ascii="Verdana" w:hAnsi="Verdana"/>
          <w:color w:val="000000" w:themeColor="text1"/>
          <w:sz w:val="18"/>
          <w:szCs w:val="18"/>
        </w:rPr>
        <w:t>coronavirus (COVID-19), they can stop self-isolating. They could still have another virus, such</w:t>
      </w:r>
      <w:r>
        <w:rPr>
          <w:rFonts w:ascii="Verdana" w:hAnsi="Verdana"/>
          <w:color w:val="000000" w:themeColor="text1"/>
          <w:sz w:val="18"/>
          <w:szCs w:val="18"/>
        </w:rPr>
        <w:t xml:space="preserve"> </w:t>
      </w:r>
      <w:r w:rsidRPr="0065327A">
        <w:rPr>
          <w:rFonts w:ascii="Verdana" w:hAnsi="Verdana"/>
          <w:color w:val="000000" w:themeColor="text1"/>
          <w:sz w:val="18"/>
          <w:szCs w:val="18"/>
        </w:rPr>
        <w:t>as a cold or flu – in which case it is still best to avoid contact with other people until they are</w:t>
      </w:r>
      <w:r>
        <w:rPr>
          <w:rFonts w:ascii="Verdana" w:hAnsi="Verdana"/>
          <w:color w:val="000000" w:themeColor="text1"/>
          <w:sz w:val="18"/>
          <w:szCs w:val="18"/>
        </w:rPr>
        <w:t xml:space="preserve"> </w:t>
      </w:r>
      <w:r w:rsidRPr="0065327A">
        <w:rPr>
          <w:rFonts w:ascii="Verdana" w:hAnsi="Verdana"/>
          <w:color w:val="000000" w:themeColor="text1"/>
          <w:sz w:val="18"/>
          <w:szCs w:val="18"/>
        </w:rPr>
        <w:t>better. Other members of their household can stop self-isolating.</w:t>
      </w:r>
    </w:p>
    <w:p w14:paraId="181A08BB" w14:textId="77777777" w:rsidR="00735CB3" w:rsidRPr="0065327A" w:rsidRDefault="00735CB3" w:rsidP="0065327A">
      <w:pPr>
        <w:pStyle w:val="ListParagraph"/>
        <w:rPr>
          <w:rFonts w:ascii="Verdana" w:hAnsi="Verdana"/>
          <w:color w:val="000000" w:themeColor="text1"/>
          <w:sz w:val="18"/>
          <w:szCs w:val="18"/>
        </w:rPr>
      </w:pPr>
    </w:p>
    <w:p w14:paraId="4FA40EEF" w14:textId="57EAD3F1" w:rsidR="00735CB3" w:rsidRPr="0065327A" w:rsidRDefault="00735CB3" w:rsidP="0065327A">
      <w:pPr>
        <w:pStyle w:val="ListParagraph"/>
        <w:numPr>
          <w:ilvl w:val="0"/>
          <w:numId w:val="20"/>
        </w:numPr>
        <w:rPr>
          <w:rFonts w:ascii="Verdana" w:hAnsi="Verdana"/>
          <w:color w:val="000000" w:themeColor="text1"/>
          <w:sz w:val="18"/>
          <w:szCs w:val="18"/>
        </w:rPr>
      </w:pPr>
      <w:r w:rsidRPr="0065327A">
        <w:rPr>
          <w:rFonts w:ascii="Verdana" w:hAnsi="Verdana"/>
          <w:color w:val="000000" w:themeColor="text1"/>
          <w:sz w:val="18"/>
          <w:szCs w:val="18"/>
        </w:rPr>
        <w:t>if someone tests positive, they should follow the ‘stay at home: guidance for households with</w:t>
      </w:r>
      <w:r>
        <w:rPr>
          <w:rFonts w:ascii="Verdana" w:hAnsi="Verdana"/>
          <w:color w:val="000000" w:themeColor="text1"/>
          <w:sz w:val="18"/>
          <w:szCs w:val="18"/>
        </w:rPr>
        <w:t xml:space="preserve"> </w:t>
      </w:r>
      <w:r w:rsidRPr="0065327A">
        <w:rPr>
          <w:rFonts w:ascii="Verdana" w:hAnsi="Verdana"/>
          <w:color w:val="000000" w:themeColor="text1"/>
          <w:sz w:val="18"/>
          <w:szCs w:val="18"/>
        </w:rPr>
        <w:t>possible or confirmed coronavirus (COVID-19) infection’</w:t>
      </w:r>
      <w:r>
        <w:rPr>
          <w:rFonts w:ascii="Verdana" w:hAnsi="Verdana"/>
          <w:color w:val="000000" w:themeColor="text1"/>
          <w:sz w:val="18"/>
          <w:szCs w:val="18"/>
        </w:rPr>
        <w:t xml:space="preserve"> </w:t>
      </w:r>
      <w:r w:rsidRPr="0065327A">
        <w:rPr>
          <w:rFonts w:ascii="Verdana" w:hAnsi="Verdana"/>
          <w:color w:val="000000" w:themeColor="text1"/>
          <w:sz w:val="18"/>
          <w:szCs w:val="18"/>
        </w:rPr>
        <w:t>(</w:t>
      </w:r>
      <w:hyperlink r:id="rId19" w:history="1">
        <w:r w:rsidRPr="0065327A">
          <w:rPr>
            <w:rStyle w:val="Hyperlink"/>
            <w:rFonts w:ascii="Verdana" w:hAnsi="Verdana"/>
            <w:sz w:val="18"/>
            <w:szCs w:val="18"/>
          </w:rPr>
          <w:t>https://www.gov.uk/government/publications/covid-19-stay-at-home-guidance</w:t>
        </w:r>
      </w:hyperlink>
      <w:r w:rsidRPr="0065327A">
        <w:rPr>
          <w:rFonts w:ascii="Verdana" w:hAnsi="Verdana"/>
          <w:color w:val="000000" w:themeColor="text1"/>
          <w:sz w:val="18"/>
          <w:szCs w:val="18"/>
        </w:rPr>
        <w:t>) and must continue to</w:t>
      </w:r>
      <w:r>
        <w:rPr>
          <w:rFonts w:ascii="Verdana" w:hAnsi="Verdana"/>
          <w:color w:val="000000" w:themeColor="text1"/>
          <w:sz w:val="18"/>
          <w:szCs w:val="18"/>
        </w:rPr>
        <w:t xml:space="preserve"> </w:t>
      </w:r>
      <w:r w:rsidRPr="0065327A">
        <w:rPr>
          <w:rFonts w:ascii="Verdana" w:hAnsi="Verdana"/>
          <w:color w:val="000000" w:themeColor="text1"/>
          <w:sz w:val="18"/>
          <w:szCs w:val="18"/>
        </w:rPr>
        <w:t>self-isolate for at least 10 days from the onset of their symptoms and then return to school</w:t>
      </w:r>
      <w:r>
        <w:rPr>
          <w:rFonts w:ascii="Verdana" w:hAnsi="Verdana"/>
          <w:color w:val="000000" w:themeColor="text1"/>
          <w:sz w:val="18"/>
          <w:szCs w:val="18"/>
        </w:rPr>
        <w:t xml:space="preserve"> </w:t>
      </w:r>
      <w:r w:rsidRPr="0065327A">
        <w:rPr>
          <w:rFonts w:ascii="Verdana" w:hAnsi="Verdana"/>
          <w:color w:val="000000" w:themeColor="text1"/>
          <w:sz w:val="18"/>
          <w:szCs w:val="18"/>
        </w:rPr>
        <w:t>only if they do not have symptoms other than cough or loss of sense of smell/taste. This is</w:t>
      </w:r>
      <w:r>
        <w:rPr>
          <w:rFonts w:ascii="Verdana" w:hAnsi="Verdana"/>
          <w:color w:val="000000" w:themeColor="text1"/>
          <w:sz w:val="18"/>
          <w:szCs w:val="18"/>
        </w:rPr>
        <w:t xml:space="preserve"> </w:t>
      </w:r>
      <w:r w:rsidRPr="0065327A">
        <w:rPr>
          <w:rFonts w:ascii="Verdana" w:hAnsi="Verdana"/>
          <w:color w:val="000000" w:themeColor="text1"/>
          <w:sz w:val="18"/>
          <w:szCs w:val="18"/>
        </w:rPr>
        <w:t>because a cough or anosmia can last for several weeks once the infection has gone. The 10-</w:t>
      </w:r>
      <w:r>
        <w:rPr>
          <w:rFonts w:ascii="Verdana" w:hAnsi="Verdana"/>
          <w:color w:val="000000" w:themeColor="text1"/>
          <w:sz w:val="18"/>
          <w:szCs w:val="18"/>
        </w:rPr>
        <w:t xml:space="preserve"> </w:t>
      </w:r>
      <w:r w:rsidRPr="0065327A">
        <w:rPr>
          <w:rFonts w:ascii="Verdana" w:hAnsi="Verdana"/>
          <w:color w:val="000000" w:themeColor="text1"/>
          <w:sz w:val="18"/>
          <w:szCs w:val="18"/>
        </w:rPr>
        <w:t>day period starts from the day when they first became ill. If they still have a high temperature,</w:t>
      </w:r>
      <w:r>
        <w:rPr>
          <w:rFonts w:ascii="Verdana" w:hAnsi="Verdana"/>
          <w:color w:val="000000" w:themeColor="text1"/>
          <w:sz w:val="18"/>
          <w:szCs w:val="18"/>
        </w:rPr>
        <w:t xml:space="preserve"> </w:t>
      </w:r>
      <w:r w:rsidRPr="0065327A">
        <w:rPr>
          <w:rFonts w:ascii="Verdana" w:hAnsi="Verdana"/>
          <w:color w:val="000000" w:themeColor="text1"/>
          <w:sz w:val="18"/>
          <w:szCs w:val="18"/>
        </w:rPr>
        <w:t>they should keep self-isolating until their temperature returns to normal. Other members of</w:t>
      </w:r>
      <w:r>
        <w:rPr>
          <w:rFonts w:ascii="Verdana" w:hAnsi="Verdana"/>
          <w:color w:val="000000" w:themeColor="text1"/>
          <w:sz w:val="18"/>
          <w:szCs w:val="18"/>
        </w:rPr>
        <w:t xml:space="preserve"> </w:t>
      </w:r>
      <w:r w:rsidRPr="0065327A">
        <w:rPr>
          <w:rFonts w:ascii="Verdana" w:hAnsi="Verdana"/>
          <w:color w:val="000000" w:themeColor="text1"/>
          <w:sz w:val="18"/>
          <w:szCs w:val="18"/>
        </w:rPr>
        <w:t>their household should continue self-isolating for the full 14 days.</w:t>
      </w:r>
    </w:p>
    <w:sectPr w:rsidR="00735CB3" w:rsidRPr="0065327A" w:rsidSect="0086764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348"/>
    <w:multiLevelType w:val="hybridMultilevel"/>
    <w:tmpl w:val="211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7A57"/>
    <w:multiLevelType w:val="hybridMultilevel"/>
    <w:tmpl w:val="4912D000"/>
    <w:lvl w:ilvl="0" w:tplc="D85E22BE">
      <w:start w:val="17"/>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A1F78"/>
    <w:multiLevelType w:val="hybridMultilevel"/>
    <w:tmpl w:val="07F2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4378E"/>
    <w:multiLevelType w:val="hybridMultilevel"/>
    <w:tmpl w:val="F65CE282"/>
    <w:lvl w:ilvl="0" w:tplc="D85E22BE">
      <w:start w:val="17"/>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7AD1"/>
    <w:multiLevelType w:val="hybridMultilevel"/>
    <w:tmpl w:val="999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7514"/>
    <w:multiLevelType w:val="hybridMultilevel"/>
    <w:tmpl w:val="934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32893"/>
    <w:multiLevelType w:val="hybridMultilevel"/>
    <w:tmpl w:val="86F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91838"/>
    <w:multiLevelType w:val="hybridMultilevel"/>
    <w:tmpl w:val="5D4CAA2C"/>
    <w:lvl w:ilvl="0" w:tplc="D85E22BE">
      <w:start w:val="17"/>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A5DFC"/>
    <w:multiLevelType w:val="multilevel"/>
    <w:tmpl w:val="95AC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73C80"/>
    <w:multiLevelType w:val="hybridMultilevel"/>
    <w:tmpl w:val="754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E38EE"/>
    <w:multiLevelType w:val="multilevel"/>
    <w:tmpl w:val="73D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1929F4"/>
    <w:multiLevelType w:val="hybridMultilevel"/>
    <w:tmpl w:val="5CCA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97C87"/>
    <w:multiLevelType w:val="hybridMultilevel"/>
    <w:tmpl w:val="13A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C03B59"/>
    <w:multiLevelType w:val="hybridMultilevel"/>
    <w:tmpl w:val="1DA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13593C"/>
    <w:multiLevelType w:val="multilevel"/>
    <w:tmpl w:val="119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6"/>
  </w:num>
  <w:num w:numId="4">
    <w:abstractNumId w:val="10"/>
  </w:num>
  <w:num w:numId="5">
    <w:abstractNumId w:val="21"/>
  </w:num>
  <w:num w:numId="6">
    <w:abstractNumId w:val="15"/>
  </w:num>
  <w:num w:numId="7">
    <w:abstractNumId w:val="13"/>
  </w:num>
  <w:num w:numId="8">
    <w:abstractNumId w:val="19"/>
  </w:num>
  <w:num w:numId="9">
    <w:abstractNumId w:val="17"/>
  </w:num>
  <w:num w:numId="10">
    <w:abstractNumId w:val="18"/>
  </w:num>
  <w:num w:numId="11">
    <w:abstractNumId w:val="11"/>
  </w:num>
  <w:num w:numId="12">
    <w:abstractNumId w:val="12"/>
  </w:num>
  <w:num w:numId="13">
    <w:abstractNumId w:val="14"/>
  </w:num>
  <w:num w:numId="14">
    <w:abstractNumId w:val="0"/>
  </w:num>
  <w:num w:numId="15">
    <w:abstractNumId w:val="2"/>
  </w:num>
  <w:num w:numId="16">
    <w:abstractNumId w:val="4"/>
  </w:num>
  <w:num w:numId="17">
    <w:abstractNumId w:val="8"/>
  </w:num>
  <w:num w:numId="18">
    <w:abstractNumId w:val="1"/>
  </w:num>
  <w:num w:numId="19">
    <w:abstractNumId w:val="3"/>
  </w:num>
  <w:num w:numId="20">
    <w:abstractNumId w:val="16"/>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4A"/>
    <w:rsid w:val="0000451E"/>
    <w:rsid w:val="00012968"/>
    <w:rsid w:val="00022C18"/>
    <w:rsid w:val="000820BE"/>
    <w:rsid w:val="000844EA"/>
    <w:rsid w:val="000F1583"/>
    <w:rsid w:val="000F258C"/>
    <w:rsid w:val="000F6C82"/>
    <w:rsid w:val="00122A9F"/>
    <w:rsid w:val="0012682A"/>
    <w:rsid w:val="001365D9"/>
    <w:rsid w:val="00136E4E"/>
    <w:rsid w:val="001545EA"/>
    <w:rsid w:val="001651E1"/>
    <w:rsid w:val="0017486A"/>
    <w:rsid w:val="00185FE9"/>
    <w:rsid w:val="001C2E3D"/>
    <w:rsid w:val="001E28D1"/>
    <w:rsid w:val="00203B60"/>
    <w:rsid w:val="00217C40"/>
    <w:rsid w:val="002242BF"/>
    <w:rsid w:val="00234277"/>
    <w:rsid w:val="00257D38"/>
    <w:rsid w:val="00283345"/>
    <w:rsid w:val="00295B34"/>
    <w:rsid w:val="002976BD"/>
    <w:rsid w:val="002E485A"/>
    <w:rsid w:val="002F2564"/>
    <w:rsid w:val="002F47CC"/>
    <w:rsid w:val="00325C28"/>
    <w:rsid w:val="00332E2A"/>
    <w:rsid w:val="00387F61"/>
    <w:rsid w:val="003A1037"/>
    <w:rsid w:val="003D6B49"/>
    <w:rsid w:val="003E249E"/>
    <w:rsid w:val="003E37D5"/>
    <w:rsid w:val="003E3C66"/>
    <w:rsid w:val="003F2988"/>
    <w:rsid w:val="004351FC"/>
    <w:rsid w:val="00435576"/>
    <w:rsid w:val="00475EC7"/>
    <w:rsid w:val="004810E2"/>
    <w:rsid w:val="004929AF"/>
    <w:rsid w:val="00494210"/>
    <w:rsid w:val="004D252E"/>
    <w:rsid w:val="00510E47"/>
    <w:rsid w:val="005346B3"/>
    <w:rsid w:val="00545183"/>
    <w:rsid w:val="00554CAE"/>
    <w:rsid w:val="00571AB2"/>
    <w:rsid w:val="005C79C1"/>
    <w:rsid w:val="00623598"/>
    <w:rsid w:val="00634333"/>
    <w:rsid w:val="0065327A"/>
    <w:rsid w:val="006B3440"/>
    <w:rsid w:val="006C1140"/>
    <w:rsid w:val="006C610C"/>
    <w:rsid w:val="006D1FD1"/>
    <w:rsid w:val="006D2F1F"/>
    <w:rsid w:val="00716FB5"/>
    <w:rsid w:val="00735CB3"/>
    <w:rsid w:val="00744B41"/>
    <w:rsid w:val="00787CCB"/>
    <w:rsid w:val="007959C4"/>
    <w:rsid w:val="0079663C"/>
    <w:rsid w:val="007C319B"/>
    <w:rsid w:val="007C60B7"/>
    <w:rsid w:val="007D0B20"/>
    <w:rsid w:val="007D7E82"/>
    <w:rsid w:val="007F605C"/>
    <w:rsid w:val="008145A8"/>
    <w:rsid w:val="0082330A"/>
    <w:rsid w:val="0083773F"/>
    <w:rsid w:val="0085680A"/>
    <w:rsid w:val="008642B1"/>
    <w:rsid w:val="0086764A"/>
    <w:rsid w:val="008679AC"/>
    <w:rsid w:val="008779B4"/>
    <w:rsid w:val="008B1A9A"/>
    <w:rsid w:val="008D00B1"/>
    <w:rsid w:val="008D0DBF"/>
    <w:rsid w:val="008D4E2D"/>
    <w:rsid w:val="00954E23"/>
    <w:rsid w:val="00961B74"/>
    <w:rsid w:val="00993839"/>
    <w:rsid w:val="009C59FC"/>
    <w:rsid w:val="009F0F3E"/>
    <w:rsid w:val="009F6E86"/>
    <w:rsid w:val="00A55884"/>
    <w:rsid w:val="00A55B18"/>
    <w:rsid w:val="00A67A9D"/>
    <w:rsid w:val="00A84D7F"/>
    <w:rsid w:val="00A87906"/>
    <w:rsid w:val="00A931CD"/>
    <w:rsid w:val="00AC7CCE"/>
    <w:rsid w:val="00B04841"/>
    <w:rsid w:val="00B134EB"/>
    <w:rsid w:val="00B27A57"/>
    <w:rsid w:val="00B55163"/>
    <w:rsid w:val="00B64044"/>
    <w:rsid w:val="00B74BAC"/>
    <w:rsid w:val="00B837BD"/>
    <w:rsid w:val="00B907A5"/>
    <w:rsid w:val="00BA43D5"/>
    <w:rsid w:val="00BB349C"/>
    <w:rsid w:val="00C25D6F"/>
    <w:rsid w:val="00C3477E"/>
    <w:rsid w:val="00CB38C9"/>
    <w:rsid w:val="00CD6973"/>
    <w:rsid w:val="00CE6762"/>
    <w:rsid w:val="00CF27FE"/>
    <w:rsid w:val="00CF587D"/>
    <w:rsid w:val="00D00886"/>
    <w:rsid w:val="00D20B28"/>
    <w:rsid w:val="00D419F8"/>
    <w:rsid w:val="00DA5745"/>
    <w:rsid w:val="00DB0873"/>
    <w:rsid w:val="00DC1836"/>
    <w:rsid w:val="00DD4CFE"/>
    <w:rsid w:val="00DF03E2"/>
    <w:rsid w:val="00E1294D"/>
    <w:rsid w:val="00E35947"/>
    <w:rsid w:val="00E60E7E"/>
    <w:rsid w:val="00EA4565"/>
    <w:rsid w:val="00EA48F5"/>
    <w:rsid w:val="00EB28AE"/>
    <w:rsid w:val="00EB3C79"/>
    <w:rsid w:val="00EB77B0"/>
    <w:rsid w:val="00ED3423"/>
    <w:rsid w:val="00ED40F6"/>
    <w:rsid w:val="00ED6F23"/>
    <w:rsid w:val="00EF22DD"/>
    <w:rsid w:val="00F364BB"/>
    <w:rsid w:val="00F9707B"/>
    <w:rsid w:val="00FA025B"/>
    <w:rsid w:val="00FD3773"/>
    <w:rsid w:val="00FD519C"/>
    <w:rsid w:val="00FF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7DF6"/>
  <w15:chartTrackingRefBased/>
  <w15:docId w15:val="{48058DBD-BF01-CC4E-9E1F-DE0BF532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C82"/>
    <w:rPr>
      <w:rFonts w:ascii="Times New Roman" w:eastAsia="Times New Roman" w:hAnsi="Times New Roman" w:cs="Times New Roman"/>
    </w:rPr>
  </w:style>
  <w:style w:type="paragraph" w:styleId="Heading3">
    <w:name w:val="heading 3"/>
    <w:basedOn w:val="Normal"/>
    <w:link w:val="Heading3Char"/>
    <w:uiPriority w:val="9"/>
    <w:qFormat/>
    <w:rsid w:val="00F970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8C9"/>
    <w:pPr>
      <w:ind w:left="720"/>
      <w:contextualSpacing/>
    </w:pPr>
  </w:style>
  <w:style w:type="character" w:styleId="Hyperlink">
    <w:name w:val="Hyperlink"/>
    <w:uiPriority w:val="99"/>
    <w:unhideWhenUsed/>
    <w:rsid w:val="000F1583"/>
    <w:rPr>
      <w:color w:val="0000FF"/>
      <w:u w:val="single"/>
    </w:rPr>
  </w:style>
  <w:style w:type="paragraph" w:styleId="NormalWeb">
    <w:name w:val="Normal (Web)"/>
    <w:basedOn w:val="Normal"/>
    <w:uiPriority w:val="99"/>
    <w:unhideWhenUsed/>
    <w:rsid w:val="00F9707B"/>
    <w:pPr>
      <w:spacing w:before="100" w:beforeAutospacing="1" w:after="100" w:afterAutospacing="1"/>
    </w:pPr>
  </w:style>
  <w:style w:type="character" w:customStyle="1" w:styleId="Heading3Char">
    <w:name w:val="Heading 3 Char"/>
    <w:basedOn w:val="DefaultParagraphFont"/>
    <w:link w:val="Heading3"/>
    <w:uiPriority w:val="9"/>
    <w:rsid w:val="00F9707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F258C"/>
    <w:rPr>
      <w:color w:val="954F72" w:themeColor="followedHyperlink"/>
      <w:u w:val="single"/>
    </w:rPr>
  </w:style>
  <w:style w:type="paragraph" w:styleId="BalloonText">
    <w:name w:val="Balloon Text"/>
    <w:basedOn w:val="Normal"/>
    <w:link w:val="BalloonTextChar"/>
    <w:uiPriority w:val="99"/>
    <w:semiHidden/>
    <w:unhideWhenUsed/>
    <w:rsid w:val="00B837BD"/>
    <w:rPr>
      <w:sz w:val="18"/>
      <w:szCs w:val="18"/>
    </w:rPr>
  </w:style>
  <w:style w:type="character" w:customStyle="1" w:styleId="BalloonTextChar">
    <w:name w:val="Balloon Text Char"/>
    <w:basedOn w:val="DefaultParagraphFont"/>
    <w:link w:val="BalloonText"/>
    <w:uiPriority w:val="99"/>
    <w:semiHidden/>
    <w:rsid w:val="00B837BD"/>
    <w:rPr>
      <w:rFonts w:ascii="Times New Roman" w:eastAsia="Times New Roman" w:hAnsi="Times New Roman" w:cs="Times New Roman"/>
      <w:sz w:val="18"/>
      <w:szCs w:val="18"/>
    </w:rPr>
  </w:style>
  <w:style w:type="paragraph" w:styleId="Revision">
    <w:name w:val="Revision"/>
    <w:hidden/>
    <w:uiPriority w:val="99"/>
    <w:semiHidden/>
    <w:rsid w:val="00217C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3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051">
      <w:bodyDiv w:val="1"/>
      <w:marLeft w:val="0"/>
      <w:marRight w:val="0"/>
      <w:marTop w:val="0"/>
      <w:marBottom w:val="0"/>
      <w:divBdr>
        <w:top w:val="none" w:sz="0" w:space="0" w:color="auto"/>
        <w:left w:val="none" w:sz="0" w:space="0" w:color="auto"/>
        <w:bottom w:val="none" w:sz="0" w:space="0" w:color="auto"/>
        <w:right w:val="none" w:sz="0" w:space="0" w:color="auto"/>
      </w:divBdr>
    </w:div>
    <w:div w:id="12654534">
      <w:bodyDiv w:val="1"/>
      <w:marLeft w:val="0"/>
      <w:marRight w:val="0"/>
      <w:marTop w:val="0"/>
      <w:marBottom w:val="0"/>
      <w:divBdr>
        <w:top w:val="none" w:sz="0" w:space="0" w:color="auto"/>
        <w:left w:val="none" w:sz="0" w:space="0" w:color="auto"/>
        <w:bottom w:val="none" w:sz="0" w:space="0" w:color="auto"/>
        <w:right w:val="none" w:sz="0" w:space="0" w:color="auto"/>
      </w:divBdr>
    </w:div>
    <w:div w:id="65998537">
      <w:bodyDiv w:val="1"/>
      <w:marLeft w:val="0"/>
      <w:marRight w:val="0"/>
      <w:marTop w:val="0"/>
      <w:marBottom w:val="0"/>
      <w:divBdr>
        <w:top w:val="none" w:sz="0" w:space="0" w:color="auto"/>
        <w:left w:val="none" w:sz="0" w:space="0" w:color="auto"/>
        <w:bottom w:val="none" w:sz="0" w:space="0" w:color="auto"/>
        <w:right w:val="none" w:sz="0" w:space="0" w:color="auto"/>
      </w:divBdr>
    </w:div>
    <w:div w:id="94908679">
      <w:bodyDiv w:val="1"/>
      <w:marLeft w:val="0"/>
      <w:marRight w:val="0"/>
      <w:marTop w:val="0"/>
      <w:marBottom w:val="0"/>
      <w:divBdr>
        <w:top w:val="none" w:sz="0" w:space="0" w:color="auto"/>
        <w:left w:val="none" w:sz="0" w:space="0" w:color="auto"/>
        <w:bottom w:val="none" w:sz="0" w:space="0" w:color="auto"/>
        <w:right w:val="none" w:sz="0" w:space="0" w:color="auto"/>
      </w:divBdr>
    </w:div>
    <w:div w:id="175777588">
      <w:bodyDiv w:val="1"/>
      <w:marLeft w:val="0"/>
      <w:marRight w:val="0"/>
      <w:marTop w:val="0"/>
      <w:marBottom w:val="0"/>
      <w:divBdr>
        <w:top w:val="none" w:sz="0" w:space="0" w:color="auto"/>
        <w:left w:val="none" w:sz="0" w:space="0" w:color="auto"/>
        <w:bottom w:val="none" w:sz="0" w:space="0" w:color="auto"/>
        <w:right w:val="none" w:sz="0" w:space="0" w:color="auto"/>
      </w:divBdr>
    </w:div>
    <w:div w:id="295067761">
      <w:bodyDiv w:val="1"/>
      <w:marLeft w:val="0"/>
      <w:marRight w:val="0"/>
      <w:marTop w:val="0"/>
      <w:marBottom w:val="0"/>
      <w:divBdr>
        <w:top w:val="none" w:sz="0" w:space="0" w:color="auto"/>
        <w:left w:val="none" w:sz="0" w:space="0" w:color="auto"/>
        <w:bottom w:val="none" w:sz="0" w:space="0" w:color="auto"/>
        <w:right w:val="none" w:sz="0" w:space="0" w:color="auto"/>
      </w:divBdr>
    </w:div>
    <w:div w:id="321856953">
      <w:bodyDiv w:val="1"/>
      <w:marLeft w:val="0"/>
      <w:marRight w:val="0"/>
      <w:marTop w:val="0"/>
      <w:marBottom w:val="0"/>
      <w:divBdr>
        <w:top w:val="none" w:sz="0" w:space="0" w:color="auto"/>
        <w:left w:val="none" w:sz="0" w:space="0" w:color="auto"/>
        <w:bottom w:val="none" w:sz="0" w:space="0" w:color="auto"/>
        <w:right w:val="none" w:sz="0" w:space="0" w:color="auto"/>
      </w:divBdr>
    </w:div>
    <w:div w:id="441536004">
      <w:bodyDiv w:val="1"/>
      <w:marLeft w:val="0"/>
      <w:marRight w:val="0"/>
      <w:marTop w:val="0"/>
      <w:marBottom w:val="0"/>
      <w:divBdr>
        <w:top w:val="none" w:sz="0" w:space="0" w:color="auto"/>
        <w:left w:val="none" w:sz="0" w:space="0" w:color="auto"/>
        <w:bottom w:val="none" w:sz="0" w:space="0" w:color="auto"/>
        <w:right w:val="none" w:sz="0" w:space="0" w:color="auto"/>
      </w:divBdr>
    </w:div>
    <w:div w:id="488181488">
      <w:bodyDiv w:val="1"/>
      <w:marLeft w:val="0"/>
      <w:marRight w:val="0"/>
      <w:marTop w:val="0"/>
      <w:marBottom w:val="0"/>
      <w:divBdr>
        <w:top w:val="none" w:sz="0" w:space="0" w:color="auto"/>
        <w:left w:val="none" w:sz="0" w:space="0" w:color="auto"/>
        <w:bottom w:val="none" w:sz="0" w:space="0" w:color="auto"/>
        <w:right w:val="none" w:sz="0" w:space="0" w:color="auto"/>
      </w:divBdr>
    </w:div>
    <w:div w:id="641352372">
      <w:bodyDiv w:val="1"/>
      <w:marLeft w:val="0"/>
      <w:marRight w:val="0"/>
      <w:marTop w:val="0"/>
      <w:marBottom w:val="0"/>
      <w:divBdr>
        <w:top w:val="none" w:sz="0" w:space="0" w:color="auto"/>
        <w:left w:val="none" w:sz="0" w:space="0" w:color="auto"/>
        <w:bottom w:val="none" w:sz="0" w:space="0" w:color="auto"/>
        <w:right w:val="none" w:sz="0" w:space="0" w:color="auto"/>
      </w:divBdr>
    </w:div>
    <w:div w:id="649021746">
      <w:bodyDiv w:val="1"/>
      <w:marLeft w:val="0"/>
      <w:marRight w:val="0"/>
      <w:marTop w:val="0"/>
      <w:marBottom w:val="0"/>
      <w:divBdr>
        <w:top w:val="none" w:sz="0" w:space="0" w:color="auto"/>
        <w:left w:val="none" w:sz="0" w:space="0" w:color="auto"/>
        <w:bottom w:val="none" w:sz="0" w:space="0" w:color="auto"/>
        <w:right w:val="none" w:sz="0" w:space="0" w:color="auto"/>
      </w:divBdr>
    </w:div>
    <w:div w:id="857348188">
      <w:bodyDiv w:val="1"/>
      <w:marLeft w:val="0"/>
      <w:marRight w:val="0"/>
      <w:marTop w:val="0"/>
      <w:marBottom w:val="0"/>
      <w:divBdr>
        <w:top w:val="none" w:sz="0" w:space="0" w:color="auto"/>
        <w:left w:val="none" w:sz="0" w:space="0" w:color="auto"/>
        <w:bottom w:val="none" w:sz="0" w:space="0" w:color="auto"/>
        <w:right w:val="none" w:sz="0" w:space="0" w:color="auto"/>
      </w:divBdr>
    </w:div>
    <w:div w:id="963660929">
      <w:bodyDiv w:val="1"/>
      <w:marLeft w:val="0"/>
      <w:marRight w:val="0"/>
      <w:marTop w:val="0"/>
      <w:marBottom w:val="0"/>
      <w:divBdr>
        <w:top w:val="none" w:sz="0" w:space="0" w:color="auto"/>
        <w:left w:val="none" w:sz="0" w:space="0" w:color="auto"/>
        <w:bottom w:val="none" w:sz="0" w:space="0" w:color="auto"/>
        <w:right w:val="none" w:sz="0" w:space="0" w:color="auto"/>
      </w:divBdr>
    </w:div>
    <w:div w:id="1060248929">
      <w:bodyDiv w:val="1"/>
      <w:marLeft w:val="0"/>
      <w:marRight w:val="0"/>
      <w:marTop w:val="0"/>
      <w:marBottom w:val="0"/>
      <w:divBdr>
        <w:top w:val="none" w:sz="0" w:space="0" w:color="auto"/>
        <w:left w:val="none" w:sz="0" w:space="0" w:color="auto"/>
        <w:bottom w:val="none" w:sz="0" w:space="0" w:color="auto"/>
        <w:right w:val="none" w:sz="0" w:space="0" w:color="auto"/>
      </w:divBdr>
      <w:divsChild>
        <w:div w:id="36636043">
          <w:marLeft w:val="0"/>
          <w:marRight w:val="0"/>
          <w:marTop w:val="0"/>
          <w:marBottom w:val="0"/>
          <w:divBdr>
            <w:top w:val="none" w:sz="0" w:space="0" w:color="auto"/>
            <w:left w:val="none" w:sz="0" w:space="0" w:color="auto"/>
            <w:bottom w:val="none" w:sz="0" w:space="0" w:color="auto"/>
            <w:right w:val="none" w:sz="0" w:space="0" w:color="auto"/>
          </w:divBdr>
          <w:divsChild>
            <w:div w:id="399327904">
              <w:marLeft w:val="0"/>
              <w:marRight w:val="0"/>
              <w:marTop w:val="0"/>
              <w:marBottom w:val="0"/>
              <w:divBdr>
                <w:top w:val="none" w:sz="0" w:space="0" w:color="auto"/>
                <w:left w:val="none" w:sz="0" w:space="0" w:color="auto"/>
                <w:bottom w:val="none" w:sz="0" w:space="0" w:color="auto"/>
                <w:right w:val="none" w:sz="0" w:space="0" w:color="auto"/>
              </w:divBdr>
              <w:divsChild>
                <w:div w:id="920793829">
                  <w:marLeft w:val="0"/>
                  <w:marRight w:val="0"/>
                  <w:marTop w:val="0"/>
                  <w:marBottom w:val="0"/>
                  <w:divBdr>
                    <w:top w:val="none" w:sz="0" w:space="0" w:color="auto"/>
                    <w:left w:val="none" w:sz="0" w:space="0" w:color="auto"/>
                    <w:bottom w:val="none" w:sz="0" w:space="0" w:color="auto"/>
                    <w:right w:val="none" w:sz="0" w:space="0" w:color="auto"/>
                  </w:divBdr>
                  <w:divsChild>
                    <w:div w:id="14052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77639">
      <w:bodyDiv w:val="1"/>
      <w:marLeft w:val="0"/>
      <w:marRight w:val="0"/>
      <w:marTop w:val="0"/>
      <w:marBottom w:val="0"/>
      <w:divBdr>
        <w:top w:val="none" w:sz="0" w:space="0" w:color="auto"/>
        <w:left w:val="none" w:sz="0" w:space="0" w:color="auto"/>
        <w:bottom w:val="none" w:sz="0" w:space="0" w:color="auto"/>
        <w:right w:val="none" w:sz="0" w:space="0" w:color="auto"/>
      </w:divBdr>
    </w:div>
    <w:div w:id="1236360059">
      <w:bodyDiv w:val="1"/>
      <w:marLeft w:val="0"/>
      <w:marRight w:val="0"/>
      <w:marTop w:val="0"/>
      <w:marBottom w:val="0"/>
      <w:divBdr>
        <w:top w:val="none" w:sz="0" w:space="0" w:color="auto"/>
        <w:left w:val="none" w:sz="0" w:space="0" w:color="auto"/>
        <w:bottom w:val="none" w:sz="0" w:space="0" w:color="auto"/>
        <w:right w:val="none" w:sz="0" w:space="0" w:color="auto"/>
      </w:divBdr>
    </w:div>
    <w:div w:id="1251889315">
      <w:bodyDiv w:val="1"/>
      <w:marLeft w:val="0"/>
      <w:marRight w:val="0"/>
      <w:marTop w:val="0"/>
      <w:marBottom w:val="0"/>
      <w:divBdr>
        <w:top w:val="none" w:sz="0" w:space="0" w:color="auto"/>
        <w:left w:val="none" w:sz="0" w:space="0" w:color="auto"/>
        <w:bottom w:val="none" w:sz="0" w:space="0" w:color="auto"/>
        <w:right w:val="none" w:sz="0" w:space="0" w:color="auto"/>
      </w:divBdr>
    </w:div>
    <w:div w:id="1309437817">
      <w:bodyDiv w:val="1"/>
      <w:marLeft w:val="0"/>
      <w:marRight w:val="0"/>
      <w:marTop w:val="0"/>
      <w:marBottom w:val="0"/>
      <w:divBdr>
        <w:top w:val="none" w:sz="0" w:space="0" w:color="auto"/>
        <w:left w:val="none" w:sz="0" w:space="0" w:color="auto"/>
        <w:bottom w:val="none" w:sz="0" w:space="0" w:color="auto"/>
        <w:right w:val="none" w:sz="0" w:space="0" w:color="auto"/>
      </w:divBdr>
    </w:div>
    <w:div w:id="1344358879">
      <w:bodyDiv w:val="1"/>
      <w:marLeft w:val="0"/>
      <w:marRight w:val="0"/>
      <w:marTop w:val="0"/>
      <w:marBottom w:val="0"/>
      <w:divBdr>
        <w:top w:val="none" w:sz="0" w:space="0" w:color="auto"/>
        <w:left w:val="none" w:sz="0" w:space="0" w:color="auto"/>
        <w:bottom w:val="none" w:sz="0" w:space="0" w:color="auto"/>
        <w:right w:val="none" w:sz="0" w:space="0" w:color="auto"/>
      </w:divBdr>
    </w:div>
    <w:div w:id="1370908586">
      <w:bodyDiv w:val="1"/>
      <w:marLeft w:val="0"/>
      <w:marRight w:val="0"/>
      <w:marTop w:val="0"/>
      <w:marBottom w:val="0"/>
      <w:divBdr>
        <w:top w:val="none" w:sz="0" w:space="0" w:color="auto"/>
        <w:left w:val="none" w:sz="0" w:space="0" w:color="auto"/>
        <w:bottom w:val="none" w:sz="0" w:space="0" w:color="auto"/>
        <w:right w:val="none" w:sz="0" w:space="0" w:color="auto"/>
      </w:divBdr>
    </w:div>
    <w:div w:id="1438520884">
      <w:bodyDiv w:val="1"/>
      <w:marLeft w:val="0"/>
      <w:marRight w:val="0"/>
      <w:marTop w:val="0"/>
      <w:marBottom w:val="0"/>
      <w:divBdr>
        <w:top w:val="none" w:sz="0" w:space="0" w:color="auto"/>
        <w:left w:val="none" w:sz="0" w:space="0" w:color="auto"/>
        <w:bottom w:val="none" w:sz="0" w:space="0" w:color="auto"/>
        <w:right w:val="none" w:sz="0" w:space="0" w:color="auto"/>
      </w:divBdr>
    </w:div>
    <w:div w:id="1462651338">
      <w:bodyDiv w:val="1"/>
      <w:marLeft w:val="0"/>
      <w:marRight w:val="0"/>
      <w:marTop w:val="0"/>
      <w:marBottom w:val="0"/>
      <w:divBdr>
        <w:top w:val="none" w:sz="0" w:space="0" w:color="auto"/>
        <w:left w:val="none" w:sz="0" w:space="0" w:color="auto"/>
        <w:bottom w:val="none" w:sz="0" w:space="0" w:color="auto"/>
        <w:right w:val="none" w:sz="0" w:space="0" w:color="auto"/>
      </w:divBdr>
    </w:div>
    <w:div w:id="1489320089">
      <w:bodyDiv w:val="1"/>
      <w:marLeft w:val="0"/>
      <w:marRight w:val="0"/>
      <w:marTop w:val="0"/>
      <w:marBottom w:val="0"/>
      <w:divBdr>
        <w:top w:val="none" w:sz="0" w:space="0" w:color="auto"/>
        <w:left w:val="none" w:sz="0" w:space="0" w:color="auto"/>
        <w:bottom w:val="none" w:sz="0" w:space="0" w:color="auto"/>
        <w:right w:val="none" w:sz="0" w:space="0" w:color="auto"/>
      </w:divBdr>
    </w:div>
    <w:div w:id="1511095929">
      <w:bodyDiv w:val="1"/>
      <w:marLeft w:val="0"/>
      <w:marRight w:val="0"/>
      <w:marTop w:val="0"/>
      <w:marBottom w:val="0"/>
      <w:divBdr>
        <w:top w:val="none" w:sz="0" w:space="0" w:color="auto"/>
        <w:left w:val="none" w:sz="0" w:space="0" w:color="auto"/>
        <w:bottom w:val="none" w:sz="0" w:space="0" w:color="auto"/>
        <w:right w:val="none" w:sz="0" w:space="0" w:color="auto"/>
      </w:divBdr>
    </w:div>
    <w:div w:id="1588883399">
      <w:bodyDiv w:val="1"/>
      <w:marLeft w:val="0"/>
      <w:marRight w:val="0"/>
      <w:marTop w:val="0"/>
      <w:marBottom w:val="0"/>
      <w:divBdr>
        <w:top w:val="none" w:sz="0" w:space="0" w:color="auto"/>
        <w:left w:val="none" w:sz="0" w:space="0" w:color="auto"/>
        <w:bottom w:val="none" w:sz="0" w:space="0" w:color="auto"/>
        <w:right w:val="none" w:sz="0" w:space="0" w:color="auto"/>
      </w:divBdr>
    </w:div>
    <w:div w:id="1619330831">
      <w:bodyDiv w:val="1"/>
      <w:marLeft w:val="0"/>
      <w:marRight w:val="0"/>
      <w:marTop w:val="0"/>
      <w:marBottom w:val="0"/>
      <w:divBdr>
        <w:top w:val="none" w:sz="0" w:space="0" w:color="auto"/>
        <w:left w:val="none" w:sz="0" w:space="0" w:color="auto"/>
        <w:bottom w:val="none" w:sz="0" w:space="0" w:color="auto"/>
        <w:right w:val="none" w:sz="0" w:space="0" w:color="auto"/>
      </w:divBdr>
    </w:div>
    <w:div w:id="1906064752">
      <w:bodyDiv w:val="1"/>
      <w:marLeft w:val="0"/>
      <w:marRight w:val="0"/>
      <w:marTop w:val="0"/>
      <w:marBottom w:val="0"/>
      <w:divBdr>
        <w:top w:val="none" w:sz="0" w:space="0" w:color="auto"/>
        <w:left w:val="none" w:sz="0" w:space="0" w:color="auto"/>
        <w:bottom w:val="none" w:sz="0" w:space="0" w:color="auto"/>
        <w:right w:val="none" w:sz="0" w:space="0" w:color="auto"/>
      </w:divBdr>
    </w:div>
    <w:div w:id="1945337493">
      <w:bodyDiv w:val="1"/>
      <w:marLeft w:val="0"/>
      <w:marRight w:val="0"/>
      <w:marTop w:val="0"/>
      <w:marBottom w:val="0"/>
      <w:divBdr>
        <w:top w:val="none" w:sz="0" w:space="0" w:color="auto"/>
        <w:left w:val="none" w:sz="0" w:space="0" w:color="auto"/>
        <w:bottom w:val="none" w:sz="0" w:space="0" w:color="auto"/>
        <w:right w:val="none" w:sz="0" w:space="0" w:color="auto"/>
      </w:divBdr>
    </w:div>
    <w:div w:id="1950814158">
      <w:bodyDiv w:val="1"/>
      <w:marLeft w:val="0"/>
      <w:marRight w:val="0"/>
      <w:marTop w:val="0"/>
      <w:marBottom w:val="0"/>
      <w:divBdr>
        <w:top w:val="none" w:sz="0" w:space="0" w:color="auto"/>
        <w:left w:val="none" w:sz="0" w:space="0" w:color="auto"/>
        <w:bottom w:val="none" w:sz="0" w:space="0" w:color="auto"/>
        <w:right w:val="none" w:sz="0" w:space="0" w:color="auto"/>
      </w:divBdr>
    </w:div>
    <w:div w:id="2033216594">
      <w:bodyDiv w:val="1"/>
      <w:marLeft w:val="0"/>
      <w:marRight w:val="0"/>
      <w:marTop w:val="0"/>
      <w:marBottom w:val="0"/>
      <w:divBdr>
        <w:top w:val="none" w:sz="0" w:space="0" w:color="auto"/>
        <w:left w:val="none" w:sz="0" w:space="0" w:color="auto"/>
        <w:bottom w:val="none" w:sz="0" w:space="0" w:color="auto"/>
        <w:right w:val="none" w:sz="0" w:space="0" w:color="auto"/>
      </w:divBdr>
    </w:div>
    <w:div w:id="2091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social-distancing-in-education-and-childcare-settings" TargetMode="External"/><Relationship Id="rId13" Type="http://schemas.openxmlformats.org/officeDocument/2006/relationships/hyperlink" Target="https://public.huddle.com/a/rBXZwVM/index.html" TargetMode="External"/><Relationship Id="rId18" Type="http://schemas.openxmlformats.org/officeDocument/2006/relationships/hyperlink" Target="https://www.gov.uk/guidance/coronavirus-covid-19-getting-test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covid-19-school-closures" TargetMode="External"/><Relationship Id="rId12" Type="http://schemas.openxmlformats.org/officeDocument/2006/relationships/hyperlink" Target="https://public.huddle.com/a/MGaVaGG/index.html"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collections/coronavirus-covid-19-guidance-for-schools-and-other-educational-settings" TargetMode="External"/><Relationship Id="rId11" Type="http://schemas.openxmlformats.org/officeDocument/2006/relationships/hyperlink" Target="https://camweb.cambridgeshire.gov.uk/staff-wellbeing/covid-19-latest-news-and-guidance/" TargetMode="External"/><Relationship Id="rId5"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5" Type="http://schemas.openxmlformats.org/officeDocument/2006/relationships/hyperlink" Target="https://www.hse.gov.uk/news/riddor-reporting-coronavirus.htm"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Schools%20should%20ask%20parents%20and%20staff%20to%20inform%20them%20immediately%20of%20the%20results%20of%20a%20test:%20if%20someone%20tests%20negative,%20if%20they%20feel%20well%20and%20no%20longer%20have%20symptoms%20similar%20to%20coronavirus%20(COVID-19),%20they%20can%20stop%20self-isolating.%20They%20could%20still%20have%20another%20virus,%20such%20as%20a%20cold%20or%20flu%20&#8211;%20in%20which%20case%20it%20is%20still%20best%20to%20avoid%20contact%20with%20other%20people%20until%20they%20are%20better.%20Other%20members%20of%20their%20household%20can%20stop%20self-isolating.%20if%20someone%20tests%20positive,%20they%20should%20follow%20the%20&#8216;stay%20at%20home:%20guidance%20for%20households%20with%20possible%20or%20confirmed%20coronavirus%20(COVID-19)%20infection&#8217;%20(https:/www.gov.uk/government/publications/covid-19-stay-at-home-guidance)%20and%20must%20continue%20to%20self-isolate%20for%20at%20least%2010%20days%20from%20the%20onset%20of%20their%20symptoms%20and%20then%20return%20to%20school%20only%20if%20they%20do%20not%20have%20symptoms%20other%20than%20cough%20or%20loss%20of%20sense%20of%20smell/taste.%20This%20is%20because%20a%20cough%20or%20anosmia%20can%20last%20for%20several%20weeks%20once%20the%20infection%20has%20gone.%20The%2010-%20day%20period%20starts%20from%20the%20day%20when%20they%20first%20became%20ill.%20If%20they%20still%20have%20a%20high%20temperature,%20they%20should%20keep%20self-isolating%20until%20their%20temperature%20returns%20to%20normal.%20Other%20members%20of%20their%20household%20should%20continue%20self-isolating%20for%20the%20full%2014%20day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bit.ly/WorkingSafelyCom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Eardley</dc:creator>
  <cp:keywords/>
  <dc:description/>
  <cp:lastModifiedBy>Stuart Mansell | OWN Trust</cp:lastModifiedBy>
  <cp:revision>3</cp:revision>
  <cp:lastPrinted>2020-09-20T14:09:00Z</cp:lastPrinted>
  <dcterms:created xsi:type="dcterms:W3CDTF">2020-09-20T14:09:00Z</dcterms:created>
  <dcterms:modified xsi:type="dcterms:W3CDTF">2020-09-20T14:10:00Z</dcterms:modified>
</cp:coreProperties>
</file>